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3FA" w:rsidRDefault="00F66293" w:rsidP="002D63FA">
      <w:pPr>
        <w:rPr>
          <w:lang w:val="en-US"/>
        </w:rPr>
      </w:pPr>
      <w:r>
        <w:pict>
          <v:shapetype id="_x0000_t202" coordsize="21600,21600" o:spt="202" path="m,l,21600r21600,l21600,xe">
            <v:stroke joinstyle="miter"/>
            <v:path gradientshapeok="t" o:connecttype="rect"/>
          </v:shapetype>
          <v:shape id="_x0000_s1026" type="#_x0000_t202" style="position:absolute;margin-left:213.75pt;margin-top:0;width:59.55pt;height:66.1pt;z-index:251660288" stroked="f">
            <v:textbox style="mso-next-textbox:#_x0000_s1026">
              <w:txbxContent>
                <w:p w:rsidR="002D63FA" w:rsidRDefault="002D63FA" w:rsidP="002D63FA">
                  <w:r>
                    <w:rPr>
                      <w:noProof/>
                      <w:kern w:val="0"/>
                      <w:sz w:val="20"/>
                      <w:szCs w:val="20"/>
                      <w:lang w:eastAsia="ru-RU"/>
                    </w:rPr>
                    <w:drawing>
                      <wp:inline distT="0" distB="0" distL="0" distR="0">
                        <wp:extent cx="574675" cy="75755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574675" cy="757555"/>
                                </a:xfrm>
                                <a:prstGeom prst="rect">
                                  <a:avLst/>
                                </a:prstGeom>
                                <a:noFill/>
                                <a:ln w="9525">
                                  <a:noFill/>
                                  <a:miter lim="800000"/>
                                  <a:headEnd/>
                                  <a:tailEnd/>
                                </a:ln>
                              </pic:spPr>
                            </pic:pic>
                          </a:graphicData>
                        </a:graphic>
                      </wp:inline>
                    </w:drawing>
                  </w:r>
                </w:p>
              </w:txbxContent>
            </v:textbox>
          </v:shape>
        </w:pict>
      </w:r>
    </w:p>
    <w:p w:rsidR="002D63FA" w:rsidRDefault="002D63FA" w:rsidP="002D63FA">
      <w:pPr>
        <w:rPr>
          <w:lang w:val="en-US"/>
        </w:rPr>
      </w:pPr>
    </w:p>
    <w:p w:rsidR="002D63FA" w:rsidRDefault="002D63FA" w:rsidP="002D63FA">
      <w:pPr>
        <w:rPr>
          <w:lang w:val="en-US"/>
        </w:rPr>
      </w:pPr>
    </w:p>
    <w:p w:rsidR="002D63FA" w:rsidRDefault="002D63FA" w:rsidP="002D63FA">
      <w:pPr>
        <w:rPr>
          <w:lang w:val="en-US"/>
        </w:rPr>
      </w:pPr>
    </w:p>
    <w:p w:rsidR="002D63FA" w:rsidRDefault="002D63FA" w:rsidP="002D63FA">
      <w:pPr>
        <w:rPr>
          <w:lang w:val="en-US"/>
        </w:rPr>
      </w:pPr>
    </w:p>
    <w:p w:rsidR="002D63FA" w:rsidRDefault="002D63FA" w:rsidP="002D63FA">
      <w:pPr>
        <w:rPr>
          <w:lang w:val="en-US"/>
        </w:rPr>
      </w:pPr>
    </w:p>
    <w:p w:rsidR="002D63FA" w:rsidRDefault="002D63FA" w:rsidP="002D63FA">
      <w:pPr>
        <w:pStyle w:val="1"/>
        <w:rPr>
          <w:rFonts w:ascii="Times New Roman" w:hAnsi="Times New Roman" w:cs="Times New Roman"/>
          <w:color w:val="auto"/>
          <w:sz w:val="28"/>
        </w:rPr>
      </w:pPr>
      <w:r>
        <w:rPr>
          <w:rFonts w:ascii="Times New Roman" w:hAnsi="Times New Roman" w:cs="Times New Roman"/>
          <w:color w:val="auto"/>
          <w:sz w:val="28"/>
        </w:rPr>
        <w:t>АДМИНИСТРАЦИЯ ГОРОДА ВЯТСКИЕ ПОЛЯНЫ</w:t>
      </w:r>
    </w:p>
    <w:p w:rsidR="002D63FA" w:rsidRDefault="002D63FA" w:rsidP="002D63FA">
      <w:pPr>
        <w:jc w:val="center"/>
        <w:rPr>
          <w:b/>
          <w:bCs/>
          <w:sz w:val="28"/>
        </w:rPr>
      </w:pPr>
      <w:r>
        <w:rPr>
          <w:b/>
          <w:bCs/>
          <w:sz w:val="28"/>
        </w:rPr>
        <w:t>КИРОВСКОЙ ОБЛАСТИ</w:t>
      </w:r>
    </w:p>
    <w:p w:rsidR="002D63FA" w:rsidRPr="004E69B1" w:rsidRDefault="002D63FA" w:rsidP="002D63FA">
      <w:pPr>
        <w:jc w:val="center"/>
        <w:rPr>
          <w:b/>
          <w:bCs/>
          <w:sz w:val="36"/>
          <w:szCs w:val="36"/>
        </w:rPr>
      </w:pPr>
    </w:p>
    <w:p w:rsidR="002D63FA" w:rsidRDefault="002D63FA" w:rsidP="002D63FA">
      <w:pPr>
        <w:pStyle w:val="2"/>
        <w:jc w:val="center"/>
        <w:rPr>
          <w:rFonts w:ascii="Times New Roman" w:hAnsi="Times New Roman"/>
          <w:color w:val="auto"/>
          <w:sz w:val="32"/>
          <w:szCs w:val="32"/>
        </w:rPr>
      </w:pPr>
      <w:r>
        <w:rPr>
          <w:rFonts w:ascii="Times New Roman" w:hAnsi="Times New Roman"/>
          <w:color w:val="auto"/>
          <w:sz w:val="32"/>
          <w:szCs w:val="32"/>
        </w:rPr>
        <w:t>ПОСТАНОВЛЕНИЕ</w:t>
      </w:r>
    </w:p>
    <w:p w:rsidR="002D63FA" w:rsidRPr="004E69B1" w:rsidRDefault="002D63FA" w:rsidP="002D63FA">
      <w:pPr>
        <w:jc w:val="center"/>
        <w:rPr>
          <w:b/>
          <w:sz w:val="36"/>
          <w:szCs w:val="36"/>
        </w:rPr>
      </w:pPr>
    </w:p>
    <w:p w:rsidR="002D63FA" w:rsidRPr="00544DDB" w:rsidRDefault="002D63FA" w:rsidP="002D63FA">
      <w:pPr>
        <w:rPr>
          <w:u w:val="single"/>
        </w:rPr>
      </w:pPr>
      <w:r>
        <w:rPr>
          <w:sz w:val="28"/>
          <w:szCs w:val="28"/>
          <w:u w:val="single"/>
        </w:rPr>
        <w:t xml:space="preserve">  29.06.2015</w:t>
      </w:r>
      <w:r>
        <w:tab/>
      </w:r>
      <w:r>
        <w:tab/>
      </w:r>
      <w:r>
        <w:tab/>
      </w:r>
      <w:r>
        <w:tab/>
      </w:r>
      <w:r>
        <w:tab/>
      </w:r>
      <w:r>
        <w:tab/>
      </w:r>
      <w:r>
        <w:tab/>
      </w:r>
      <w:r>
        <w:tab/>
      </w:r>
      <w:r>
        <w:tab/>
        <w:t xml:space="preserve">  №  </w:t>
      </w:r>
      <w:r>
        <w:rPr>
          <w:u w:val="single"/>
        </w:rPr>
        <w:t xml:space="preserve">  1256</w:t>
      </w:r>
    </w:p>
    <w:p w:rsidR="002D63FA" w:rsidRPr="005551C8" w:rsidRDefault="002D63FA" w:rsidP="002D63FA">
      <w:pPr>
        <w:jc w:val="center"/>
        <w:rPr>
          <w:sz w:val="28"/>
          <w:szCs w:val="28"/>
        </w:rPr>
      </w:pPr>
      <w:r w:rsidRPr="005551C8">
        <w:rPr>
          <w:sz w:val="28"/>
          <w:szCs w:val="28"/>
        </w:rPr>
        <w:t>г. Вятские Поляны</w:t>
      </w:r>
    </w:p>
    <w:p w:rsidR="002D63FA" w:rsidRPr="004E69B1" w:rsidRDefault="002D63FA" w:rsidP="002D63FA">
      <w:pPr>
        <w:jc w:val="both"/>
        <w:rPr>
          <w:b/>
          <w:bCs/>
          <w:color w:val="052635"/>
          <w:sz w:val="48"/>
          <w:szCs w:val="48"/>
        </w:rPr>
      </w:pPr>
    </w:p>
    <w:p w:rsidR="002D63FA" w:rsidRPr="000D4631" w:rsidRDefault="002D63FA" w:rsidP="002D63FA">
      <w:pPr>
        <w:pStyle w:val="ConsPlusTitle"/>
        <w:widowControl/>
        <w:jc w:val="center"/>
        <w:rPr>
          <w:rFonts w:ascii="Times New Roman" w:hAnsi="Times New Roman" w:cs="Times New Roman"/>
          <w:sz w:val="28"/>
          <w:szCs w:val="28"/>
        </w:rPr>
      </w:pPr>
      <w:r w:rsidRPr="000D4631">
        <w:rPr>
          <w:rFonts w:ascii="Times New Roman" w:hAnsi="Times New Roman" w:cs="Times New Roman"/>
          <w:bCs w:val="0"/>
          <w:sz w:val="28"/>
          <w:szCs w:val="28"/>
        </w:rPr>
        <w:t xml:space="preserve">Об утверждении административного регламента предоставления муниципальной услуги </w:t>
      </w:r>
      <w:r w:rsidRPr="000D4631">
        <w:rPr>
          <w:rFonts w:ascii="Times New Roman" w:hAnsi="Times New Roman" w:cs="Times New Roman"/>
          <w:sz w:val="28"/>
          <w:szCs w:val="28"/>
        </w:rPr>
        <w:t>«Выдача разрешени</w:t>
      </w:r>
      <w:r>
        <w:rPr>
          <w:rFonts w:ascii="Times New Roman" w:hAnsi="Times New Roman" w:cs="Times New Roman"/>
          <w:sz w:val="28"/>
          <w:szCs w:val="28"/>
        </w:rPr>
        <w:t xml:space="preserve">я на строительство </w:t>
      </w:r>
      <w:r w:rsidRPr="000D4631">
        <w:rPr>
          <w:rFonts w:ascii="Times New Roman" w:hAnsi="Times New Roman" w:cs="Times New Roman"/>
          <w:sz w:val="28"/>
          <w:szCs w:val="28"/>
        </w:rPr>
        <w:t>объект</w:t>
      </w:r>
      <w:r>
        <w:rPr>
          <w:rFonts w:ascii="Times New Roman" w:hAnsi="Times New Roman" w:cs="Times New Roman"/>
          <w:sz w:val="28"/>
          <w:szCs w:val="28"/>
        </w:rPr>
        <w:t>а</w:t>
      </w:r>
      <w:r w:rsidRPr="000D4631">
        <w:rPr>
          <w:rFonts w:ascii="Times New Roman" w:hAnsi="Times New Roman" w:cs="Times New Roman"/>
          <w:sz w:val="28"/>
          <w:szCs w:val="28"/>
        </w:rPr>
        <w:t xml:space="preserve"> капитального строительства, расположенн</w:t>
      </w:r>
      <w:r>
        <w:rPr>
          <w:rFonts w:ascii="Times New Roman" w:hAnsi="Times New Roman" w:cs="Times New Roman"/>
          <w:sz w:val="28"/>
          <w:szCs w:val="28"/>
        </w:rPr>
        <w:t>ого</w:t>
      </w:r>
      <w:r w:rsidRPr="000D4631">
        <w:rPr>
          <w:rFonts w:ascii="Times New Roman" w:hAnsi="Times New Roman" w:cs="Times New Roman"/>
          <w:sz w:val="28"/>
          <w:szCs w:val="28"/>
        </w:rPr>
        <w:t xml:space="preserve"> на территории муниципального образования городского округа город</w:t>
      </w:r>
      <w:r>
        <w:rPr>
          <w:rFonts w:ascii="Times New Roman" w:hAnsi="Times New Roman" w:cs="Times New Roman"/>
          <w:sz w:val="28"/>
          <w:szCs w:val="28"/>
        </w:rPr>
        <w:t xml:space="preserve"> </w:t>
      </w:r>
      <w:r w:rsidRPr="000D4631">
        <w:rPr>
          <w:rFonts w:ascii="Times New Roman" w:hAnsi="Times New Roman" w:cs="Times New Roman"/>
          <w:sz w:val="28"/>
          <w:szCs w:val="28"/>
        </w:rPr>
        <w:t>Вятские Поляны Кировской области»</w:t>
      </w:r>
    </w:p>
    <w:p w:rsidR="002D63FA" w:rsidRPr="004E69B1" w:rsidRDefault="002D63FA" w:rsidP="002D63FA">
      <w:pPr>
        <w:pStyle w:val="a3"/>
        <w:spacing w:before="0" w:beforeAutospacing="0" w:after="0"/>
        <w:jc w:val="center"/>
        <w:rPr>
          <w:color w:val="052635"/>
          <w:sz w:val="48"/>
          <w:szCs w:val="48"/>
        </w:rPr>
      </w:pPr>
    </w:p>
    <w:p w:rsidR="002D63FA" w:rsidRPr="00C943ED" w:rsidRDefault="002D63FA" w:rsidP="002D63FA">
      <w:pPr>
        <w:pStyle w:val="a3"/>
        <w:spacing w:before="0" w:beforeAutospacing="0" w:after="0" w:line="360" w:lineRule="auto"/>
        <w:ind w:firstLine="720"/>
        <w:jc w:val="both"/>
        <w:rPr>
          <w:sz w:val="28"/>
          <w:szCs w:val="28"/>
        </w:rPr>
      </w:pPr>
      <w:r w:rsidRPr="00C943ED">
        <w:rPr>
          <w:sz w:val="28"/>
          <w:szCs w:val="28"/>
        </w:rPr>
        <w:t xml:space="preserve">Руководствуясь Федеральным законом от 27.07.2010 № 210-ФЗ «Об организации предоставления государственных и муниципальных услуг», </w:t>
      </w:r>
      <w:r>
        <w:rPr>
          <w:sz w:val="28"/>
          <w:szCs w:val="28"/>
        </w:rPr>
        <w:t xml:space="preserve">постановлением администрации города Вятские Поляны от 01.11.2012 № 2120 «Об утверждении Порядка разработки и утверждения административных регламентов предоставления муниципальных услуг в муниципальном образовании городском округе город Вятские Поляны Кировской области» </w:t>
      </w:r>
      <w:r w:rsidRPr="00C943ED">
        <w:rPr>
          <w:sz w:val="28"/>
          <w:szCs w:val="28"/>
        </w:rPr>
        <w:t>администрация города Вятские Поляны ПОСТАНОВЛЯЕТ:</w:t>
      </w:r>
    </w:p>
    <w:p w:rsidR="002D63FA" w:rsidRPr="000D4631" w:rsidRDefault="002D63FA" w:rsidP="002D63FA">
      <w:pPr>
        <w:pStyle w:val="ConsPlusTitle"/>
        <w:widowControl/>
        <w:spacing w:line="360" w:lineRule="auto"/>
        <w:ind w:firstLine="708"/>
        <w:jc w:val="both"/>
        <w:rPr>
          <w:rFonts w:ascii="Times New Roman" w:hAnsi="Times New Roman" w:cs="Times New Roman"/>
          <w:b w:val="0"/>
          <w:sz w:val="28"/>
          <w:szCs w:val="28"/>
        </w:rPr>
      </w:pPr>
      <w:r w:rsidRPr="000D4631">
        <w:rPr>
          <w:rFonts w:ascii="Times New Roman" w:hAnsi="Times New Roman" w:cs="Times New Roman"/>
          <w:b w:val="0"/>
          <w:sz w:val="28"/>
          <w:szCs w:val="28"/>
        </w:rPr>
        <w:t xml:space="preserve">1. Утвердить </w:t>
      </w:r>
      <w:r>
        <w:rPr>
          <w:rFonts w:ascii="Times New Roman" w:hAnsi="Times New Roman" w:cs="Times New Roman"/>
          <w:b w:val="0"/>
          <w:sz w:val="28"/>
          <w:szCs w:val="28"/>
        </w:rPr>
        <w:t>а</w:t>
      </w:r>
      <w:r w:rsidRPr="000D4631">
        <w:rPr>
          <w:rFonts w:ascii="Times New Roman" w:hAnsi="Times New Roman" w:cs="Times New Roman"/>
          <w:b w:val="0"/>
          <w:sz w:val="28"/>
          <w:szCs w:val="28"/>
        </w:rPr>
        <w:t>дминистративный регламент пред</w:t>
      </w:r>
      <w:r>
        <w:rPr>
          <w:rFonts w:ascii="Times New Roman" w:hAnsi="Times New Roman" w:cs="Times New Roman"/>
          <w:b w:val="0"/>
          <w:sz w:val="28"/>
          <w:szCs w:val="28"/>
        </w:rPr>
        <w:t>оставления муниципальной услуги</w:t>
      </w:r>
      <w:r w:rsidRPr="000D4631">
        <w:rPr>
          <w:rFonts w:ascii="Times New Roman" w:hAnsi="Times New Roman" w:cs="Times New Roman"/>
          <w:b w:val="0"/>
          <w:sz w:val="28"/>
          <w:szCs w:val="28"/>
        </w:rPr>
        <w:t xml:space="preserve"> «</w:t>
      </w:r>
      <w:r w:rsidRPr="00625618">
        <w:rPr>
          <w:rFonts w:ascii="Times New Roman" w:hAnsi="Times New Roman" w:cs="Times New Roman"/>
          <w:b w:val="0"/>
          <w:sz w:val="28"/>
          <w:szCs w:val="28"/>
        </w:rPr>
        <w:t>Выдача разрешения на строительств</w:t>
      </w:r>
      <w:r>
        <w:rPr>
          <w:rFonts w:ascii="Times New Roman" w:hAnsi="Times New Roman" w:cs="Times New Roman"/>
          <w:b w:val="0"/>
          <w:sz w:val="28"/>
          <w:szCs w:val="28"/>
        </w:rPr>
        <w:t>о</w:t>
      </w:r>
      <w:r w:rsidRPr="00625618">
        <w:rPr>
          <w:rFonts w:ascii="Times New Roman" w:hAnsi="Times New Roman" w:cs="Times New Roman"/>
          <w:b w:val="0"/>
          <w:sz w:val="28"/>
          <w:szCs w:val="28"/>
        </w:rPr>
        <w:t xml:space="preserve"> объекта капитального строительства, расположенного на территории муниципального образования городского округа город Вятские Поляны Кировской области</w:t>
      </w:r>
      <w:r>
        <w:rPr>
          <w:rFonts w:ascii="Times New Roman" w:hAnsi="Times New Roman" w:cs="Times New Roman"/>
          <w:b w:val="0"/>
          <w:sz w:val="28"/>
          <w:szCs w:val="28"/>
        </w:rPr>
        <w:t>» согласно приложению</w:t>
      </w:r>
      <w:r w:rsidRPr="000D4631">
        <w:rPr>
          <w:rFonts w:ascii="Times New Roman" w:hAnsi="Times New Roman" w:cs="Times New Roman"/>
          <w:b w:val="0"/>
          <w:sz w:val="28"/>
          <w:szCs w:val="28"/>
        </w:rPr>
        <w:t>.</w:t>
      </w:r>
    </w:p>
    <w:p w:rsidR="002D63FA" w:rsidRDefault="002D63FA" w:rsidP="002D63FA">
      <w:pPr>
        <w:pStyle w:val="a3"/>
        <w:spacing w:before="0" w:beforeAutospacing="0" w:after="0" w:line="360" w:lineRule="auto"/>
        <w:ind w:firstLine="720"/>
        <w:jc w:val="both"/>
        <w:rPr>
          <w:sz w:val="28"/>
          <w:szCs w:val="28"/>
        </w:rPr>
      </w:pPr>
      <w:r>
        <w:rPr>
          <w:sz w:val="28"/>
          <w:szCs w:val="28"/>
        </w:rPr>
        <w:t xml:space="preserve">2. </w:t>
      </w:r>
      <w:r w:rsidRPr="00C943ED">
        <w:rPr>
          <w:sz w:val="28"/>
          <w:szCs w:val="28"/>
        </w:rPr>
        <w:t xml:space="preserve">Опубликовать настоящее постановление в сборнике нормативных правовых актов органов местного самоуправления города Вятские Поляны «Деловой вестник» и разместить </w:t>
      </w:r>
      <w:r>
        <w:rPr>
          <w:sz w:val="28"/>
          <w:szCs w:val="28"/>
        </w:rPr>
        <w:t xml:space="preserve">на официальном сайте  </w:t>
      </w:r>
      <w:r w:rsidRPr="00C943ED">
        <w:rPr>
          <w:sz w:val="28"/>
          <w:szCs w:val="28"/>
        </w:rPr>
        <w:t xml:space="preserve">администрации </w:t>
      </w:r>
      <w:r w:rsidRPr="00C943ED">
        <w:rPr>
          <w:sz w:val="28"/>
          <w:szCs w:val="28"/>
        </w:rPr>
        <w:lastRenderedPageBreak/>
        <w:t>города Вятские Поляны</w:t>
      </w:r>
      <w:r>
        <w:rPr>
          <w:sz w:val="28"/>
          <w:szCs w:val="28"/>
        </w:rPr>
        <w:t xml:space="preserve"> в сети информационно</w:t>
      </w:r>
      <w:r>
        <w:rPr>
          <w:sz w:val="28"/>
          <w:szCs w:val="28"/>
        </w:rPr>
        <w:softHyphen/>
        <w:t>-телекоммуникационной сети «Интернет»</w:t>
      </w:r>
      <w:r w:rsidRPr="00C943ED">
        <w:rPr>
          <w:sz w:val="28"/>
          <w:szCs w:val="28"/>
        </w:rPr>
        <w:t>.</w:t>
      </w:r>
    </w:p>
    <w:p w:rsidR="002D63FA" w:rsidRPr="00C943ED" w:rsidRDefault="002D63FA" w:rsidP="002D63FA">
      <w:pPr>
        <w:pStyle w:val="a3"/>
        <w:spacing w:before="0" w:beforeAutospacing="0" w:after="0" w:line="360" w:lineRule="auto"/>
        <w:ind w:firstLine="720"/>
        <w:jc w:val="both"/>
        <w:rPr>
          <w:sz w:val="28"/>
          <w:szCs w:val="28"/>
        </w:rPr>
      </w:pPr>
      <w:r>
        <w:rPr>
          <w:sz w:val="28"/>
          <w:szCs w:val="28"/>
        </w:rPr>
        <w:t>3. Контроль за выполнением постановления возложить на заместителя главы администрации города - управляющего делами В.И. Фалалееву.</w:t>
      </w:r>
    </w:p>
    <w:p w:rsidR="002D63FA" w:rsidRDefault="002D63FA" w:rsidP="002D63FA">
      <w:pPr>
        <w:spacing w:line="360" w:lineRule="auto"/>
        <w:ind w:firstLine="708"/>
        <w:jc w:val="both"/>
        <w:rPr>
          <w:sz w:val="28"/>
          <w:szCs w:val="28"/>
        </w:rPr>
      </w:pPr>
      <w:r>
        <w:rPr>
          <w:sz w:val="28"/>
          <w:szCs w:val="28"/>
        </w:rPr>
        <w:t>4</w:t>
      </w:r>
      <w:r w:rsidRPr="00C943ED">
        <w:rPr>
          <w:sz w:val="28"/>
          <w:szCs w:val="28"/>
        </w:rPr>
        <w:t>.</w:t>
      </w:r>
      <w:r w:rsidRPr="005551C8">
        <w:rPr>
          <w:sz w:val="28"/>
          <w:szCs w:val="28"/>
        </w:rPr>
        <w:t xml:space="preserve"> </w:t>
      </w:r>
      <w:r>
        <w:rPr>
          <w:sz w:val="28"/>
          <w:szCs w:val="28"/>
        </w:rPr>
        <w:t>Признать утратившим силу</w:t>
      </w:r>
      <w:r w:rsidRPr="00C943ED">
        <w:rPr>
          <w:sz w:val="28"/>
          <w:szCs w:val="28"/>
        </w:rPr>
        <w:t xml:space="preserve"> </w:t>
      </w:r>
      <w:r>
        <w:rPr>
          <w:sz w:val="28"/>
          <w:szCs w:val="28"/>
        </w:rPr>
        <w:t xml:space="preserve">постановление администрации города Вятские Поляны от 05.04.2013 № 548 «Об утверждении административного регламента предоставления муниципальной услуги </w:t>
      </w:r>
      <w:r w:rsidRPr="00B1313F">
        <w:rPr>
          <w:bCs/>
          <w:sz w:val="28"/>
          <w:szCs w:val="28"/>
        </w:rPr>
        <w:t>«</w:t>
      </w:r>
      <w:r>
        <w:rPr>
          <w:bCs/>
          <w:sz w:val="28"/>
          <w:szCs w:val="28"/>
        </w:rPr>
        <w:t>Выдача разрешений на строительство при осуществлении строительства или реконструкции объектов капитального строительства, расположенных  на территории муниципального образования городского округа город Вятские Поляны Кировской области</w:t>
      </w:r>
      <w:r w:rsidRPr="00B1313F">
        <w:rPr>
          <w:sz w:val="28"/>
          <w:szCs w:val="28"/>
        </w:rPr>
        <w:t>»</w:t>
      </w:r>
      <w:r>
        <w:rPr>
          <w:sz w:val="28"/>
          <w:szCs w:val="28"/>
        </w:rPr>
        <w:t>.</w:t>
      </w:r>
    </w:p>
    <w:p w:rsidR="002D63FA" w:rsidRPr="002468CD" w:rsidRDefault="002D63FA" w:rsidP="002D63FA">
      <w:pPr>
        <w:jc w:val="both"/>
        <w:rPr>
          <w:sz w:val="72"/>
          <w:szCs w:val="72"/>
        </w:rPr>
      </w:pPr>
    </w:p>
    <w:p w:rsidR="002D63FA" w:rsidRDefault="002D63FA" w:rsidP="002D63FA">
      <w:pPr>
        <w:jc w:val="both"/>
        <w:rPr>
          <w:sz w:val="28"/>
          <w:szCs w:val="28"/>
        </w:rPr>
      </w:pPr>
      <w:r>
        <w:rPr>
          <w:sz w:val="28"/>
          <w:szCs w:val="28"/>
        </w:rPr>
        <w:t xml:space="preserve">Глава администрации города </w:t>
      </w:r>
      <w:r>
        <w:rPr>
          <w:sz w:val="28"/>
          <w:szCs w:val="28"/>
        </w:rPr>
        <w:tab/>
      </w:r>
      <w:r>
        <w:rPr>
          <w:sz w:val="28"/>
          <w:szCs w:val="28"/>
        </w:rPr>
        <w:tab/>
      </w:r>
      <w:r>
        <w:rPr>
          <w:sz w:val="28"/>
          <w:szCs w:val="28"/>
        </w:rPr>
        <w:tab/>
      </w:r>
      <w:r>
        <w:rPr>
          <w:sz w:val="28"/>
          <w:szCs w:val="28"/>
        </w:rPr>
        <w:tab/>
      </w:r>
      <w:r w:rsidRPr="00D365DA">
        <w:rPr>
          <w:sz w:val="28"/>
          <w:szCs w:val="28"/>
        </w:rPr>
        <w:t xml:space="preserve">      </w:t>
      </w:r>
      <w:r>
        <w:rPr>
          <w:sz w:val="28"/>
          <w:szCs w:val="28"/>
        </w:rPr>
        <w:t xml:space="preserve">   </w:t>
      </w:r>
      <w:r w:rsidRPr="00D365DA">
        <w:rPr>
          <w:sz w:val="28"/>
          <w:szCs w:val="28"/>
        </w:rPr>
        <w:t xml:space="preserve"> </w:t>
      </w:r>
      <w:r>
        <w:rPr>
          <w:sz w:val="28"/>
          <w:szCs w:val="28"/>
        </w:rPr>
        <w:t xml:space="preserve">                    </w:t>
      </w:r>
    </w:p>
    <w:p w:rsidR="002D63FA" w:rsidRDefault="002D63FA" w:rsidP="002D63FA">
      <w:pPr>
        <w:jc w:val="both"/>
        <w:rPr>
          <w:sz w:val="28"/>
          <w:szCs w:val="28"/>
        </w:rPr>
      </w:pPr>
      <w:r>
        <w:rPr>
          <w:sz w:val="28"/>
          <w:szCs w:val="28"/>
        </w:rPr>
        <w:tab/>
      </w:r>
      <w:r>
        <w:rPr>
          <w:sz w:val="28"/>
          <w:szCs w:val="28"/>
        </w:rPr>
        <w:tab/>
      </w:r>
      <w:r>
        <w:rPr>
          <w:sz w:val="28"/>
          <w:szCs w:val="28"/>
        </w:rPr>
        <w:tab/>
        <w:t>А.Д. Клюкин</w:t>
      </w:r>
    </w:p>
    <w:p w:rsidR="002D63FA" w:rsidRPr="001E5905" w:rsidRDefault="002D63FA" w:rsidP="002D63FA">
      <w:pPr>
        <w:jc w:val="both"/>
        <w:rPr>
          <w:sz w:val="36"/>
          <w:szCs w:val="36"/>
        </w:rPr>
      </w:pPr>
    </w:p>
    <w:p w:rsidR="002D63FA" w:rsidRDefault="002D63FA" w:rsidP="002D63FA">
      <w:pPr>
        <w:jc w:val="both"/>
        <w:rPr>
          <w:sz w:val="28"/>
          <w:szCs w:val="28"/>
        </w:rPr>
      </w:pPr>
      <w:r>
        <w:rPr>
          <w:sz w:val="28"/>
          <w:szCs w:val="28"/>
        </w:rPr>
        <w:t>ПОДГОТОВЛЕНО</w:t>
      </w:r>
    </w:p>
    <w:p w:rsidR="002D63FA" w:rsidRPr="001E5905" w:rsidRDefault="002D63FA" w:rsidP="002D63FA">
      <w:pPr>
        <w:jc w:val="both"/>
        <w:rPr>
          <w:sz w:val="48"/>
          <w:szCs w:val="48"/>
        </w:rPr>
      </w:pPr>
    </w:p>
    <w:p w:rsidR="002D63FA" w:rsidRPr="00000D99" w:rsidRDefault="002D63FA" w:rsidP="002D63FA">
      <w:pPr>
        <w:jc w:val="both"/>
        <w:rPr>
          <w:sz w:val="28"/>
          <w:szCs w:val="28"/>
        </w:rPr>
      </w:pPr>
      <w:r w:rsidRPr="00000D99">
        <w:rPr>
          <w:sz w:val="28"/>
          <w:szCs w:val="28"/>
        </w:rPr>
        <w:t>Заведующий отделом архитектуры,</w:t>
      </w:r>
    </w:p>
    <w:p w:rsidR="002D63FA" w:rsidRPr="00000D99" w:rsidRDefault="002D63FA" w:rsidP="002D63FA">
      <w:pPr>
        <w:jc w:val="both"/>
        <w:rPr>
          <w:sz w:val="28"/>
          <w:szCs w:val="28"/>
        </w:rPr>
      </w:pPr>
      <w:r>
        <w:rPr>
          <w:sz w:val="28"/>
          <w:szCs w:val="28"/>
        </w:rPr>
        <w:t>главный архитектор города</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С.В. Носкова</w:t>
      </w:r>
    </w:p>
    <w:p w:rsidR="00C12276" w:rsidRDefault="00C12276"/>
    <w:p w:rsidR="0035007D" w:rsidRDefault="0035007D"/>
    <w:p w:rsidR="0035007D" w:rsidRDefault="0035007D"/>
    <w:p w:rsidR="0035007D" w:rsidRDefault="0035007D"/>
    <w:p w:rsidR="0035007D" w:rsidRDefault="0035007D"/>
    <w:p w:rsidR="0035007D" w:rsidRDefault="0035007D"/>
    <w:p w:rsidR="0035007D" w:rsidRDefault="0035007D"/>
    <w:p w:rsidR="0035007D" w:rsidRDefault="0035007D"/>
    <w:p w:rsidR="0035007D" w:rsidRDefault="0035007D"/>
    <w:p w:rsidR="0035007D" w:rsidRDefault="0035007D"/>
    <w:p w:rsidR="0035007D" w:rsidRDefault="0035007D"/>
    <w:p w:rsidR="0035007D" w:rsidRDefault="0035007D"/>
    <w:p w:rsidR="0035007D" w:rsidRDefault="0035007D"/>
    <w:p w:rsidR="0035007D" w:rsidRDefault="0035007D"/>
    <w:p w:rsidR="0035007D" w:rsidRDefault="0035007D"/>
    <w:p w:rsidR="0035007D" w:rsidRDefault="0035007D"/>
    <w:p w:rsidR="0035007D" w:rsidRDefault="0035007D"/>
    <w:p w:rsidR="0035007D" w:rsidRDefault="0035007D"/>
    <w:p w:rsidR="0035007D" w:rsidRDefault="0035007D"/>
    <w:p w:rsidR="0035007D" w:rsidRDefault="0035007D"/>
    <w:p w:rsidR="0035007D" w:rsidRDefault="0035007D"/>
    <w:p w:rsidR="0035007D" w:rsidRDefault="0035007D"/>
    <w:p w:rsidR="0035007D" w:rsidRDefault="0035007D">
      <w:pPr>
        <w:sectPr w:rsidR="0035007D" w:rsidSect="0035007D">
          <w:pgSz w:w="11906" w:h="16838"/>
          <w:pgMar w:top="851" w:right="850" w:bottom="1134" w:left="1701" w:header="708" w:footer="708" w:gutter="0"/>
          <w:cols w:space="708"/>
          <w:docGrid w:linePitch="360"/>
        </w:sectPr>
      </w:pPr>
    </w:p>
    <w:p w:rsidR="0035007D" w:rsidRDefault="0035007D" w:rsidP="0035007D">
      <w:pPr>
        <w:tabs>
          <w:tab w:val="left" w:pos="0"/>
        </w:tabs>
        <w:spacing w:line="100" w:lineRule="atLeast"/>
        <w:jc w:val="both"/>
        <w:rPr>
          <w:sz w:val="26"/>
          <w:szCs w:val="26"/>
        </w:rPr>
      </w:pPr>
      <w:r>
        <w:rPr>
          <w:sz w:val="26"/>
          <w:szCs w:val="26"/>
        </w:rPr>
        <w:lastRenderedPageBreak/>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Приложение</w:t>
      </w:r>
    </w:p>
    <w:p w:rsidR="0035007D" w:rsidRDefault="0035007D" w:rsidP="0035007D">
      <w:pPr>
        <w:tabs>
          <w:tab w:val="left" w:pos="0"/>
        </w:tabs>
        <w:spacing w:line="100" w:lineRule="atLeast"/>
        <w:jc w:val="both"/>
        <w:rPr>
          <w:sz w:val="26"/>
          <w:szCs w:val="26"/>
        </w:rPr>
      </w:pPr>
    </w:p>
    <w:p w:rsidR="0035007D" w:rsidRDefault="0035007D" w:rsidP="0035007D">
      <w:pPr>
        <w:tabs>
          <w:tab w:val="left" w:pos="0"/>
        </w:tabs>
        <w:spacing w:line="100" w:lineRule="atLeast"/>
        <w:jc w:val="both"/>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w:t>
      </w:r>
      <w:r w:rsidRPr="00927759">
        <w:rPr>
          <w:sz w:val="26"/>
          <w:szCs w:val="26"/>
        </w:rPr>
        <w:t>УТВЕРЖДЕН</w:t>
      </w:r>
    </w:p>
    <w:p w:rsidR="0035007D" w:rsidRPr="00927759" w:rsidRDefault="0035007D" w:rsidP="0035007D">
      <w:pPr>
        <w:tabs>
          <w:tab w:val="left" w:pos="0"/>
        </w:tabs>
        <w:spacing w:line="100" w:lineRule="atLeast"/>
        <w:jc w:val="both"/>
        <w:rPr>
          <w:sz w:val="26"/>
          <w:szCs w:val="26"/>
        </w:rPr>
      </w:pPr>
    </w:p>
    <w:p w:rsidR="0035007D" w:rsidRPr="00927759" w:rsidRDefault="0035007D" w:rsidP="0035007D">
      <w:pPr>
        <w:tabs>
          <w:tab w:val="left" w:pos="0"/>
        </w:tabs>
        <w:spacing w:line="100" w:lineRule="atLeast"/>
        <w:jc w:val="both"/>
        <w:rPr>
          <w:sz w:val="26"/>
          <w:szCs w:val="26"/>
        </w:rPr>
      </w:pPr>
      <w:r w:rsidRPr="00927759">
        <w:rPr>
          <w:sz w:val="26"/>
          <w:szCs w:val="26"/>
        </w:rPr>
        <w:tab/>
      </w:r>
      <w:r w:rsidRPr="00927759">
        <w:rPr>
          <w:sz w:val="26"/>
          <w:szCs w:val="26"/>
        </w:rPr>
        <w:tab/>
      </w:r>
      <w:r w:rsidRPr="00927759">
        <w:rPr>
          <w:sz w:val="26"/>
          <w:szCs w:val="26"/>
        </w:rPr>
        <w:tab/>
      </w:r>
      <w:r w:rsidRPr="00927759">
        <w:rPr>
          <w:sz w:val="26"/>
          <w:szCs w:val="26"/>
        </w:rPr>
        <w:tab/>
      </w:r>
      <w:r w:rsidRPr="00927759">
        <w:rPr>
          <w:sz w:val="26"/>
          <w:szCs w:val="26"/>
        </w:rPr>
        <w:tab/>
      </w:r>
      <w:r w:rsidRPr="00927759">
        <w:rPr>
          <w:sz w:val="26"/>
          <w:szCs w:val="26"/>
        </w:rPr>
        <w:tab/>
      </w:r>
      <w:r w:rsidRPr="00927759">
        <w:rPr>
          <w:sz w:val="26"/>
          <w:szCs w:val="26"/>
        </w:rPr>
        <w:tab/>
      </w:r>
      <w:r>
        <w:rPr>
          <w:sz w:val="26"/>
          <w:szCs w:val="26"/>
        </w:rPr>
        <w:t xml:space="preserve">          </w:t>
      </w:r>
      <w:r w:rsidRPr="00927759">
        <w:rPr>
          <w:sz w:val="26"/>
          <w:szCs w:val="26"/>
        </w:rPr>
        <w:t>постановлением администрации</w:t>
      </w:r>
    </w:p>
    <w:p w:rsidR="0035007D" w:rsidRPr="00927759" w:rsidRDefault="0035007D" w:rsidP="0035007D">
      <w:pPr>
        <w:tabs>
          <w:tab w:val="left" w:pos="0"/>
        </w:tabs>
        <w:spacing w:line="100" w:lineRule="atLeast"/>
        <w:jc w:val="both"/>
        <w:rPr>
          <w:sz w:val="26"/>
          <w:szCs w:val="26"/>
        </w:rPr>
      </w:pPr>
      <w:r w:rsidRPr="00927759">
        <w:rPr>
          <w:sz w:val="26"/>
          <w:szCs w:val="26"/>
        </w:rPr>
        <w:tab/>
      </w:r>
      <w:r w:rsidRPr="00927759">
        <w:rPr>
          <w:sz w:val="26"/>
          <w:szCs w:val="26"/>
        </w:rPr>
        <w:tab/>
      </w:r>
      <w:r w:rsidRPr="00927759">
        <w:rPr>
          <w:sz w:val="26"/>
          <w:szCs w:val="26"/>
        </w:rPr>
        <w:tab/>
      </w:r>
      <w:r w:rsidRPr="00927759">
        <w:rPr>
          <w:sz w:val="26"/>
          <w:szCs w:val="26"/>
        </w:rPr>
        <w:tab/>
      </w:r>
      <w:r w:rsidRPr="00927759">
        <w:rPr>
          <w:sz w:val="26"/>
          <w:szCs w:val="26"/>
        </w:rPr>
        <w:tab/>
      </w:r>
      <w:r w:rsidRPr="00927759">
        <w:rPr>
          <w:sz w:val="26"/>
          <w:szCs w:val="26"/>
        </w:rPr>
        <w:tab/>
      </w:r>
      <w:r w:rsidRPr="00927759">
        <w:rPr>
          <w:sz w:val="26"/>
          <w:szCs w:val="26"/>
        </w:rPr>
        <w:tab/>
      </w:r>
      <w:r>
        <w:rPr>
          <w:sz w:val="26"/>
          <w:szCs w:val="26"/>
        </w:rPr>
        <w:t xml:space="preserve">          </w:t>
      </w:r>
      <w:r w:rsidRPr="00927759">
        <w:rPr>
          <w:sz w:val="26"/>
          <w:szCs w:val="26"/>
        </w:rPr>
        <w:t>города Вятские Поляны</w:t>
      </w:r>
    </w:p>
    <w:p w:rsidR="0035007D" w:rsidRPr="00927759" w:rsidRDefault="0035007D" w:rsidP="0035007D">
      <w:pPr>
        <w:tabs>
          <w:tab w:val="left" w:pos="0"/>
        </w:tabs>
        <w:spacing w:line="100" w:lineRule="atLeast"/>
        <w:jc w:val="both"/>
        <w:rPr>
          <w:sz w:val="26"/>
          <w:szCs w:val="26"/>
        </w:rPr>
      </w:pPr>
      <w:r w:rsidRPr="00927759">
        <w:rPr>
          <w:sz w:val="26"/>
          <w:szCs w:val="26"/>
        </w:rPr>
        <w:tab/>
      </w:r>
      <w:r w:rsidRPr="00927759">
        <w:rPr>
          <w:sz w:val="26"/>
          <w:szCs w:val="26"/>
        </w:rPr>
        <w:tab/>
      </w:r>
      <w:r w:rsidRPr="00927759">
        <w:rPr>
          <w:sz w:val="26"/>
          <w:szCs w:val="26"/>
        </w:rPr>
        <w:tab/>
      </w:r>
      <w:r w:rsidRPr="00927759">
        <w:rPr>
          <w:sz w:val="26"/>
          <w:szCs w:val="26"/>
        </w:rPr>
        <w:tab/>
      </w:r>
      <w:r w:rsidRPr="00927759">
        <w:rPr>
          <w:sz w:val="26"/>
          <w:szCs w:val="26"/>
        </w:rPr>
        <w:tab/>
      </w:r>
      <w:r w:rsidRPr="00927759">
        <w:rPr>
          <w:sz w:val="26"/>
          <w:szCs w:val="26"/>
        </w:rPr>
        <w:tab/>
      </w:r>
      <w:r w:rsidRPr="00927759">
        <w:rPr>
          <w:sz w:val="26"/>
          <w:szCs w:val="26"/>
        </w:rPr>
        <w:tab/>
      </w:r>
      <w:r>
        <w:rPr>
          <w:sz w:val="26"/>
          <w:szCs w:val="26"/>
        </w:rPr>
        <w:t xml:space="preserve">          </w:t>
      </w:r>
      <w:r w:rsidRPr="00927759">
        <w:rPr>
          <w:sz w:val="26"/>
          <w:szCs w:val="26"/>
        </w:rPr>
        <w:t xml:space="preserve">от </w:t>
      </w:r>
      <w:r>
        <w:rPr>
          <w:sz w:val="26"/>
          <w:szCs w:val="26"/>
        </w:rPr>
        <w:t xml:space="preserve">29.06.2015 </w:t>
      </w:r>
      <w:r w:rsidRPr="00927759">
        <w:rPr>
          <w:sz w:val="26"/>
          <w:szCs w:val="26"/>
        </w:rPr>
        <w:t xml:space="preserve">№ </w:t>
      </w:r>
      <w:r>
        <w:rPr>
          <w:sz w:val="26"/>
          <w:szCs w:val="26"/>
        </w:rPr>
        <w:t>1256</w:t>
      </w:r>
    </w:p>
    <w:p w:rsidR="0035007D" w:rsidRPr="00927759" w:rsidRDefault="0035007D" w:rsidP="0035007D">
      <w:pPr>
        <w:pStyle w:val="ConsPlusTitle"/>
        <w:widowControl/>
        <w:jc w:val="both"/>
        <w:rPr>
          <w:rFonts w:ascii="Times New Roman" w:hAnsi="Times New Roman" w:cs="Times New Roman"/>
          <w:sz w:val="26"/>
          <w:szCs w:val="26"/>
        </w:rPr>
      </w:pPr>
    </w:p>
    <w:p w:rsidR="0035007D" w:rsidRPr="00927759" w:rsidRDefault="0035007D" w:rsidP="0035007D">
      <w:pPr>
        <w:pStyle w:val="ConsPlusTitle"/>
        <w:widowControl/>
        <w:jc w:val="both"/>
        <w:rPr>
          <w:rFonts w:ascii="Times New Roman" w:hAnsi="Times New Roman" w:cs="Times New Roman"/>
          <w:sz w:val="26"/>
          <w:szCs w:val="26"/>
        </w:rPr>
      </w:pPr>
    </w:p>
    <w:p w:rsidR="0035007D" w:rsidRPr="00A55990" w:rsidRDefault="0035007D" w:rsidP="0035007D">
      <w:pPr>
        <w:pStyle w:val="ConsPlusTitle"/>
        <w:widowControl/>
        <w:jc w:val="center"/>
        <w:rPr>
          <w:rFonts w:ascii="Times New Roman" w:hAnsi="Times New Roman" w:cs="Times New Roman"/>
          <w:sz w:val="28"/>
          <w:szCs w:val="28"/>
        </w:rPr>
      </w:pPr>
      <w:r w:rsidRPr="00A55990">
        <w:rPr>
          <w:rFonts w:ascii="Times New Roman" w:hAnsi="Times New Roman" w:cs="Times New Roman"/>
          <w:sz w:val="28"/>
          <w:szCs w:val="28"/>
        </w:rPr>
        <w:t>АДМИНИСТРАТИВНЫЙ РЕГЛАМЕНТ</w:t>
      </w:r>
    </w:p>
    <w:p w:rsidR="0035007D" w:rsidRDefault="0035007D" w:rsidP="0035007D">
      <w:pPr>
        <w:pStyle w:val="ConsPlusTitle"/>
        <w:widowControl/>
        <w:jc w:val="center"/>
        <w:rPr>
          <w:rFonts w:ascii="Times New Roman" w:hAnsi="Times New Roman" w:cs="Times New Roman"/>
          <w:sz w:val="28"/>
          <w:szCs w:val="28"/>
        </w:rPr>
      </w:pPr>
      <w:r w:rsidRPr="00A55990">
        <w:rPr>
          <w:rFonts w:ascii="Times New Roman" w:hAnsi="Times New Roman" w:cs="Times New Roman"/>
          <w:sz w:val="28"/>
          <w:szCs w:val="28"/>
        </w:rPr>
        <w:t>по предоставлению муниципальной услуги «Выдача разрешени</w:t>
      </w:r>
      <w:r>
        <w:rPr>
          <w:rFonts w:ascii="Times New Roman" w:hAnsi="Times New Roman" w:cs="Times New Roman"/>
          <w:sz w:val="28"/>
          <w:szCs w:val="28"/>
        </w:rPr>
        <w:t>я</w:t>
      </w:r>
      <w:r w:rsidRPr="00A55990">
        <w:rPr>
          <w:rFonts w:ascii="Times New Roman" w:hAnsi="Times New Roman" w:cs="Times New Roman"/>
          <w:sz w:val="28"/>
          <w:szCs w:val="28"/>
        </w:rPr>
        <w:t xml:space="preserve"> на строительство</w:t>
      </w:r>
      <w:r>
        <w:rPr>
          <w:rFonts w:ascii="Times New Roman" w:hAnsi="Times New Roman" w:cs="Times New Roman"/>
          <w:sz w:val="28"/>
          <w:szCs w:val="28"/>
        </w:rPr>
        <w:t xml:space="preserve"> </w:t>
      </w:r>
      <w:r w:rsidRPr="00A55990">
        <w:rPr>
          <w:rFonts w:ascii="Times New Roman" w:hAnsi="Times New Roman" w:cs="Times New Roman"/>
          <w:sz w:val="28"/>
          <w:szCs w:val="28"/>
        </w:rPr>
        <w:t>объект</w:t>
      </w:r>
      <w:r>
        <w:rPr>
          <w:rFonts w:ascii="Times New Roman" w:hAnsi="Times New Roman" w:cs="Times New Roman"/>
          <w:sz w:val="28"/>
          <w:szCs w:val="28"/>
        </w:rPr>
        <w:t>а</w:t>
      </w:r>
      <w:r w:rsidRPr="00A55990">
        <w:rPr>
          <w:rFonts w:ascii="Times New Roman" w:hAnsi="Times New Roman" w:cs="Times New Roman"/>
          <w:sz w:val="28"/>
          <w:szCs w:val="28"/>
        </w:rPr>
        <w:t xml:space="preserve"> капитального строительства, расположенн</w:t>
      </w:r>
      <w:r>
        <w:rPr>
          <w:rFonts w:ascii="Times New Roman" w:hAnsi="Times New Roman" w:cs="Times New Roman"/>
          <w:sz w:val="28"/>
          <w:szCs w:val="28"/>
        </w:rPr>
        <w:t>ого</w:t>
      </w:r>
      <w:r w:rsidRPr="00A55990">
        <w:rPr>
          <w:rFonts w:ascii="Times New Roman" w:hAnsi="Times New Roman" w:cs="Times New Roman"/>
          <w:sz w:val="28"/>
          <w:szCs w:val="28"/>
        </w:rPr>
        <w:t xml:space="preserve"> на территории муниципального образования</w:t>
      </w:r>
      <w:r>
        <w:rPr>
          <w:rFonts w:ascii="Times New Roman" w:hAnsi="Times New Roman" w:cs="Times New Roman"/>
          <w:sz w:val="28"/>
          <w:szCs w:val="28"/>
        </w:rPr>
        <w:t xml:space="preserve"> городского округа города</w:t>
      </w:r>
    </w:p>
    <w:p w:rsidR="0035007D" w:rsidRPr="00A55990" w:rsidRDefault="0035007D" w:rsidP="0035007D">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 xml:space="preserve"> Вятские Поляны Кировской области</w:t>
      </w:r>
      <w:r w:rsidRPr="00A55990">
        <w:rPr>
          <w:rFonts w:ascii="Times New Roman" w:hAnsi="Times New Roman" w:cs="Times New Roman"/>
          <w:sz w:val="28"/>
          <w:szCs w:val="28"/>
        </w:rPr>
        <w:t>»</w:t>
      </w:r>
    </w:p>
    <w:p w:rsidR="0035007D" w:rsidRPr="00A55990" w:rsidRDefault="0035007D" w:rsidP="0035007D">
      <w:pPr>
        <w:pStyle w:val="ConsPlusTitle"/>
        <w:widowControl/>
        <w:jc w:val="both"/>
        <w:rPr>
          <w:rFonts w:ascii="Times New Roman" w:hAnsi="Times New Roman" w:cs="Times New Roman"/>
          <w:sz w:val="28"/>
          <w:szCs w:val="28"/>
        </w:rPr>
      </w:pPr>
    </w:p>
    <w:p w:rsidR="0035007D" w:rsidRPr="00F72DD5" w:rsidRDefault="0035007D" w:rsidP="0035007D">
      <w:pPr>
        <w:suppressAutoHyphens w:val="0"/>
        <w:autoSpaceDE w:val="0"/>
        <w:jc w:val="center"/>
        <w:rPr>
          <w:sz w:val="26"/>
          <w:szCs w:val="26"/>
        </w:rPr>
      </w:pPr>
      <w:r w:rsidRPr="00F72DD5">
        <w:rPr>
          <w:sz w:val="26"/>
          <w:szCs w:val="26"/>
        </w:rPr>
        <w:t>Раздел I. ОБЩИЕ ПОЛОЖЕНИЯ</w:t>
      </w:r>
    </w:p>
    <w:p w:rsidR="0035007D" w:rsidRPr="00F72DD5" w:rsidRDefault="0035007D" w:rsidP="0035007D">
      <w:pPr>
        <w:suppressAutoHyphens w:val="0"/>
        <w:autoSpaceDE w:val="0"/>
        <w:jc w:val="center"/>
        <w:rPr>
          <w:sz w:val="26"/>
          <w:szCs w:val="26"/>
        </w:rPr>
      </w:pPr>
    </w:p>
    <w:p w:rsidR="0035007D" w:rsidRPr="00F72DD5" w:rsidRDefault="0035007D" w:rsidP="0035007D">
      <w:pPr>
        <w:suppressAutoHyphens w:val="0"/>
        <w:autoSpaceDE w:val="0"/>
        <w:jc w:val="center"/>
        <w:rPr>
          <w:sz w:val="26"/>
          <w:szCs w:val="26"/>
        </w:rPr>
      </w:pPr>
      <w:r w:rsidRPr="00F72DD5">
        <w:rPr>
          <w:sz w:val="26"/>
          <w:szCs w:val="26"/>
        </w:rPr>
        <w:t>Подраздел 1. ПРЕДМЕТ РЕГУЛИРОВАНИЯ АДМИНИСТРАТИВНОГО</w:t>
      </w:r>
    </w:p>
    <w:p w:rsidR="0035007D" w:rsidRPr="00F72DD5" w:rsidRDefault="0035007D" w:rsidP="0035007D">
      <w:pPr>
        <w:suppressAutoHyphens w:val="0"/>
        <w:autoSpaceDE w:val="0"/>
        <w:jc w:val="center"/>
        <w:rPr>
          <w:sz w:val="26"/>
          <w:szCs w:val="26"/>
        </w:rPr>
      </w:pPr>
      <w:r w:rsidRPr="00F72DD5">
        <w:rPr>
          <w:sz w:val="26"/>
          <w:szCs w:val="26"/>
        </w:rPr>
        <w:t xml:space="preserve">РЕГЛАМЕНТА </w:t>
      </w:r>
    </w:p>
    <w:p w:rsidR="0035007D" w:rsidRPr="00F72DD5" w:rsidRDefault="0035007D" w:rsidP="0035007D">
      <w:pPr>
        <w:suppressAutoHyphens w:val="0"/>
        <w:autoSpaceDE w:val="0"/>
        <w:autoSpaceDN w:val="0"/>
        <w:adjustRightInd w:val="0"/>
        <w:ind w:firstLine="540"/>
        <w:jc w:val="both"/>
        <w:rPr>
          <w:kern w:val="0"/>
          <w:sz w:val="26"/>
          <w:szCs w:val="26"/>
          <w:lang w:eastAsia="ru-RU"/>
        </w:rPr>
      </w:pPr>
    </w:p>
    <w:p w:rsidR="0035007D" w:rsidRPr="00C173A2" w:rsidRDefault="0035007D" w:rsidP="0035007D">
      <w:pPr>
        <w:pStyle w:val="ConsPlusTitle"/>
        <w:widowControl/>
        <w:ind w:firstLine="450"/>
        <w:jc w:val="both"/>
        <w:rPr>
          <w:rFonts w:ascii="Times New Roman" w:hAnsi="Times New Roman" w:cs="Times New Roman"/>
          <w:b w:val="0"/>
          <w:sz w:val="26"/>
          <w:szCs w:val="26"/>
        </w:rPr>
      </w:pPr>
      <w:r w:rsidRPr="00C173A2">
        <w:rPr>
          <w:rFonts w:ascii="Times New Roman" w:hAnsi="Times New Roman" w:cs="Times New Roman"/>
          <w:b w:val="0"/>
          <w:sz w:val="26"/>
          <w:szCs w:val="26"/>
        </w:rPr>
        <w:t>1. Настоящий административный регламент предоставления муниципальной услуги «Выдача разрешени</w:t>
      </w:r>
      <w:r>
        <w:rPr>
          <w:rFonts w:ascii="Times New Roman" w:hAnsi="Times New Roman" w:cs="Times New Roman"/>
          <w:b w:val="0"/>
          <w:sz w:val="26"/>
          <w:szCs w:val="26"/>
        </w:rPr>
        <w:t>я</w:t>
      </w:r>
      <w:r w:rsidRPr="00C173A2">
        <w:rPr>
          <w:rFonts w:ascii="Times New Roman" w:hAnsi="Times New Roman" w:cs="Times New Roman"/>
          <w:b w:val="0"/>
          <w:sz w:val="26"/>
          <w:szCs w:val="26"/>
        </w:rPr>
        <w:t xml:space="preserve"> на строительство объект</w:t>
      </w:r>
      <w:r>
        <w:rPr>
          <w:rFonts w:ascii="Times New Roman" w:hAnsi="Times New Roman" w:cs="Times New Roman"/>
          <w:b w:val="0"/>
          <w:sz w:val="26"/>
          <w:szCs w:val="26"/>
        </w:rPr>
        <w:t>а</w:t>
      </w:r>
      <w:r w:rsidRPr="00C173A2">
        <w:rPr>
          <w:rFonts w:ascii="Times New Roman" w:hAnsi="Times New Roman" w:cs="Times New Roman"/>
          <w:b w:val="0"/>
          <w:sz w:val="26"/>
          <w:szCs w:val="26"/>
        </w:rPr>
        <w:t xml:space="preserve"> капитального строительства, расположенн</w:t>
      </w:r>
      <w:r>
        <w:rPr>
          <w:rFonts w:ascii="Times New Roman" w:hAnsi="Times New Roman" w:cs="Times New Roman"/>
          <w:b w:val="0"/>
          <w:sz w:val="26"/>
          <w:szCs w:val="26"/>
        </w:rPr>
        <w:t>ого</w:t>
      </w:r>
      <w:r w:rsidRPr="00C173A2">
        <w:rPr>
          <w:rFonts w:ascii="Times New Roman" w:hAnsi="Times New Roman" w:cs="Times New Roman"/>
          <w:b w:val="0"/>
          <w:sz w:val="26"/>
          <w:szCs w:val="26"/>
        </w:rPr>
        <w:t xml:space="preserve"> на территории муниципального образования городского округа города</w:t>
      </w:r>
      <w:r>
        <w:rPr>
          <w:rFonts w:ascii="Times New Roman" w:hAnsi="Times New Roman" w:cs="Times New Roman"/>
          <w:b w:val="0"/>
          <w:sz w:val="26"/>
          <w:szCs w:val="26"/>
        </w:rPr>
        <w:t xml:space="preserve"> </w:t>
      </w:r>
      <w:r w:rsidRPr="00C173A2">
        <w:rPr>
          <w:rFonts w:ascii="Times New Roman" w:hAnsi="Times New Roman" w:cs="Times New Roman"/>
          <w:b w:val="0"/>
          <w:sz w:val="26"/>
          <w:szCs w:val="26"/>
        </w:rPr>
        <w:t xml:space="preserve"> Вятские Поляны Кировской области» (далее - административный регламент) разработан в целях повышения эффективности и качества предоставления муниципальной услуги «Выдача разрешени</w:t>
      </w:r>
      <w:r>
        <w:rPr>
          <w:rFonts w:ascii="Times New Roman" w:hAnsi="Times New Roman" w:cs="Times New Roman"/>
          <w:b w:val="0"/>
          <w:sz w:val="26"/>
          <w:szCs w:val="26"/>
        </w:rPr>
        <w:t>я</w:t>
      </w:r>
      <w:r w:rsidRPr="00C173A2">
        <w:rPr>
          <w:rFonts w:ascii="Times New Roman" w:hAnsi="Times New Roman" w:cs="Times New Roman"/>
          <w:b w:val="0"/>
          <w:sz w:val="26"/>
          <w:szCs w:val="26"/>
        </w:rPr>
        <w:t xml:space="preserve"> на строительство объект</w:t>
      </w:r>
      <w:r>
        <w:rPr>
          <w:rFonts w:ascii="Times New Roman" w:hAnsi="Times New Roman" w:cs="Times New Roman"/>
          <w:b w:val="0"/>
          <w:sz w:val="26"/>
          <w:szCs w:val="26"/>
        </w:rPr>
        <w:t>а</w:t>
      </w:r>
      <w:r w:rsidRPr="00C173A2">
        <w:rPr>
          <w:rFonts w:ascii="Times New Roman" w:hAnsi="Times New Roman" w:cs="Times New Roman"/>
          <w:b w:val="0"/>
          <w:sz w:val="26"/>
          <w:szCs w:val="26"/>
        </w:rPr>
        <w:t xml:space="preserve"> капитального строительства, расположенн</w:t>
      </w:r>
      <w:r>
        <w:rPr>
          <w:rFonts w:ascii="Times New Roman" w:hAnsi="Times New Roman" w:cs="Times New Roman"/>
          <w:b w:val="0"/>
          <w:sz w:val="26"/>
          <w:szCs w:val="26"/>
        </w:rPr>
        <w:t>ого</w:t>
      </w:r>
      <w:r w:rsidRPr="00C173A2">
        <w:rPr>
          <w:rFonts w:ascii="Times New Roman" w:hAnsi="Times New Roman" w:cs="Times New Roman"/>
          <w:b w:val="0"/>
          <w:sz w:val="26"/>
          <w:szCs w:val="26"/>
        </w:rPr>
        <w:t xml:space="preserve"> на территории муниципального образования городского округа города</w:t>
      </w:r>
      <w:r>
        <w:rPr>
          <w:rFonts w:ascii="Times New Roman" w:hAnsi="Times New Roman" w:cs="Times New Roman"/>
          <w:b w:val="0"/>
          <w:sz w:val="26"/>
          <w:szCs w:val="26"/>
        </w:rPr>
        <w:t xml:space="preserve"> </w:t>
      </w:r>
      <w:r w:rsidRPr="00C173A2">
        <w:rPr>
          <w:rFonts w:ascii="Times New Roman" w:hAnsi="Times New Roman" w:cs="Times New Roman"/>
          <w:b w:val="0"/>
          <w:sz w:val="26"/>
          <w:szCs w:val="26"/>
        </w:rPr>
        <w:t xml:space="preserve"> Вятские Поляны Кировской области» (далее - муниципальная услуга), устанавливает порядок предоставления муниципальной услуги и стандарт предоставления муниципальной услуги.</w:t>
      </w:r>
    </w:p>
    <w:p w:rsidR="0035007D" w:rsidRPr="00F72DD5" w:rsidRDefault="0035007D" w:rsidP="0035007D">
      <w:pPr>
        <w:suppressAutoHyphens w:val="0"/>
        <w:autoSpaceDE w:val="0"/>
        <w:autoSpaceDN w:val="0"/>
        <w:adjustRightInd w:val="0"/>
        <w:ind w:firstLine="540"/>
        <w:jc w:val="both"/>
        <w:rPr>
          <w:kern w:val="0"/>
          <w:sz w:val="26"/>
          <w:szCs w:val="26"/>
          <w:lang w:eastAsia="ru-RU"/>
        </w:rPr>
      </w:pPr>
    </w:p>
    <w:p w:rsidR="0035007D" w:rsidRPr="00F72DD5" w:rsidRDefault="0035007D" w:rsidP="0035007D">
      <w:pPr>
        <w:widowControl w:val="0"/>
        <w:numPr>
          <w:ilvl w:val="0"/>
          <w:numId w:val="2"/>
        </w:numPr>
        <w:suppressAutoHyphens w:val="0"/>
        <w:autoSpaceDE w:val="0"/>
        <w:jc w:val="center"/>
        <w:rPr>
          <w:sz w:val="26"/>
          <w:szCs w:val="26"/>
        </w:rPr>
      </w:pPr>
      <w:r w:rsidRPr="00F72DD5">
        <w:rPr>
          <w:sz w:val="26"/>
          <w:szCs w:val="26"/>
        </w:rPr>
        <w:t>Подраздел 2. КРУГ ЗАЯВИТЕЛЕЙ</w:t>
      </w:r>
    </w:p>
    <w:p w:rsidR="0035007D" w:rsidRPr="00F72DD5" w:rsidRDefault="0035007D" w:rsidP="0035007D">
      <w:pPr>
        <w:suppressAutoHyphens w:val="0"/>
        <w:autoSpaceDE w:val="0"/>
        <w:autoSpaceDN w:val="0"/>
        <w:adjustRightInd w:val="0"/>
        <w:jc w:val="both"/>
        <w:rPr>
          <w:kern w:val="0"/>
          <w:sz w:val="26"/>
          <w:szCs w:val="26"/>
          <w:lang w:eastAsia="ru-RU"/>
        </w:rPr>
      </w:pPr>
    </w:p>
    <w:p w:rsidR="0035007D" w:rsidRPr="00F72DD5" w:rsidRDefault="0035007D" w:rsidP="0035007D">
      <w:pPr>
        <w:suppressAutoHyphens w:val="0"/>
        <w:autoSpaceDE w:val="0"/>
        <w:autoSpaceDN w:val="0"/>
        <w:adjustRightInd w:val="0"/>
        <w:ind w:firstLine="540"/>
        <w:jc w:val="both"/>
        <w:rPr>
          <w:kern w:val="0"/>
          <w:sz w:val="26"/>
          <w:szCs w:val="26"/>
          <w:lang w:eastAsia="ru-RU"/>
        </w:rPr>
      </w:pPr>
      <w:r w:rsidRPr="00F72DD5">
        <w:rPr>
          <w:kern w:val="0"/>
          <w:sz w:val="26"/>
          <w:szCs w:val="26"/>
          <w:lang w:eastAsia="ru-RU"/>
        </w:rPr>
        <w:t xml:space="preserve">2. </w:t>
      </w:r>
      <w:r w:rsidRPr="00F72DD5">
        <w:rPr>
          <w:sz w:val="26"/>
          <w:szCs w:val="26"/>
        </w:rPr>
        <w:t>Заявителями в предоставлении муниципальной услуги, предусмотренной настоящим административным регламентом, являются</w:t>
      </w:r>
      <w:r w:rsidRPr="00F72DD5">
        <w:rPr>
          <w:kern w:val="0"/>
          <w:sz w:val="26"/>
          <w:szCs w:val="26"/>
          <w:lang w:eastAsia="ru-RU"/>
        </w:rPr>
        <w:t>:</w:t>
      </w:r>
    </w:p>
    <w:p w:rsidR="0035007D" w:rsidRPr="00F72DD5" w:rsidRDefault="0035007D" w:rsidP="0035007D">
      <w:pPr>
        <w:suppressAutoHyphens w:val="0"/>
        <w:autoSpaceDE w:val="0"/>
        <w:autoSpaceDN w:val="0"/>
        <w:adjustRightInd w:val="0"/>
        <w:ind w:firstLine="540"/>
        <w:jc w:val="both"/>
        <w:rPr>
          <w:kern w:val="0"/>
          <w:sz w:val="26"/>
          <w:szCs w:val="26"/>
          <w:lang w:eastAsia="ru-RU"/>
        </w:rPr>
      </w:pPr>
      <w:r w:rsidRPr="00F72DD5">
        <w:rPr>
          <w:kern w:val="0"/>
          <w:sz w:val="26"/>
          <w:szCs w:val="26"/>
          <w:lang w:eastAsia="ru-RU"/>
        </w:rP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35007D" w:rsidRPr="00F72DD5" w:rsidRDefault="0035007D" w:rsidP="0035007D">
      <w:pPr>
        <w:spacing w:line="100" w:lineRule="atLeast"/>
        <w:ind w:firstLine="709"/>
        <w:jc w:val="both"/>
        <w:rPr>
          <w:sz w:val="26"/>
          <w:szCs w:val="26"/>
        </w:rPr>
      </w:pPr>
    </w:p>
    <w:p w:rsidR="0035007D" w:rsidRPr="00F72DD5" w:rsidRDefault="0035007D" w:rsidP="0035007D">
      <w:pPr>
        <w:widowControl w:val="0"/>
        <w:suppressAutoHyphens w:val="0"/>
        <w:autoSpaceDE w:val="0"/>
        <w:jc w:val="center"/>
        <w:rPr>
          <w:sz w:val="26"/>
          <w:szCs w:val="26"/>
        </w:rPr>
      </w:pPr>
      <w:r w:rsidRPr="00F72DD5">
        <w:rPr>
          <w:sz w:val="26"/>
          <w:szCs w:val="26"/>
        </w:rPr>
        <w:t xml:space="preserve">Подраздел 3. ТРЕБОВАНИЯ К ПОРЯДКУ ИНФОРМИРОВАНИЯ </w:t>
      </w:r>
    </w:p>
    <w:p w:rsidR="0035007D" w:rsidRPr="00F72DD5" w:rsidRDefault="0035007D" w:rsidP="0035007D">
      <w:pPr>
        <w:widowControl w:val="0"/>
        <w:suppressAutoHyphens w:val="0"/>
        <w:autoSpaceDE w:val="0"/>
        <w:jc w:val="center"/>
        <w:rPr>
          <w:sz w:val="26"/>
          <w:szCs w:val="26"/>
        </w:rPr>
      </w:pPr>
      <w:r w:rsidRPr="00F72DD5">
        <w:rPr>
          <w:sz w:val="26"/>
          <w:szCs w:val="26"/>
        </w:rPr>
        <w:t>О ПРЕДОСТАВЛЕНИИ МУНИЦИПАЛЬНОЙ УСЛУГИ</w:t>
      </w:r>
    </w:p>
    <w:p w:rsidR="0035007D" w:rsidRPr="00F72DD5" w:rsidRDefault="0035007D" w:rsidP="0035007D">
      <w:pPr>
        <w:widowControl w:val="0"/>
        <w:autoSpaceDE w:val="0"/>
        <w:autoSpaceDN w:val="0"/>
        <w:adjustRightInd w:val="0"/>
        <w:jc w:val="both"/>
        <w:rPr>
          <w:sz w:val="26"/>
          <w:szCs w:val="26"/>
        </w:rPr>
      </w:pPr>
    </w:p>
    <w:p w:rsidR="0035007D" w:rsidRDefault="0035007D" w:rsidP="0035007D">
      <w:pPr>
        <w:suppressAutoHyphens w:val="0"/>
        <w:ind w:firstLine="709"/>
        <w:jc w:val="both"/>
        <w:rPr>
          <w:sz w:val="26"/>
          <w:szCs w:val="26"/>
        </w:rPr>
      </w:pPr>
      <w:r w:rsidRPr="00F72DD5">
        <w:rPr>
          <w:sz w:val="26"/>
          <w:szCs w:val="26"/>
        </w:rPr>
        <w:t>3.</w:t>
      </w:r>
      <w:r w:rsidRPr="00F72DD5">
        <w:rPr>
          <w:sz w:val="26"/>
          <w:szCs w:val="26"/>
        </w:rPr>
        <w:tab/>
        <w:t xml:space="preserve">Органом местного самоуправления муниципального образования городского округа город </w:t>
      </w:r>
      <w:r>
        <w:rPr>
          <w:sz w:val="26"/>
          <w:szCs w:val="26"/>
        </w:rPr>
        <w:t xml:space="preserve"> </w:t>
      </w:r>
      <w:r w:rsidRPr="00F72DD5">
        <w:rPr>
          <w:sz w:val="26"/>
          <w:szCs w:val="26"/>
        </w:rPr>
        <w:t xml:space="preserve">Вятские </w:t>
      </w:r>
      <w:r>
        <w:rPr>
          <w:sz w:val="26"/>
          <w:szCs w:val="26"/>
        </w:rPr>
        <w:t xml:space="preserve"> </w:t>
      </w:r>
      <w:r w:rsidRPr="00F72DD5">
        <w:rPr>
          <w:sz w:val="26"/>
          <w:szCs w:val="26"/>
        </w:rPr>
        <w:t xml:space="preserve">Поляны </w:t>
      </w:r>
      <w:r>
        <w:rPr>
          <w:sz w:val="26"/>
          <w:szCs w:val="26"/>
        </w:rPr>
        <w:t xml:space="preserve"> </w:t>
      </w:r>
      <w:r w:rsidRPr="00F72DD5">
        <w:rPr>
          <w:sz w:val="26"/>
          <w:szCs w:val="26"/>
        </w:rPr>
        <w:t xml:space="preserve">Кировской области, </w:t>
      </w:r>
      <w:r>
        <w:rPr>
          <w:sz w:val="26"/>
          <w:szCs w:val="26"/>
        </w:rPr>
        <w:t xml:space="preserve"> </w:t>
      </w:r>
      <w:r w:rsidRPr="00F72DD5">
        <w:rPr>
          <w:sz w:val="26"/>
          <w:szCs w:val="26"/>
        </w:rPr>
        <w:t xml:space="preserve">уполномоченным </w:t>
      </w:r>
      <w:r>
        <w:rPr>
          <w:sz w:val="26"/>
          <w:szCs w:val="26"/>
        </w:rPr>
        <w:t xml:space="preserve">   </w:t>
      </w:r>
      <w:r w:rsidRPr="00F72DD5">
        <w:rPr>
          <w:sz w:val="26"/>
          <w:szCs w:val="26"/>
        </w:rPr>
        <w:t xml:space="preserve">на </w:t>
      </w:r>
    </w:p>
    <w:p w:rsidR="0035007D" w:rsidRDefault="0035007D" w:rsidP="0035007D">
      <w:pPr>
        <w:suppressAutoHyphens w:val="0"/>
        <w:jc w:val="both"/>
        <w:rPr>
          <w:sz w:val="26"/>
          <w:szCs w:val="26"/>
        </w:rPr>
      </w:pPr>
      <w:r w:rsidRPr="00F72DD5">
        <w:rPr>
          <w:sz w:val="26"/>
          <w:szCs w:val="26"/>
        </w:rPr>
        <w:t>предоставление муниципальной услуги, предусмотренной настоящим административным регламентом, является администрация города Вятские Поляны.</w:t>
      </w:r>
    </w:p>
    <w:p w:rsidR="0035007D" w:rsidRDefault="0035007D" w:rsidP="0035007D">
      <w:pPr>
        <w:suppressAutoHyphens w:val="0"/>
        <w:ind w:firstLine="709"/>
        <w:jc w:val="both"/>
        <w:rPr>
          <w:sz w:val="26"/>
          <w:szCs w:val="26"/>
        </w:rPr>
      </w:pPr>
    </w:p>
    <w:p w:rsidR="0035007D" w:rsidRDefault="0035007D" w:rsidP="0035007D">
      <w:pPr>
        <w:suppressAutoHyphens w:val="0"/>
        <w:ind w:firstLine="709"/>
        <w:jc w:val="both"/>
        <w:rPr>
          <w:sz w:val="26"/>
          <w:szCs w:val="26"/>
        </w:rPr>
      </w:pPr>
    </w:p>
    <w:p w:rsidR="0035007D" w:rsidRPr="00F72DD5" w:rsidRDefault="0035007D" w:rsidP="0035007D">
      <w:pPr>
        <w:suppressAutoHyphens w:val="0"/>
        <w:ind w:firstLine="709"/>
        <w:jc w:val="both"/>
        <w:rPr>
          <w:sz w:val="26"/>
          <w:szCs w:val="26"/>
        </w:rPr>
      </w:pPr>
      <w:r w:rsidRPr="00F72DD5">
        <w:rPr>
          <w:sz w:val="26"/>
          <w:szCs w:val="26"/>
        </w:rPr>
        <w:t>4.</w:t>
      </w:r>
      <w:r w:rsidRPr="00F72DD5">
        <w:rPr>
          <w:sz w:val="26"/>
          <w:szCs w:val="26"/>
        </w:rPr>
        <w:tab/>
        <w:t>Муниципальную услугу, предусмотренную настоящим административным регламентом, от имени администрации города Вятские Поляны предоставляет отдел архитектуры администрации города (далее – отдел архитектуры).</w:t>
      </w:r>
    </w:p>
    <w:p w:rsidR="0035007D" w:rsidRPr="00F72DD5" w:rsidRDefault="0035007D" w:rsidP="0035007D">
      <w:pPr>
        <w:suppressAutoHyphens w:val="0"/>
        <w:ind w:firstLine="709"/>
        <w:jc w:val="both"/>
        <w:rPr>
          <w:sz w:val="26"/>
          <w:szCs w:val="26"/>
        </w:rPr>
      </w:pPr>
      <w:r w:rsidRPr="00F72DD5">
        <w:rPr>
          <w:sz w:val="26"/>
          <w:szCs w:val="26"/>
        </w:rPr>
        <w:t>5.</w:t>
      </w:r>
      <w:r w:rsidRPr="00F72DD5">
        <w:rPr>
          <w:sz w:val="26"/>
          <w:szCs w:val="26"/>
        </w:rPr>
        <w:tab/>
        <w:t>Место нахождения администрации города Вятские Поляны: 612964,  Кировская обл., г. Вятские Поляны, ул. Гагарина, 28-а.</w:t>
      </w:r>
    </w:p>
    <w:p w:rsidR="0035007D" w:rsidRPr="00F72DD5" w:rsidRDefault="0035007D" w:rsidP="0035007D">
      <w:pPr>
        <w:suppressAutoHyphens w:val="0"/>
        <w:ind w:firstLine="709"/>
        <w:jc w:val="both"/>
        <w:rPr>
          <w:rStyle w:val="ab"/>
          <w:color w:val="000000"/>
          <w:sz w:val="26"/>
          <w:szCs w:val="26"/>
        </w:rPr>
      </w:pPr>
      <w:r w:rsidRPr="00F72DD5">
        <w:rPr>
          <w:color w:val="000000"/>
          <w:sz w:val="26"/>
          <w:szCs w:val="26"/>
        </w:rPr>
        <w:t xml:space="preserve">6. Адрес электронной почты администрации города Вятские Поляны: </w:t>
      </w:r>
      <w:hyperlink r:id="rId6" w:history="1">
        <w:r w:rsidRPr="00F72DD5">
          <w:rPr>
            <w:rStyle w:val="ab"/>
            <w:sz w:val="26"/>
            <w:szCs w:val="26"/>
          </w:rPr>
          <w:t>administrationVP@mail.ru</w:t>
        </w:r>
      </w:hyperlink>
      <w:r w:rsidRPr="00F72DD5">
        <w:rPr>
          <w:rStyle w:val="ab"/>
          <w:color w:val="000000"/>
          <w:sz w:val="26"/>
          <w:szCs w:val="26"/>
        </w:rPr>
        <w:t>.</w:t>
      </w:r>
    </w:p>
    <w:p w:rsidR="0035007D" w:rsidRPr="00F72DD5" w:rsidRDefault="0035007D" w:rsidP="0035007D">
      <w:pPr>
        <w:suppressAutoHyphens w:val="0"/>
        <w:ind w:firstLine="709"/>
        <w:jc w:val="both"/>
        <w:rPr>
          <w:sz w:val="26"/>
          <w:szCs w:val="26"/>
        </w:rPr>
      </w:pPr>
      <w:r w:rsidRPr="00F72DD5">
        <w:rPr>
          <w:sz w:val="26"/>
          <w:szCs w:val="26"/>
        </w:rPr>
        <w:t xml:space="preserve">Контактный телефон администрации города Вятские Поляны для справок: </w:t>
      </w:r>
      <w:r>
        <w:rPr>
          <w:sz w:val="26"/>
          <w:szCs w:val="26"/>
        </w:rPr>
        <w:t xml:space="preserve">                 </w:t>
      </w:r>
      <w:r w:rsidRPr="00F72DD5">
        <w:rPr>
          <w:sz w:val="26"/>
          <w:szCs w:val="26"/>
        </w:rPr>
        <w:t>8 (83334) 6-16-42</w:t>
      </w:r>
      <w:r>
        <w:rPr>
          <w:sz w:val="26"/>
          <w:szCs w:val="26"/>
        </w:rPr>
        <w:t>, 7-06-85</w:t>
      </w:r>
      <w:r w:rsidRPr="00F72DD5">
        <w:rPr>
          <w:sz w:val="26"/>
          <w:szCs w:val="26"/>
        </w:rPr>
        <w:t>.</w:t>
      </w:r>
    </w:p>
    <w:p w:rsidR="0035007D" w:rsidRPr="00F72DD5" w:rsidRDefault="0035007D" w:rsidP="0035007D">
      <w:pPr>
        <w:suppressAutoHyphens w:val="0"/>
        <w:ind w:firstLine="709"/>
        <w:jc w:val="both"/>
        <w:rPr>
          <w:rStyle w:val="ab"/>
          <w:color w:val="000000"/>
          <w:sz w:val="26"/>
          <w:szCs w:val="26"/>
        </w:rPr>
      </w:pPr>
      <w:r w:rsidRPr="00F72DD5">
        <w:rPr>
          <w:sz w:val="26"/>
          <w:szCs w:val="26"/>
        </w:rPr>
        <w:t xml:space="preserve">7. Официальный сайт администрации города Вятские Поляны: </w:t>
      </w:r>
      <w:hyperlink r:id="rId7" w:history="1">
        <w:r w:rsidRPr="00F72DD5">
          <w:rPr>
            <w:rStyle w:val="ab"/>
            <w:sz w:val="26"/>
            <w:szCs w:val="26"/>
          </w:rPr>
          <w:t>www.admvpol.ru</w:t>
        </w:r>
      </w:hyperlink>
      <w:r w:rsidRPr="00F72DD5">
        <w:rPr>
          <w:rStyle w:val="ab"/>
          <w:color w:val="000000"/>
          <w:sz w:val="26"/>
          <w:szCs w:val="26"/>
        </w:rPr>
        <w:t>.</w:t>
      </w:r>
    </w:p>
    <w:p w:rsidR="0035007D" w:rsidRPr="00F72DD5" w:rsidRDefault="0035007D" w:rsidP="0035007D">
      <w:pPr>
        <w:suppressAutoHyphens w:val="0"/>
        <w:ind w:firstLine="709"/>
        <w:jc w:val="both"/>
        <w:rPr>
          <w:sz w:val="26"/>
          <w:szCs w:val="26"/>
        </w:rPr>
      </w:pPr>
      <w:r w:rsidRPr="00F72DD5">
        <w:rPr>
          <w:sz w:val="26"/>
          <w:szCs w:val="26"/>
        </w:rPr>
        <w:t>8.</w:t>
      </w:r>
      <w:r w:rsidRPr="00F72DD5">
        <w:rPr>
          <w:sz w:val="26"/>
          <w:szCs w:val="26"/>
        </w:rPr>
        <w:tab/>
        <w:t xml:space="preserve">Место нахождения отдела архитектуры: 612964, Кировская обл., </w:t>
      </w:r>
      <w:r>
        <w:rPr>
          <w:sz w:val="26"/>
          <w:szCs w:val="26"/>
        </w:rPr>
        <w:t xml:space="preserve">                          </w:t>
      </w:r>
      <w:r w:rsidRPr="00F72DD5">
        <w:rPr>
          <w:sz w:val="26"/>
          <w:szCs w:val="26"/>
        </w:rPr>
        <w:t>г. Вятские Поляны, ул. Гагарина, 28-а, каб. № 214.</w:t>
      </w:r>
    </w:p>
    <w:p w:rsidR="0035007D" w:rsidRPr="00F72DD5" w:rsidRDefault="0035007D" w:rsidP="0035007D">
      <w:pPr>
        <w:suppressAutoHyphens w:val="0"/>
        <w:ind w:firstLine="709"/>
        <w:jc w:val="both"/>
        <w:rPr>
          <w:sz w:val="26"/>
          <w:szCs w:val="26"/>
        </w:rPr>
      </w:pPr>
      <w:r w:rsidRPr="00F72DD5">
        <w:rPr>
          <w:sz w:val="26"/>
          <w:szCs w:val="26"/>
        </w:rPr>
        <w:t>9. Контактный телефон отдела архитектуры для справок: 8 (83334) 6-24-85.</w:t>
      </w:r>
    </w:p>
    <w:p w:rsidR="0035007D" w:rsidRPr="00F72DD5" w:rsidRDefault="0035007D" w:rsidP="0035007D">
      <w:pPr>
        <w:suppressAutoHyphens w:val="0"/>
        <w:autoSpaceDE w:val="0"/>
        <w:ind w:firstLine="709"/>
        <w:jc w:val="both"/>
        <w:rPr>
          <w:sz w:val="26"/>
          <w:szCs w:val="26"/>
        </w:rPr>
      </w:pPr>
      <w:r w:rsidRPr="00F72DD5">
        <w:rPr>
          <w:sz w:val="26"/>
          <w:szCs w:val="26"/>
        </w:rPr>
        <w:t>10.</w:t>
      </w:r>
      <w:r w:rsidRPr="00F72DD5">
        <w:rPr>
          <w:sz w:val="26"/>
          <w:szCs w:val="26"/>
        </w:rPr>
        <w:tab/>
        <w:t>Режим работы администрации города Вятские Поляны и отдела архитектуры:</w:t>
      </w:r>
    </w:p>
    <w:p w:rsidR="0035007D" w:rsidRPr="00F72DD5" w:rsidRDefault="0035007D" w:rsidP="0035007D">
      <w:pPr>
        <w:widowControl w:val="0"/>
        <w:suppressAutoHyphens w:val="0"/>
        <w:autoSpaceDE w:val="0"/>
        <w:ind w:firstLine="709"/>
        <w:jc w:val="both"/>
        <w:rPr>
          <w:sz w:val="26"/>
          <w:szCs w:val="26"/>
        </w:rPr>
      </w:pPr>
      <w:r w:rsidRPr="00F72DD5">
        <w:rPr>
          <w:sz w:val="26"/>
          <w:szCs w:val="26"/>
        </w:rPr>
        <w:t>Понедельник</w:t>
      </w:r>
      <w:r w:rsidRPr="00F72DD5">
        <w:rPr>
          <w:sz w:val="26"/>
          <w:szCs w:val="26"/>
        </w:rPr>
        <w:tab/>
        <w:t>08-00 час. - 17-00 час.</w:t>
      </w:r>
    </w:p>
    <w:p w:rsidR="0035007D" w:rsidRPr="00F72DD5" w:rsidRDefault="0035007D" w:rsidP="0035007D">
      <w:pPr>
        <w:widowControl w:val="0"/>
        <w:suppressAutoHyphens w:val="0"/>
        <w:autoSpaceDE w:val="0"/>
        <w:ind w:firstLine="709"/>
        <w:jc w:val="both"/>
        <w:rPr>
          <w:sz w:val="26"/>
          <w:szCs w:val="26"/>
        </w:rPr>
      </w:pPr>
      <w:r w:rsidRPr="00F72DD5">
        <w:rPr>
          <w:sz w:val="26"/>
          <w:szCs w:val="26"/>
        </w:rPr>
        <w:t xml:space="preserve">Вторник </w:t>
      </w:r>
      <w:r w:rsidRPr="00F72DD5">
        <w:rPr>
          <w:sz w:val="26"/>
          <w:szCs w:val="26"/>
        </w:rPr>
        <w:tab/>
      </w:r>
      <w:r w:rsidRPr="00F72DD5">
        <w:rPr>
          <w:sz w:val="26"/>
          <w:szCs w:val="26"/>
        </w:rPr>
        <w:tab/>
        <w:t>08-00 час. - 17-00 час.</w:t>
      </w:r>
    </w:p>
    <w:p w:rsidR="0035007D" w:rsidRPr="00F72DD5" w:rsidRDefault="0035007D" w:rsidP="0035007D">
      <w:pPr>
        <w:widowControl w:val="0"/>
        <w:suppressAutoHyphens w:val="0"/>
        <w:autoSpaceDE w:val="0"/>
        <w:ind w:firstLine="709"/>
        <w:jc w:val="both"/>
        <w:rPr>
          <w:sz w:val="26"/>
          <w:szCs w:val="26"/>
        </w:rPr>
      </w:pPr>
      <w:r w:rsidRPr="00F72DD5">
        <w:rPr>
          <w:sz w:val="26"/>
          <w:szCs w:val="26"/>
        </w:rPr>
        <w:t>Среда</w:t>
      </w:r>
      <w:r w:rsidRPr="00F72DD5">
        <w:rPr>
          <w:sz w:val="26"/>
          <w:szCs w:val="26"/>
        </w:rPr>
        <w:tab/>
      </w:r>
      <w:r w:rsidRPr="00F72DD5">
        <w:rPr>
          <w:sz w:val="26"/>
          <w:szCs w:val="26"/>
        </w:rPr>
        <w:tab/>
      </w:r>
      <w:r w:rsidRPr="00F72DD5">
        <w:rPr>
          <w:sz w:val="26"/>
          <w:szCs w:val="26"/>
        </w:rPr>
        <w:tab/>
        <w:t>08-00 час. - 17-00 час.</w:t>
      </w:r>
    </w:p>
    <w:p w:rsidR="0035007D" w:rsidRPr="00F72DD5" w:rsidRDefault="0035007D" w:rsidP="0035007D">
      <w:pPr>
        <w:widowControl w:val="0"/>
        <w:suppressAutoHyphens w:val="0"/>
        <w:autoSpaceDE w:val="0"/>
        <w:ind w:firstLine="709"/>
        <w:jc w:val="both"/>
        <w:rPr>
          <w:sz w:val="26"/>
          <w:szCs w:val="26"/>
        </w:rPr>
      </w:pPr>
      <w:r w:rsidRPr="00F72DD5">
        <w:rPr>
          <w:sz w:val="26"/>
          <w:szCs w:val="26"/>
        </w:rPr>
        <w:t>Четверг</w:t>
      </w:r>
      <w:r w:rsidRPr="00F72DD5">
        <w:rPr>
          <w:sz w:val="26"/>
          <w:szCs w:val="26"/>
        </w:rPr>
        <w:tab/>
      </w:r>
      <w:r w:rsidRPr="00F72DD5">
        <w:rPr>
          <w:sz w:val="26"/>
          <w:szCs w:val="26"/>
        </w:rPr>
        <w:tab/>
        <w:t>08-00 час. - 17-00 час.</w:t>
      </w:r>
    </w:p>
    <w:p w:rsidR="0035007D" w:rsidRPr="00F72DD5" w:rsidRDefault="0035007D" w:rsidP="0035007D">
      <w:pPr>
        <w:widowControl w:val="0"/>
        <w:suppressAutoHyphens w:val="0"/>
        <w:autoSpaceDE w:val="0"/>
        <w:ind w:firstLine="709"/>
        <w:jc w:val="both"/>
        <w:rPr>
          <w:sz w:val="26"/>
          <w:szCs w:val="26"/>
        </w:rPr>
      </w:pPr>
      <w:r w:rsidRPr="00F72DD5">
        <w:rPr>
          <w:sz w:val="26"/>
          <w:szCs w:val="26"/>
        </w:rPr>
        <w:t xml:space="preserve">Пятница </w:t>
      </w:r>
      <w:r w:rsidRPr="00F72DD5">
        <w:rPr>
          <w:sz w:val="26"/>
          <w:szCs w:val="26"/>
        </w:rPr>
        <w:tab/>
      </w:r>
      <w:r w:rsidRPr="00F72DD5">
        <w:rPr>
          <w:sz w:val="26"/>
          <w:szCs w:val="26"/>
        </w:rPr>
        <w:tab/>
        <w:t>08-00 час. - 17-00 час.</w:t>
      </w:r>
    </w:p>
    <w:p w:rsidR="0035007D" w:rsidRPr="00F72DD5" w:rsidRDefault="0035007D" w:rsidP="0035007D">
      <w:pPr>
        <w:widowControl w:val="0"/>
        <w:suppressAutoHyphens w:val="0"/>
        <w:autoSpaceDE w:val="0"/>
        <w:ind w:firstLine="709"/>
        <w:jc w:val="both"/>
        <w:rPr>
          <w:sz w:val="26"/>
          <w:szCs w:val="26"/>
        </w:rPr>
      </w:pPr>
      <w:r>
        <w:rPr>
          <w:sz w:val="26"/>
          <w:szCs w:val="26"/>
        </w:rPr>
        <w:t>Перерыв</w:t>
      </w:r>
      <w:r w:rsidRPr="00F72DD5">
        <w:rPr>
          <w:sz w:val="26"/>
          <w:szCs w:val="26"/>
        </w:rPr>
        <w:t xml:space="preserve"> на обед: с 12-00 час. до 13-00 час.</w:t>
      </w:r>
    </w:p>
    <w:p w:rsidR="0035007D" w:rsidRDefault="0035007D" w:rsidP="0035007D">
      <w:pPr>
        <w:widowControl w:val="0"/>
        <w:suppressAutoHyphens w:val="0"/>
        <w:autoSpaceDE w:val="0"/>
        <w:ind w:firstLine="709"/>
        <w:jc w:val="both"/>
        <w:rPr>
          <w:sz w:val="26"/>
          <w:szCs w:val="26"/>
        </w:rPr>
      </w:pPr>
      <w:r w:rsidRPr="00F72DD5">
        <w:rPr>
          <w:sz w:val="26"/>
          <w:szCs w:val="26"/>
        </w:rPr>
        <w:t>Суббота, воскресенье - выходные дни.</w:t>
      </w:r>
    </w:p>
    <w:p w:rsidR="0035007D" w:rsidRDefault="0035007D" w:rsidP="0035007D">
      <w:pPr>
        <w:spacing w:line="200" w:lineRule="atLeast"/>
        <w:ind w:firstLine="709"/>
        <w:jc w:val="both"/>
        <w:rPr>
          <w:rFonts w:eastAsia="Arial"/>
          <w:sz w:val="26"/>
          <w:szCs w:val="26"/>
        </w:rPr>
      </w:pPr>
      <w:r>
        <w:rPr>
          <w:rFonts w:eastAsia="Arial"/>
          <w:sz w:val="26"/>
          <w:szCs w:val="26"/>
        </w:rPr>
        <w:t>11.</w:t>
      </w:r>
      <w:r>
        <w:rPr>
          <w:rFonts w:eastAsia="Arial"/>
          <w:sz w:val="26"/>
          <w:szCs w:val="26"/>
        </w:rPr>
        <w:tab/>
        <w:t>Время приема заявителей:</w:t>
      </w:r>
    </w:p>
    <w:p w:rsidR="0035007D" w:rsidRDefault="0035007D" w:rsidP="0035007D">
      <w:pPr>
        <w:tabs>
          <w:tab w:val="left" w:pos="-30"/>
        </w:tabs>
        <w:spacing w:line="200" w:lineRule="atLeast"/>
        <w:ind w:firstLine="709"/>
        <w:jc w:val="both"/>
        <w:rPr>
          <w:sz w:val="26"/>
          <w:szCs w:val="26"/>
        </w:rPr>
      </w:pPr>
      <w:r>
        <w:rPr>
          <w:sz w:val="26"/>
          <w:szCs w:val="26"/>
        </w:rPr>
        <w:t>вторник</w:t>
      </w:r>
      <w:r>
        <w:rPr>
          <w:sz w:val="26"/>
          <w:szCs w:val="26"/>
        </w:rPr>
        <w:tab/>
        <w:t>с 8-00 час. до 12-00 час.,</w:t>
      </w:r>
      <w:r>
        <w:rPr>
          <w:sz w:val="26"/>
          <w:szCs w:val="26"/>
        </w:rPr>
        <w:tab/>
        <w:t>с 13-00 час. до 17-00 час.;</w:t>
      </w:r>
    </w:p>
    <w:p w:rsidR="0035007D" w:rsidRDefault="0035007D" w:rsidP="0035007D">
      <w:pPr>
        <w:tabs>
          <w:tab w:val="left" w:pos="-30"/>
        </w:tabs>
        <w:spacing w:line="200" w:lineRule="atLeast"/>
        <w:ind w:firstLine="709"/>
        <w:jc w:val="both"/>
        <w:rPr>
          <w:rFonts w:eastAsia="Arial"/>
          <w:color w:val="000000"/>
          <w:sz w:val="26"/>
          <w:szCs w:val="26"/>
        </w:rPr>
      </w:pPr>
      <w:r>
        <w:rPr>
          <w:sz w:val="26"/>
          <w:szCs w:val="26"/>
        </w:rPr>
        <w:t>12.</w:t>
      </w:r>
      <w:r>
        <w:rPr>
          <w:sz w:val="26"/>
          <w:szCs w:val="26"/>
        </w:rPr>
        <w:tab/>
        <w:t xml:space="preserve">Предоставление муниципальной услуги организуется в территориальном отделе Кировского областного государственного автономного учреждения «Многофункциональный центр предоставления государственных и муниципальных услуг» в городе Вятские Поляны (далее - территориальный отдел МФЦ в г. Вятские Поляны, </w:t>
      </w:r>
      <w:r>
        <w:rPr>
          <w:rStyle w:val="apple-style-span"/>
          <w:rFonts w:eastAsia="Arial" w:cs="Arial"/>
          <w:color w:val="000000"/>
          <w:sz w:val="26"/>
          <w:szCs w:val="26"/>
        </w:rPr>
        <w:t>многофункциональный центр предоставления государственных и муниципальных услуг</w:t>
      </w:r>
      <w:r>
        <w:rPr>
          <w:sz w:val="26"/>
          <w:szCs w:val="26"/>
        </w:rPr>
        <w:t xml:space="preserve">) в соответствии с соглашением о взаимодействии между Кировским областным государственным автономным учреждением </w:t>
      </w:r>
      <w:r>
        <w:rPr>
          <w:rFonts w:eastAsia="Arial"/>
          <w:color w:val="000000"/>
          <w:sz w:val="26"/>
          <w:szCs w:val="26"/>
        </w:rPr>
        <w:t>«Многофункциональный центр предоставления государственных и муниципальных услуг» (далее — КОГАУ «МФЦ») и администрацией муниципального образования городского округа город Вятские Поляны Кировской области.</w:t>
      </w:r>
    </w:p>
    <w:p w:rsidR="0035007D" w:rsidRDefault="0035007D" w:rsidP="0035007D">
      <w:pPr>
        <w:spacing w:line="200" w:lineRule="atLeast"/>
        <w:ind w:firstLine="709"/>
        <w:jc w:val="both"/>
        <w:rPr>
          <w:rFonts w:eastAsia="Arial"/>
          <w:color w:val="000000"/>
          <w:sz w:val="26"/>
          <w:szCs w:val="26"/>
        </w:rPr>
      </w:pPr>
      <w:r>
        <w:rPr>
          <w:rFonts w:eastAsia="Arial"/>
          <w:sz w:val="26"/>
          <w:szCs w:val="26"/>
        </w:rPr>
        <w:t>Место</w:t>
      </w:r>
      <w:r>
        <w:rPr>
          <w:rFonts w:eastAsia="Arial"/>
          <w:color w:val="000000"/>
          <w:sz w:val="26"/>
          <w:szCs w:val="26"/>
        </w:rPr>
        <w:t xml:space="preserve"> нахождения КОГАУ «МФЦ»: 610020, город Киров, улица Карла Маркса, дом 54.</w:t>
      </w:r>
    </w:p>
    <w:p w:rsidR="0035007D" w:rsidRDefault="0035007D" w:rsidP="0035007D">
      <w:pPr>
        <w:spacing w:line="200" w:lineRule="atLeast"/>
        <w:ind w:firstLine="709"/>
        <w:jc w:val="both"/>
        <w:rPr>
          <w:color w:val="000000"/>
          <w:sz w:val="26"/>
          <w:szCs w:val="26"/>
        </w:rPr>
      </w:pPr>
      <w:r>
        <w:rPr>
          <w:sz w:val="26"/>
          <w:szCs w:val="26"/>
        </w:rPr>
        <w:t>Адрес электронной почты:</w:t>
      </w:r>
      <w:r>
        <w:rPr>
          <w:color w:val="000000"/>
          <w:sz w:val="26"/>
          <w:szCs w:val="26"/>
        </w:rPr>
        <w:t xml:space="preserve"> </w:t>
      </w:r>
      <w:hyperlink r:id="rId8" w:history="1">
        <w:r>
          <w:rPr>
            <w:rStyle w:val="ab"/>
          </w:rPr>
          <w:t>mfc@admkirov.ru</w:t>
        </w:r>
      </w:hyperlink>
      <w:r>
        <w:rPr>
          <w:color w:val="000000"/>
          <w:sz w:val="26"/>
          <w:szCs w:val="26"/>
        </w:rPr>
        <w:t>.</w:t>
      </w:r>
    </w:p>
    <w:p w:rsidR="0035007D" w:rsidRDefault="0035007D" w:rsidP="0035007D">
      <w:pPr>
        <w:spacing w:line="200" w:lineRule="atLeast"/>
        <w:ind w:firstLine="709"/>
        <w:jc w:val="both"/>
        <w:rPr>
          <w:sz w:val="26"/>
          <w:szCs w:val="26"/>
        </w:rPr>
      </w:pPr>
      <w:r>
        <w:rPr>
          <w:sz w:val="26"/>
          <w:szCs w:val="26"/>
        </w:rPr>
        <w:t>Телефон: 8(833</w:t>
      </w:r>
      <w:r w:rsidRPr="009763B8">
        <w:rPr>
          <w:sz w:val="26"/>
          <w:szCs w:val="26"/>
        </w:rPr>
        <w:t>2</w:t>
      </w:r>
      <w:r>
        <w:rPr>
          <w:sz w:val="26"/>
          <w:szCs w:val="26"/>
        </w:rPr>
        <w:t>) 7</w:t>
      </w:r>
      <w:r w:rsidRPr="009763B8">
        <w:rPr>
          <w:sz w:val="26"/>
          <w:szCs w:val="26"/>
        </w:rPr>
        <w:t>6</w:t>
      </w:r>
      <w:r>
        <w:rPr>
          <w:sz w:val="26"/>
          <w:szCs w:val="26"/>
        </w:rPr>
        <w:t>-06-</w:t>
      </w:r>
      <w:r w:rsidRPr="009763B8">
        <w:rPr>
          <w:sz w:val="26"/>
          <w:szCs w:val="26"/>
        </w:rPr>
        <w:t>06</w:t>
      </w:r>
      <w:r>
        <w:rPr>
          <w:sz w:val="26"/>
          <w:szCs w:val="26"/>
        </w:rPr>
        <w:t>.</w:t>
      </w:r>
    </w:p>
    <w:p w:rsidR="0035007D" w:rsidRDefault="0035007D" w:rsidP="0035007D">
      <w:pPr>
        <w:spacing w:line="200" w:lineRule="atLeast"/>
        <w:ind w:firstLine="709"/>
        <w:jc w:val="both"/>
        <w:rPr>
          <w:sz w:val="26"/>
          <w:szCs w:val="26"/>
        </w:rPr>
      </w:pPr>
      <w:r>
        <w:rPr>
          <w:sz w:val="26"/>
          <w:szCs w:val="26"/>
        </w:rPr>
        <w:t>График работы: понедельник - пятница: с 08-00 час. до 19-00 час.,                          суббота с   09-00 час. до 15-00 час., воскресенье - выходной день.</w:t>
      </w:r>
    </w:p>
    <w:p w:rsidR="0035007D" w:rsidRDefault="0035007D" w:rsidP="0035007D">
      <w:pPr>
        <w:spacing w:line="200" w:lineRule="atLeast"/>
        <w:ind w:firstLine="709"/>
        <w:jc w:val="both"/>
        <w:rPr>
          <w:rFonts w:eastAsia="Arial"/>
          <w:color w:val="000000"/>
          <w:sz w:val="26"/>
          <w:szCs w:val="26"/>
        </w:rPr>
      </w:pPr>
      <w:r>
        <w:rPr>
          <w:rFonts w:eastAsia="Arial"/>
          <w:color w:val="000000"/>
          <w:sz w:val="26"/>
          <w:szCs w:val="26"/>
        </w:rPr>
        <w:t xml:space="preserve">Место нахождения территориального отдела МФЦ в г. Вятские Поляны: 612960, Кировская область, город Вятские Поляны, улица Ленина, дом 114а. </w:t>
      </w:r>
    </w:p>
    <w:p w:rsidR="0035007D" w:rsidRDefault="0035007D" w:rsidP="0035007D">
      <w:pPr>
        <w:spacing w:line="200" w:lineRule="atLeast"/>
        <w:ind w:firstLine="709"/>
        <w:jc w:val="both"/>
        <w:rPr>
          <w:rFonts w:eastAsia="Arial"/>
          <w:color w:val="000000"/>
          <w:sz w:val="26"/>
          <w:szCs w:val="26"/>
        </w:rPr>
      </w:pPr>
      <w:r>
        <w:rPr>
          <w:rFonts w:eastAsia="Arial"/>
          <w:color w:val="000000"/>
          <w:sz w:val="26"/>
          <w:szCs w:val="26"/>
        </w:rPr>
        <w:t>Телефоны: 8 (83334) 6-07-69 (общий), 8 (83334) 6-07-39 (начальник).</w:t>
      </w:r>
    </w:p>
    <w:p w:rsidR="0035007D" w:rsidRPr="00F72DD5" w:rsidRDefault="0035007D" w:rsidP="0035007D">
      <w:pPr>
        <w:widowControl w:val="0"/>
        <w:suppressAutoHyphens w:val="0"/>
        <w:autoSpaceDE w:val="0"/>
        <w:ind w:firstLine="709"/>
        <w:jc w:val="both"/>
        <w:rPr>
          <w:sz w:val="26"/>
          <w:szCs w:val="26"/>
        </w:rPr>
      </w:pPr>
      <w:r>
        <w:rPr>
          <w:rFonts w:eastAsia="Arial"/>
          <w:color w:val="000000"/>
          <w:sz w:val="26"/>
          <w:szCs w:val="26"/>
        </w:rPr>
        <w:t>График работы: понедельник - пятница: с 08-00 час. до 19-00 час., суббота                     с 09-00 час. до 15-00 час., воскресенье - выходной день</w:t>
      </w:r>
    </w:p>
    <w:p w:rsidR="0035007D" w:rsidRPr="00F72DD5" w:rsidRDefault="0035007D" w:rsidP="0035007D">
      <w:pPr>
        <w:suppressAutoHyphens w:val="0"/>
        <w:ind w:firstLine="709"/>
        <w:jc w:val="both"/>
        <w:rPr>
          <w:sz w:val="26"/>
          <w:szCs w:val="26"/>
        </w:rPr>
      </w:pPr>
      <w:r w:rsidRPr="00F72DD5">
        <w:rPr>
          <w:sz w:val="26"/>
          <w:szCs w:val="26"/>
        </w:rPr>
        <w:t>1</w:t>
      </w:r>
      <w:r>
        <w:rPr>
          <w:sz w:val="26"/>
          <w:szCs w:val="26"/>
        </w:rPr>
        <w:t>3</w:t>
      </w:r>
      <w:r w:rsidRPr="00F72DD5">
        <w:rPr>
          <w:sz w:val="26"/>
          <w:szCs w:val="26"/>
        </w:rPr>
        <w:t>.</w:t>
      </w:r>
      <w:r w:rsidRPr="00F72DD5">
        <w:rPr>
          <w:sz w:val="26"/>
          <w:szCs w:val="26"/>
        </w:rPr>
        <w:tab/>
        <w:t>Информация по вопросам предоставления муниципальной услуги, предусмотренной настоящим административным регламентом, в открытой и доступной форме размещается:</w:t>
      </w:r>
    </w:p>
    <w:p w:rsidR="0035007D" w:rsidRDefault="0035007D" w:rsidP="0035007D">
      <w:pPr>
        <w:widowControl w:val="0"/>
        <w:suppressAutoHyphens w:val="0"/>
        <w:autoSpaceDE w:val="0"/>
        <w:ind w:firstLine="709"/>
        <w:jc w:val="both"/>
        <w:rPr>
          <w:sz w:val="26"/>
          <w:szCs w:val="26"/>
        </w:rPr>
      </w:pPr>
      <w:r w:rsidRPr="00F72DD5">
        <w:rPr>
          <w:sz w:val="26"/>
          <w:szCs w:val="26"/>
        </w:rPr>
        <w:t xml:space="preserve">на официальном сайте администрации города Вятские Поляны в </w:t>
      </w:r>
    </w:p>
    <w:p w:rsidR="0035007D" w:rsidRDefault="0035007D" w:rsidP="0035007D">
      <w:pPr>
        <w:widowControl w:val="0"/>
        <w:suppressAutoHyphens w:val="0"/>
        <w:autoSpaceDE w:val="0"/>
        <w:ind w:firstLine="709"/>
        <w:jc w:val="both"/>
        <w:rPr>
          <w:sz w:val="26"/>
          <w:szCs w:val="26"/>
        </w:rPr>
      </w:pPr>
    </w:p>
    <w:p w:rsidR="0035007D" w:rsidRPr="00F72DD5" w:rsidRDefault="0035007D" w:rsidP="0035007D">
      <w:pPr>
        <w:widowControl w:val="0"/>
        <w:suppressAutoHyphens w:val="0"/>
        <w:autoSpaceDE w:val="0"/>
        <w:ind w:firstLine="709"/>
        <w:jc w:val="both"/>
        <w:rPr>
          <w:sz w:val="26"/>
          <w:szCs w:val="26"/>
        </w:rPr>
      </w:pPr>
      <w:r w:rsidRPr="00F72DD5">
        <w:rPr>
          <w:sz w:val="26"/>
          <w:szCs w:val="26"/>
        </w:rPr>
        <w:t xml:space="preserve">информационно-телекоммуникационной сети «Интернет» </w:t>
      </w:r>
      <w:r w:rsidRPr="00F72DD5">
        <w:rPr>
          <w:sz w:val="26"/>
          <w:szCs w:val="26"/>
          <w:lang w:val="en-US"/>
        </w:rPr>
        <w:t>www</w:t>
      </w:r>
      <w:r w:rsidRPr="00F72DD5">
        <w:rPr>
          <w:sz w:val="26"/>
          <w:szCs w:val="26"/>
        </w:rPr>
        <w:t>.</w:t>
      </w:r>
      <w:r w:rsidRPr="00F72DD5">
        <w:rPr>
          <w:sz w:val="26"/>
          <w:szCs w:val="26"/>
          <w:lang w:val="en-US"/>
        </w:rPr>
        <w:t>admvpol</w:t>
      </w:r>
      <w:r w:rsidRPr="00F72DD5">
        <w:rPr>
          <w:sz w:val="26"/>
          <w:szCs w:val="26"/>
        </w:rPr>
        <w:t>.</w:t>
      </w:r>
      <w:r w:rsidRPr="00F72DD5">
        <w:rPr>
          <w:sz w:val="26"/>
          <w:szCs w:val="26"/>
          <w:lang w:val="en-US"/>
        </w:rPr>
        <w:t>ru</w:t>
      </w:r>
      <w:r w:rsidRPr="00F72DD5">
        <w:rPr>
          <w:sz w:val="26"/>
          <w:szCs w:val="26"/>
        </w:rPr>
        <w:t>;</w:t>
      </w:r>
    </w:p>
    <w:p w:rsidR="0035007D" w:rsidRPr="00F72DD5" w:rsidRDefault="0035007D" w:rsidP="0035007D">
      <w:pPr>
        <w:widowControl w:val="0"/>
        <w:suppressAutoHyphens w:val="0"/>
        <w:autoSpaceDE w:val="0"/>
        <w:ind w:firstLine="709"/>
        <w:jc w:val="both"/>
        <w:rPr>
          <w:color w:val="000000"/>
          <w:sz w:val="26"/>
          <w:szCs w:val="26"/>
        </w:rPr>
      </w:pPr>
      <w:r w:rsidRPr="00F72DD5">
        <w:rPr>
          <w:sz w:val="26"/>
          <w:szCs w:val="26"/>
        </w:rPr>
        <w:t>на Портале государственных услуг Кировской области</w:t>
      </w:r>
      <w:r w:rsidRPr="00F72DD5">
        <w:rPr>
          <w:color w:val="000000"/>
          <w:sz w:val="26"/>
          <w:szCs w:val="26"/>
        </w:rPr>
        <w:t xml:space="preserve"> </w:t>
      </w:r>
      <w:hyperlink r:id="rId9" w:history="1">
        <w:r w:rsidRPr="00F72DD5">
          <w:rPr>
            <w:rStyle w:val="ab"/>
            <w:sz w:val="26"/>
            <w:szCs w:val="26"/>
          </w:rPr>
          <w:t>www.pgmu/ako.kirov.ru</w:t>
        </w:r>
      </w:hyperlink>
      <w:r w:rsidRPr="00F72DD5">
        <w:rPr>
          <w:color w:val="000000"/>
          <w:sz w:val="26"/>
          <w:szCs w:val="26"/>
        </w:rPr>
        <w:t>;</w:t>
      </w:r>
    </w:p>
    <w:p w:rsidR="0035007D" w:rsidRPr="00F72DD5" w:rsidRDefault="0035007D" w:rsidP="0035007D">
      <w:pPr>
        <w:widowControl w:val="0"/>
        <w:suppressAutoHyphens w:val="0"/>
        <w:autoSpaceDE w:val="0"/>
        <w:ind w:firstLine="709"/>
        <w:jc w:val="both"/>
        <w:rPr>
          <w:color w:val="000000"/>
          <w:sz w:val="26"/>
          <w:szCs w:val="26"/>
        </w:rPr>
      </w:pPr>
      <w:r w:rsidRPr="00F72DD5">
        <w:rPr>
          <w:color w:val="000000"/>
          <w:sz w:val="26"/>
          <w:szCs w:val="26"/>
        </w:rPr>
        <w:t>на информационных стендах администрации города Вятские Поляны.</w:t>
      </w:r>
    </w:p>
    <w:p w:rsidR="0035007D" w:rsidRDefault="0035007D" w:rsidP="0035007D">
      <w:pPr>
        <w:widowControl w:val="0"/>
        <w:suppressAutoHyphens w:val="0"/>
        <w:autoSpaceDE w:val="0"/>
        <w:ind w:firstLine="709"/>
        <w:jc w:val="both"/>
        <w:rPr>
          <w:color w:val="000000"/>
          <w:sz w:val="26"/>
          <w:szCs w:val="26"/>
        </w:rPr>
      </w:pPr>
      <w:r w:rsidRPr="00F72DD5">
        <w:rPr>
          <w:color w:val="000000"/>
          <w:sz w:val="26"/>
          <w:szCs w:val="26"/>
        </w:rPr>
        <w:t>1</w:t>
      </w:r>
      <w:r>
        <w:rPr>
          <w:color w:val="000000"/>
          <w:sz w:val="26"/>
          <w:szCs w:val="26"/>
        </w:rPr>
        <w:t>4</w:t>
      </w:r>
      <w:r w:rsidRPr="00F72DD5">
        <w:rPr>
          <w:color w:val="000000"/>
          <w:sz w:val="26"/>
          <w:szCs w:val="26"/>
        </w:rPr>
        <w:t>.</w:t>
      </w:r>
      <w:r w:rsidRPr="00F72DD5">
        <w:rPr>
          <w:color w:val="000000"/>
          <w:sz w:val="26"/>
          <w:szCs w:val="26"/>
        </w:rPr>
        <w:tab/>
        <w:t>Консультации по вопросам предоставления муниципальной услуги предоставляются должностными лицами (сп</w:t>
      </w:r>
      <w:r>
        <w:rPr>
          <w:color w:val="000000"/>
          <w:sz w:val="26"/>
          <w:szCs w:val="26"/>
        </w:rPr>
        <w:t>ециалистами) отдела архитектуры:</w:t>
      </w:r>
    </w:p>
    <w:p w:rsidR="0035007D" w:rsidRPr="00423516" w:rsidRDefault="0035007D" w:rsidP="0035007D">
      <w:pPr>
        <w:tabs>
          <w:tab w:val="left" w:pos="-30"/>
        </w:tabs>
        <w:spacing w:line="200" w:lineRule="atLeast"/>
        <w:ind w:firstLine="709"/>
        <w:jc w:val="both"/>
        <w:rPr>
          <w:sz w:val="26"/>
          <w:szCs w:val="26"/>
        </w:rPr>
      </w:pPr>
      <w:r>
        <w:rPr>
          <w:sz w:val="26"/>
          <w:szCs w:val="26"/>
        </w:rPr>
        <w:t>вторник</w:t>
      </w:r>
      <w:r>
        <w:rPr>
          <w:sz w:val="26"/>
          <w:szCs w:val="26"/>
        </w:rPr>
        <w:tab/>
        <w:t>с 8-00 час. до 12-00 час.</w:t>
      </w:r>
      <w:r>
        <w:rPr>
          <w:sz w:val="26"/>
          <w:szCs w:val="26"/>
        </w:rPr>
        <w:tab/>
        <w:t>с 13-00 час. до 17-00 час.</w:t>
      </w:r>
    </w:p>
    <w:p w:rsidR="0035007D" w:rsidRPr="00F72DD5" w:rsidRDefault="0035007D" w:rsidP="0035007D">
      <w:pPr>
        <w:widowControl w:val="0"/>
        <w:suppressAutoHyphens w:val="0"/>
        <w:autoSpaceDE w:val="0"/>
        <w:ind w:firstLine="709"/>
        <w:jc w:val="both"/>
        <w:rPr>
          <w:color w:val="000000"/>
          <w:sz w:val="26"/>
          <w:szCs w:val="26"/>
        </w:rPr>
      </w:pPr>
      <w:r w:rsidRPr="00F72DD5">
        <w:rPr>
          <w:color w:val="000000"/>
          <w:sz w:val="26"/>
          <w:szCs w:val="26"/>
        </w:rPr>
        <w:t>1</w:t>
      </w:r>
      <w:r>
        <w:rPr>
          <w:color w:val="000000"/>
          <w:sz w:val="26"/>
          <w:szCs w:val="26"/>
        </w:rPr>
        <w:t>5</w:t>
      </w:r>
      <w:r w:rsidRPr="00F72DD5">
        <w:rPr>
          <w:color w:val="000000"/>
          <w:sz w:val="26"/>
          <w:szCs w:val="26"/>
        </w:rPr>
        <w:t>.</w:t>
      </w:r>
      <w:r w:rsidRPr="00F72DD5">
        <w:rPr>
          <w:color w:val="000000"/>
          <w:sz w:val="26"/>
          <w:szCs w:val="26"/>
        </w:rPr>
        <w:tab/>
        <w:t>Консультации предоставляются в устной форме при личном обращении либо посредством телефонной связи, электронной почты.</w:t>
      </w:r>
    </w:p>
    <w:p w:rsidR="0035007D" w:rsidRPr="00F72DD5" w:rsidRDefault="0035007D" w:rsidP="0035007D">
      <w:pPr>
        <w:widowControl w:val="0"/>
        <w:suppressAutoHyphens w:val="0"/>
        <w:autoSpaceDE w:val="0"/>
        <w:ind w:firstLine="709"/>
        <w:jc w:val="both"/>
        <w:rPr>
          <w:sz w:val="26"/>
          <w:szCs w:val="26"/>
        </w:rPr>
      </w:pPr>
      <w:r w:rsidRPr="00F72DD5">
        <w:rPr>
          <w:sz w:val="26"/>
          <w:szCs w:val="26"/>
        </w:rPr>
        <w:t>1</w:t>
      </w:r>
      <w:r>
        <w:rPr>
          <w:sz w:val="26"/>
          <w:szCs w:val="26"/>
        </w:rPr>
        <w:t>6</w:t>
      </w:r>
      <w:r w:rsidRPr="00F72DD5">
        <w:rPr>
          <w:sz w:val="26"/>
          <w:szCs w:val="26"/>
        </w:rPr>
        <w:t>.</w:t>
      </w:r>
      <w:r w:rsidRPr="00F72DD5">
        <w:rPr>
          <w:sz w:val="26"/>
          <w:szCs w:val="26"/>
        </w:rPr>
        <w:tab/>
        <w:t>Консультации предоставляются по вопросам:</w:t>
      </w:r>
    </w:p>
    <w:p w:rsidR="0035007D" w:rsidRPr="00F72DD5" w:rsidRDefault="0035007D" w:rsidP="0035007D">
      <w:pPr>
        <w:suppressAutoHyphens w:val="0"/>
        <w:autoSpaceDE w:val="0"/>
        <w:ind w:firstLine="709"/>
        <w:jc w:val="both"/>
        <w:rPr>
          <w:sz w:val="26"/>
          <w:szCs w:val="26"/>
        </w:rPr>
      </w:pPr>
      <w:r w:rsidRPr="00F72DD5">
        <w:rPr>
          <w:sz w:val="26"/>
          <w:szCs w:val="26"/>
        </w:rPr>
        <w:t xml:space="preserve">перечня документов, представляемых заявителем для получения муниципальной услуги; </w:t>
      </w:r>
    </w:p>
    <w:p w:rsidR="0035007D" w:rsidRPr="00F72DD5" w:rsidRDefault="0035007D" w:rsidP="0035007D">
      <w:pPr>
        <w:suppressAutoHyphens w:val="0"/>
        <w:autoSpaceDE w:val="0"/>
        <w:ind w:firstLine="709"/>
        <w:jc w:val="both"/>
        <w:rPr>
          <w:sz w:val="26"/>
          <w:szCs w:val="26"/>
        </w:rPr>
      </w:pPr>
      <w:r w:rsidRPr="00F72DD5">
        <w:rPr>
          <w:sz w:val="26"/>
          <w:szCs w:val="26"/>
        </w:rPr>
        <w:t>комплектности (достаточности) представляемых документов;</w:t>
      </w:r>
    </w:p>
    <w:p w:rsidR="0035007D" w:rsidRPr="00F72DD5" w:rsidRDefault="0035007D" w:rsidP="0035007D">
      <w:pPr>
        <w:suppressAutoHyphens w:val="0"/>
        <w:autoSpaceDE w:val="0"/>
        <w:ind w:firstLine="709"/>
        <w:jc w:val="both"/>
        <w:rPr>
          <w:sz w:val="26"/>
          <w:szCs w:val="26"/>
        </w:rPr>
      </w:pPr>
      <w:r w:rsidRPr="00F72DD5">
        <w:rPr>
          <w:sz w:val="26"/>
          <w:szCs w:val="26"/>
        </w:rPr>
        <w:t>правильности оформления документов, необходимых для предоставления муниципальной услуги;</w:t>
      </w:r>
    </w:p>
    <w:p w:rsidR="0035007D" w:rsidRPr="00F72DD5" w:rsidRDefault="0035007D" w:rsidP="0035007D">
      <w:pPr>
        <w:suppressAutoHyphens w:val="0"/>
        <w:autoSpaceDE w:val="0"/>
        <w:ind w:firstLine="709"/>
        <w:jc w:val="both"/>
        <w:rPr>
          <w:sz w:val="26"/>
          <w:szCs w:val="26"/>
        </w:rPr>
      </w:pPr>
      <w:r w:rsidRPr="00F72DD5">
        <w:rPr>
          <w:sz w:val="26"/>
          <w:szCs w:val="26"/>
        </w:rPr>
        <w:t>источника получения документов, необходимых для предоставления муниципальной услуги (орган (организация) и его (ее) местонахождение);</w:t>
      </w:r>
    </w:p>
    <w:p w:rsidR="0035007D" w:rsidRPr="00F72DD5" w:rsidRDefault="0035007D" w:rsidP="0035007D">
      <w:pPr>
        <w:suppressAutoHyphens w:val="0"/>
        <w:autoSpaceDE w:val="0"/>
        <w:ind w:firstLine="709"/>
        <w:jc w:val="both"/>
        <w:rPr>
          <w:sz w:val="26"/>
          <w:szCs w:val="26"/>
        </w:rPr>
      </w:pPr>
      <w:r w:rsidRPr="00F72DD5">
        <w:rPr>
          <w:sz w:val="26"/>
          <w:szCs w:val="26"/>
        </w:rPr>
        <w:t>время приема, порядка и сроков выдачи документов;</w:t>
      </w:r>
    </w:p>
    <w:p w:rsidR="0035007D" w:rsidRPr="00F72DD5" w:rsidRDefault="0035007D" w:rsidP="0035007D">
      <w:pPr>
        <w:suppressAutoHyphens w:val="0"/>
        <w:autoSpaceDE w:val="0"/>
        <w:ind w:firstLine="709"/>
        <w:jc w:val="both"/>
        <w:rPr>
          <w:sz w:val="26"/>
          <w:szCs w:val="26"/>
        </w:rPr>
      </w:pPr>
      <w:r w:rsidRPr="00F72DD5">
        <w:rPr>
          <w:sz w:val="26"/>
          <w:szCs w:val="26"/>
        </w:rPr>
        <w:t>иным вопросам, связанным с предоставлением муниципальной услуги.</w:t>
      </w:r>
    </w:p>
    <w:p w:rsidR="0035007D" w:rsidRPr="00F72DD5" w:rsidRDefault="0035007D" w:rsidP="0035007D">
      <w:pPr>
        <w:suppressAutoHyphens w:val="0"/>
        <w:autoSpaceDE w:val="0"/>
        <w:ind w:firstLine="709"/>
        <w:jc w:val="both"/>
        <w:rPr>
          <w:sz w:val="26"/>
          <w:szCs w:val="26"/>
        </w:rPr>
      </w:pPr>
      <w:r w:rsidRPr="00F72DD5">
        <w:rPr>
          <w:sz w:val="26"/>
          <w:szCs w:val="26"/>
        </w:rPr>
        <w:t>1</w:t>
      </w:r>
      <w:r>
        <w:rPr>
          <w:sz w:val="26"/>
          <w:szCs w:val="26"/>
        </w:rPr>
        <w:t>7</w:t>
      </w:r>
      <w:r w:rsidRPr="00F72DD5">
        <w:rPr>
          <w:sz w:val="26"/>
          <w:szCs w:val="26"/>
        </w:rPr>
        <w:t>.</w:t>
      </w:r>
      <w:r w:rsidRPr="00F72DD5">
        <w:rPr>
          <w:sz w:val="26"/>
          <w:szCs w:val="26"/>
        </w:rPr>
        <w:tab/>
        <w:t>Если должностное лицо (специалист), принявший телефонный звонок, не может ответить на поставленные вопросы самостоятельно, звонок должен быть переадресован (переведен) на другое должностное лицо или же обратившемуся заявителю должен быть сообщен телефонный номер, по которому можно получить необходимую информацию.</w:t>
      </w:r>
    </w:p>
    <w:p w:rsidR="0035007D" w:rsidRPr="00F72DD5" w:rsidRDefault="0035007D" w:rsidP="0035007D">
      <w:pPr>
        <w:suppressAutoHyphens w:val="0"/>
        <w:spacing w:line="100" w:lineRule="atLeast"/>
        <w:ind w:firstLine="709"/>
        <w:jc w:val="both"/>
        <w:rPr>
          <w:sz w:val="26"/>
          <w:szCs w:val="26"/>
        </w:rPr>
      </w:pPr>
      <w:r w:rsidRPr="00F72DD5">
        <w:rPr>
          <w:sz w:val="26"/>
          <w:szCs w:val="26"/>
        </w:rPr>
        <w:t>Обращение по телефону допускается в течение рабочего времени администрации города Вятские поляны.</w:t>
      </w:r>
    </w:p>
    <w:p w:rsidR="0035007D" w:rsidRPr="00F72DD5" w:rsidRDefault="0035007D" w:rsidP="0035007D">
      <w:pPr>
        <w:suppressAutoHyphens w:val="0"/>
        <w:spacing w:line="100" w:lineRule="atLeast"/>
        <w:ind w:firstLine="709"/>
        <w:jc w:val="both"/>
        <w:rPr>
          <w:sz w:val="26"/>
          <w:szCs w:val="26"/>
        </w:rPr>
      </w:pPr>
      <w:r w:rsidRPr="00F72DD5">
        <w:rPr>
          <w:sz w:val="26"/>
          <w:szCs w:val="26"/>
        </w:rPr>
        <w:t>1</w:t>
      </w:r>
      <w:r>
        <w:rPr>
          <w:sz w:val="26"/>
          <w:szCs w:val="26"/>
        </w:rPr>
        <w:t>8</w:t>
      </w:r>
      <w:r w:rsidRPr="00F72DD5">
        <w:rPr>
          <w:sz w:val="26"/>
          <w:szCs w:val="26"/>
        </w:rPr>
        <w:t>.</w:t>
      </w:r>
      <w:r w:rsidRPr="00F72DD5">
        <w:rPr>
          <w:sz w:val="26"/>
          <w:szCs w:val="26"/>
        </w:rPr>
        <w:tab/>
        <w:t>В любое время с момента приема документов заявитель имеет право на получение сведений о ходе предоставления муниципальной услуги.</w:t>
      </w:r>
    </w:p>
    <w:p w:rsidR="0035007D" w:rsidRPr="00F72DD5" w:rsidRDefault="0035007D" w:rsidP="0035007D">
      <w:pPr>
        <w:suppressAutoHyphens w:val="0"/>
        <w:spacing w:line="100" w:lineRule="atLeast"/>
        <w:ind w:firstLine="709"/>
        <w:jc w:val="both"/>
        <w:rPr>
          <w:sz w:val="26"/>
          <w:szCs w:val="26"/>
        </w:rPr>
      </w:pPr>
      <w:r w:rsidRPr="00F72DD5">
        <w:rPr>
          <w:sz w:val="26"/>
          <w:szCs w:val="26"/>
        </w:rPr>
        <w:t>1</w:t>
      </w:r>
      <w:r>
        <w:rPr>
          <w:sz w:val="26"/>
          <w:szCs w:val="26"/>
        </w:rPr>
        <w:t>9</w:t>
      </w:r>
      <w:r w:rsidRPr="00F72DD5">
        <w:rPr>
          <w:sz w:val="26"/>
          <w:szCs w:val="26"/>
        </w:rPr>
        <w:t>.</w:t>
      </w:r>
      <w:r w:rsidRPr="00F72DD5">
        <w:rPr>
          <w:sz w:val="26"/>
          <w:szCs w:val="26"/>
        </w:rPr>
        <w:tab/>
        <w:t xml:space="preserve">Информирование о ходе предоставления муниципальной услуги осуществляется должностными лицами (специалистами) </w:t>
      </w:r>
      <w:r w:rsidRPr="00F72DD5">
        <w:rPr>
          <w:color w:val="000000"/>
          <w:sz w:val="26"/>
          <w:szCs w:val="26"/>
        </w:rPr>
        <w:t>отдела архитектуры</w:t>
      </w:r>
      <w:r w:rsidRPr="00F72DD5">
        <w:rPr>
          <w:sz w:val="26"/>
          <w:szCs w:val="26"/>
        </w:rPr>
        <w:t>:</w:t>
      </w:r>
    </w:p>
    <w:p w:rsidR="0035007D" w:rsidRPr="00F72DD5" w:rsidRDefault="0035007D" w:rsidP="0035007D">
      <w:pPr>
        <w:suppressAutoHyphens w:val="0"/>
        <w:spacing w:line="100" w:lineRule="atLeast"/>
        <w:ind w:firstLine="709"/>
        <w:jc w:val="both"/>
        <w:rPr>
          <w:sz w:val="26"/>
          <w:szCs w:val="26"/>
        </w:rPr>
      </w:pPr>
      <w:r w:rsidRPr="00F72DD5">
        <w:rPr>
          <w:sz w:val="26"/>
          <w:szCs w:val="26"/>
        </w:rPr>
        <w:t>при непосредственном обращении заявителя;</w:t>
      </w:r>
    </w:p>
    <w:p w:rsidR="0035007D" w:rsidRPr="00F72DD5" w:rsidRDefault="0035007D" w:rsidP="0035007D">
      <w:pPr>
        <w:suppressAutoHyphens w:val="0"/>
        <w:spacing w:line="100" w:lineRule="atLeast"/>
        <w:ind w:firstLine="709"/>
        <w:jc w:val="both"/>
        <w:rPr>
          <w:sz w:val="26"/>
          <w:szCs w:val="26"/>
        </w:rPr>
      </w:pPr>
      <w:r w:rsidRPr="00F72DD5">
        <w:rPr>
          <w:sz w:val="26"/>
          <w:szCs w:val="26"/>
        </w:rPr>
        <w:t>с использованием почтовой связи, телефонной связи, электронной почты.</w:t>
      </w:r>
    </w:p>
    <w:p w:rsidR="0035007D" w:rsidRPr="00F72DD5" w:rsidRDefault="0035007D" w:rsidP="0035007D">
      <w:pPr>
        <w:suppressAutoHyphens w:val="0"/>
        <w:autoSpaceDE w:val="0"/>
        <w:spacing w:line="100" w:lineRule="atLeast"/>
        <w:ind w:firstLine="709"/>
        <w:jc w:val="both"/>
        <w:rPr>
          <w:sz w:val="26"/>
          <w:szCs w:val="26"/>
        </w:rPr>
      </w:pPr>
      <w:r>
        <w:rPr>
          <w:sz w:val="26"/>
          <w:szCs w:val="26"/>
        </w:rPr>
        <w:t>20</w:t>
      </w:r>
      <w:r w:rsidRPr="00F72DD5">
        <w:rPr>
          <w:sz w:val="26"/>
          <w:szCs w:val="26"/>
        </w:rPr>
        <w:t>.</w:t>
      </w:r>
      <w:r w:rsidRPr="00F72DD5">
        <w:rPr>
          <w:sz w:val="26"/>
          <w:szCs w:val="26"/>
        </w:rPr>
        <w:tab/>
        <w:t>Информация о сроке завершения оформления документов и возможности получения заявителем результата предоставления муниципальной услуги сообщается заявителю в момент подачи заявления о предоставлении муниципальной услуги.</w:t>
      </w:r>
    </w:p>
    <w:p w:rsidR="0035007D" w:rsidRPr="00F72DD5" w:rsidRDefault="0035007D" w:rsidP="0035007D">
      <w:pPr>
        <w:widowControl w:val="0"/>
        <w:suppressAutoHyphens w:val="0"/>
        <w:autoSpaceDE w:val="0"/>
        <w:jc w:val="center"/>
        <w:rPr>
          <w:sz w:val="26"/>
          <w:szCs w:val="26"/>
        </w:rPr>
      </w:pPr>
    </w:p>
    <w:p w:rsidR="0035007D" w:rsidRPr="00F72DD5" w:rsidRDefault="0035007D" w:rsidP="0035007D">
      <w:pPr>
        <w:widowControl w:val="0"/>
        <w:suppressAutoHyphens w:val="0"/>
        <w:autoSpaceDE w:val="0"/>
        <w:jc w:val="center"/>
        <w:rPr>
          <w:sz w:val="26"/>
          <w:szCs w:val="26"/>
        </w:rPr>
      </w:pPr>
      <w:r w:rsidRPr="00F72DD5">
        <w:rPr>
          <w:sz w:val="26"/>
          <w:szCs w:val="26"/>
        </w:rPr>
        <w:t xml:space="preserve">Раздел II. СТАНДАРТ ПРЕДОСТАВЛЕНИЯ </w:t>
      </w:r>
    </w:p>
    <w:p w:rsidR="0035007D" w:rsidRPr="00F72DD5" w:rsidRDefault="0035007D" w:rsidP="0035007D">
      <w:pPr>
        <w:widowControl w:val="0"/>
        <w:suppressAutoHyphens w:val="0"/>
        <w:autoSpaceDE w:val="0"/>
        <w:jc w:val="center"/>
        <w:rPr>
          <w:sz w:val="26"/>
          <w:szCs w:val="26"/>
        </w:rPr>
      </w:pPr>
      <w:r w:rsidRPr="00F72DD5">
        <w:rPr>
          <w:sz w:val="26"/>
          <w:szCs w:val="26"/>
        </w:rPr>
        <w:t>МУНИЦИПАЛЬНОЙ УСЛУГИ</w:t>
      </w:r>
    </w:p>
    <w:p w:rsidR="0035007D" w:rsidRPr="00F72DD5" w:rsidRDefault="0035007D" w:rsidP="0035007D">
      <w:pPr>
        <w:widowControl w:val="0"/>
        <w:suppressAutoHyphens w:val="0"/>
        <w:autoSpaceDE w:val="0"/>
        <w:jc w:val="center"/>
        <w:rPr>
          <w:sz w:val="26"/>
          <w:szCs w:val="26"/>
        </w:rPr>
      </w:pPr>
    </w:p>
    <w:p w:rsidR="0035007D" w:rsidRPr="00F72DD5" w:rsidRDefault="0035007D" w:rsidP="0035007D">
      <w:pPr>
        <w:widowControl w:val="0"/>
        <w:suppressAutoHyphens w:val="0"/>
        <w:autoSpaceDE w:val="0"/>
        <w:jc w:val="center"/>
        <w:rPr>
          <w:sz w:val="26"/>
          <w:szCs w:val="26"/>
        </w:rPr>
      </w:pPr>
      <w:r w:rsidRPr="00F72DD5">
        <w:rPr>
          <w:sz w:val="26"/>
          <w:szCs w:val="26"/>
        </w:rPr>
        <w:t>Подраздел 1. НАИМЕНОВАНИЕ МУНИЦИПАЛЬНОЙ УСЛУГИ</w:t>
      </w:r>
    </w:p>
    <w:p w:rsidR="0035007D" w:rsidRPr="00F72DD5" w:rsidRDefault="0035007D" w:rsidP="0035007D">
      <w:pPr>
        <w:widowControl w:val="0"/>
        <w:autoSpaceDE w:val="0"/>
        <w:autoSpaceDN w:val="0"/>
        <w:adjustRightInd w:val="0"/>
        <w:ind w:firstLine="540"/>
        <w:jc w:val="both"/>
        <w:rPr>
          <w:sz w:val="26"/>
          <w:szCs w:val="26"/>
        </w:rPr>
      </w:pPr>
    </w:p>
    <w:p w:rsidR="0035007D" w:rsidRPr="00F72DD5" w:rsidRDefault="0035007D" w:rsidP="0035007D">
      <w:pPr>
        <w:spacing w:line="100" w:lineRule="atLeast"/>
        <w:ind w:firstLine="709"/>
        <w:jc w:val="both"/>
        <w:rPr>
          <w:sz w:val="26"/>
          <w:szCs w:val="26"/>
        </w:rPr>
      </w:pPr>
      <w:r w:rsidRPr="00F72DD5">
        <w:rPr>
          <w:sz w:val="26"/>
          <w:szCs w:val="26"/>
        </w:rPr>
        <w:t>2</w:t>
      </w:r>
      <w:r>
        <w:rPr>
          <w:sz w:val="26"/>
          <w:szCs w:val="26"/>
        </w:rPr>
        <w:t>1.</w:t>
      </w:r>
      <w:r w:rsidRPr="00F72DD5">
        <w:rPr>
          <w:sz w:val="26"/>
          <w:szCs w:val="26"/>
        </w:rPr>
        <w:t xml:space="preserve"> Наименование муниципальной услуги, предусмотренной настоящим административным регламентом, - </w:t>
      </w:r>
      <w:r w:rsidRPr="00C173A2">
        <w:rPr>
          <w:sz w:val="26"/>
          <w:szCs w:val="26"/>
        </w:rPr>
        <w:t>«Выдача разрешени</w:t>
      </w:r>
      <w:r>
        <w:rPr>
          <w:sz w:val="26"/>
          <w:szCs w:val="26"/>
        </w:rPr>
        <w:t>я</w:t>
      </w:r>
      <w:r w:rsidRPr="00C173A2">
        <w:rPr>
          <w:sz w:val="26"/>
          <w:szCs w:val="26"/>
        </w:rPr>
        <w:t xml:space="preserve"> на строительство объект</w:t>
      </w:r>
      <w:r>
        <w:rPr>
          <w:sz w:val="26"/>
          <w:szCs w:val="26"/>
        </w:rPr>
        <w:t>а капитального строительства</w:t>
      </w:r>
      <w:r w:rsidRPr="00C173A2">
        <w:rPr>
          <w:sz w:val="26"/>
          <w:szCs w:val="26"/>
        </w:rPr>
        <w:t xml:space="preserve"> расположенн</w:t>
      </w:r>
      <w:r>
        <w:rPr>
          <w:sz w:val="26"/>
          <w:szCs w:val="26"/>
        </w:rPr>
        <w:t>ого</w:t>
      </w:r>
      <w:r w:rsidRPr="00C173A2">
        <w:rPr>
          <w:sz w:val="26"/>
          <w:szCs w:val="26"/>
        </w:rPr>
        <w:t xml:space="preserve"> на территории муниципального образования городского округа города  Вятские Поляны Кировской области» (</w:t>
      </w:r>
      <w:r w:rsidRPr="00F72DD5">
        <w:rPr>
          <w:sz w:val="26"/>
          <w:szCs w:val="26"/>
        </w:rPr>
        <w:t>далее - муниципальная услуга).</w:t>
      </w:r>
    </w:p>
    <w:p w:rsidR="0035007D" w:rsidRPr="00F72DD5" w:rsidRDefault="0035007D" w:rsidP="0035007D">
      <w:pPr>
        <w:widowControl w:val="0"/>
        <w:autoSpaceDE w:val="0"/>
        <w:autoSpaceDN w:val="0"/>
        <w:adjustRightInd w:val="0"/>
        <w:jc w:val="center"/>
        <w:outlineLvl w:val="2"/>
        <w:rPr>
          <w:b/>
          <w:sz w:val="26"/>
          <w:szCs w:val="26"/>
        </w:rPr>
      </w:pPr>
    </w:p>
    <w:p w:rsidR="0035007D" w:rsidRDefault="0035007D" w:rsidP="0035007D">
      <w:pPr>
        <w:widowControl w:val="0"/>
        <w:suppressAutoHyphens w:val="0"/>
        <w:autoSpaceDE w:val="0"/>
        <w:jc w:val="center"/>
        <w:rPr>
          <w:sz w:val="26"/>
          <w:szCs w:val="26"/>
        </w:rPr>
      </w:pPr>
    </w:p>
    <w:p w:rsidR="0035007D" w:rsidRPr="00F72DD5" w:rsidRDefault="0035007D" w:rsidP="0035007D">
      <w:pPr>
        <w:widowControl w:val="0"/>
        <w:suppressAutoHyphens w:val="0"/>
        <w:autoSpaceDE w:val="0"/>
        <w:jc w:val="center"/>
        <w:rPr>
          <w:sz w:val="26"/>
          <w:szCs w:val="26"/>
        </w:rPr>
      </w:pPr>
      <w:r w:rsidRPr="00F72DD5">
        <w:rPr>
          <w:sz w:val="26"/>
          <w:szCs w:val="26"/>
        </w:rPr>
        <w:t xml:space="preserve">Подраздел 2. НАИМЕНОВАНИЕ ОРГАНА МЕСТНОГО САМОУПРАВЛЕНИЯ, ПРЕДОСТАВЛЯЮЩЕГО МУНИЦИПАЛЬНУЮ УСЛУГУ, </w:t>
      </w:r>
    </w:p>
    <w:p w:rsidR="0035007D" w:rsidRDefault="0035007D" w:rsidP="0035007D">
      <w:pPr>
        <w:widowControl w:val="0"/>
        <w:suppressAutoHyphens w:val="0"/>
        <w:autoSpaceDE w:val="0"/>
        <w:jc w:val="center"/>
        <w:rPr>
          <w:sz w:val="26"/>
          <w:szCs w:val="26"/>
        </w:rPr>
      </w:pPr>
    </w:p>
    <w:p w:rsidR="0035007D" w:rsidRPr="00F72DD5" w:rsidRDefault="0035007D" w:rsidP="0035007D">
      <w:pPr>
        <w:widowControl w:val="0"/>
        <w:suppressAutoHyphens w:val="0"/>
        <w:autoSpaceDE w:val="0"/>
        <w:jc w:val="center"/>
        <w:rPr>
          <w:sz w:val="26"/>
          <w:szCs w:val="26"/>
        </w:rPr>
      </w:pPr>
      <w:r w:rsidRPr="00F72DD5">
        <w:rPr>
          <w:sz w:val="26"/>
          <w:szCs w:val="26"/>
        </w:rPr>
        <w:t>С УКАЗАНИЕМ ОРГАНА, ОТВЕТСТВЕННОГО</w:t>
      </w:r>
    </w:p>
    <w:p w:rsidR="0035007D" w:rsidRPr="00F72DD5" w:rsidRDefault="0035007D" w:rsidP="0035007D">
      <w:pPr>
        <w:widowControl w:val="0"/>
        <w:suppressAutoHyphens w:val="0"/>
        <w:autoSpaceDE w:val="0"/>
        <w:jc w:val="center"/>
        <w:rPr>
          <w:sz w:val="26"/>
          <w:szCs w:val="26"/>
        </w:rPr>
      </w:pPr>
      <w:r w:rsidRPr="00F72DD5">
        <w:rPr>
          <w:sz w:val="26"/>
          <w:szCs w:val="26"/>
        </w:rPr>
        <w:t>ЗА ПРЕДОСТАВЛЕНИЕ МУНИЦИПАЛЬНОЙ УСЛУГИ</w:t>
      </w:r>
    </w:p>
    <w:p w:rsidR="0035007D" w:rsidRPr="00F72DD5" w:rsidRDefault="0035007D" w:rsidP="0035007D">
      <w:pPr>
        <w:widowControl w:val="0"/>
        <w:autoSpaceDE w:val="0"/>
        <w:autoSpaceDN w:val="0"/>
        <w:adjustRightInd w:val="0"/>
        <w:jc w:val="center"/>
        <w:outlineLvl w:val="2"/>
        <w:rPr>
          <w:b/>
          <w:sz w:val="26"/>
          <w:szCs w:val="26"/>
        </w:rPr>
      </w:pPr>
    </w:p>
    <w:p w:rsidR="0035007D" w:rsidRPr="00F72DD5" w:rsidRDefault="0035007D" w:rsidP="0035007D">
      <w:pPr>
        <w:suppressAutoHyphens w:val="0"/>
        <w:ind w:firstLine="709"/>
        <w:jc w:val="both"/>
        <w:rPr>
          <w:sz w:val="26"/>
          <w:szCs w:val="26"/>
        </w:rPr>
      </w:pPr>
      <w:r w:rsidRPr="00F72DD5">
        <w:rPr>
          <w:kern w:val="0"/>
          <w:sz w:val="26"/>
          <w:szCs w:val="26"/>
          <w:lang w:eastAsia="ru-RU"/>
        </w:rPr>
        <w:t>2</w:t>
      </w:r>
      <w:r>
        <w:rPr>
          <w:kern w:val="0"/>
          <w:sz w:val="26"/>
          <w:szCs w:val="26"/>
          <w:lang w:eastAsia="ru-RU"/>
        </w:rPr>
        <w:t>2</w:t>
      </w:r>
      <w:r w:rsidRPr="00F72DD5">
        <w:rPr>
          <w:kern w:val="0"/>
          <w:sz w:val="26"/>
          <w:szCs w:val="26"/>
          <w:lang w:eastAsia="ru-RU"/>
        </w:rPr>
        <w:t xml:space="preserve">. </w:t>
      </w:r>
      <w:r w:rsidRPr="00F72DD5">
        <w:rPr>
          <w:sz w:val="26"/>
          <w:szCs w:val="26"/>
        </w:rPr>
        <w:t>Органом местного самоуправления муниципального образования городского округа город Вятские Поляны Кировской области, уполномоченным на предоставление муниципальной услуги, предусмотренной настоящим административным регламентом, является администрация города Вятские Поляны.</w:t>
      </w:r>
    </w:p>
    <w:p w:rsidR="0035007D" w:rsidRPr="00F72DD5" w:rsidRDefault="0035007D" w:rsidP="0035007D">
      <w:pPr>
        <w:widowControl w:val="0"/>
        <w:suppressAutoHyphens w:val="0"/>
        <w:autoSpaceDE w:val="0"/>
        <w:ind w:firstLine="709"/>
        <w:jc w:val="both"/>
        <w:rPr>
          <w:sz w:val="26"/>
          <w:szCs w:val="26"/>
        </w:rPr>
      </w:pPr>
      <w:r>
        <w:rPr>
          <w:sz w:val="26"/>
          <w:szCs w:val="26"/>
        </w:rPr>
        <w:t>23.</w:t>
      </w:r>
      <w:r w:rsidRPr="00F72DD5">
        <w:rPr>
          <w:sz w:val="26"/>
          <w:szCs w:val="26"/>
        </w:rPr>
        <w:tab/>
        <w:t>Структурным подразделением, ответственным за предоставление муниципальной услуги, предусмотренной настоящим административным регламентом, является отдел архитектуры администрации города Вятские Поляны.</w:t>
      </w:r>
    </w:p>
    <w:p w:rsidR="0035007D" w:rsidRPr="00F72DD5" w:rsidRDefault="0035007D" w:rsidP="0035007D">
      <w:pPr>
        <w:widowControl w:val="0"/>
        <w:autoSpaceDE w:val="0"/>
        <w:autoSpaceDN w:val="0"/>
        <w:adjustRightInd w:val="0"/>
        <w:jc w:val="center"/>
        <w:outlineLvl w:val="2"/>
        <w:rPr>
          <w:b/>
          <w:sz w:val="26"/>
          <w:szCs w:val="26"/>
        </w:rPr>
      </w:pPr>
    </w:p>
    <w:p w:rsidR="0035007D" w:rsidRPr="00F72DD5" w:rsidRDefault="0035007D" w:rsidP="0035007D">
      <w:pPr>
        <w:widowControl w:val="0"/>
        <w:suppressAutoHyphens w:val="0"/>
        <w:autoSpaceDE w:val="0"/>
        <w:jc w:val="center"/>
        <w:rPr>
          <w:sz w:val="26"/>
          <w:szCs w:val="26"/>
        </w:rPr>
      </w:pPr>
      <w:r w:rsidRPr="00F72DD5">
        <w:rPr>
          <w:sz w:val="26"/>
          <w:szCs w:val="26"/>
        </w:rPr>
        <w:t>Подраздел 3. РЕЗУЛЬТАТ ПРЕДОСТАВЛЕНИЯ МУНИЦИПАЛЬНОЙ УСЛУГИ</w:t>
      </w:r>
    </w:p>
    <w:p w:rsidR="0035007D" w:rsidRPr="00F72DD5" w:rsidRDefault="0035007D" w:rsidP="0035007D">
      <w:pPr>
        <w:spacing w:line="100" w:lineRule="atLeast"/>
        <w:rPr>
          <w:sz w:val="26"/>
          <w:szCs w:val="26"/>
        </w:rPr>
      </w:pPr>
    </w:p>
    <w:p w:rsidR="0035007D" w:rsidRPr="00F72DD5" w:rsidRDefault="0035007D" w:rsidP="0035007D">
      <w:pPr>
        <w:widowControl w:val="0"/>
        <w:autoSpaceDE w:val="0"/>
        <w:autoSpaceDN w:val="0"/>
        <w:adjustRightInd w:val="0"/>
        <w:ind w:firstLine="708"/>
        <w:jc w:val="both"/>
        <w:outlineLvl w:val="2"/>
        <w:rPr>
          <w:b/>
          <w:sz w:val="26"/>
          <w:szCs w:val="26"/>
        </w:rPr>
      </w:pPr>
      <w:r w:rsidRPr="00F72DD5">
        <w:rPr>
          <w:kern w:val="0"/>
          <w:sz w:val="26"/>
          <w:szCs w:val="26"/>
          <w:lang w:eastAsia="ru-RU"/>
        </w:rPr>
        <w:t>24</w:t>
      </w:r>
      <w:r w:rsidRPr="00F72DD5">
        <w:rPr>
          <w:sz w:val="26"/>
          <w:szCs w:val="26"/>
        </w:rPr>
        <w:t>.</w:t>
      </w:r>
      <w:r w:rsidRPr="00F72DD5">
        <w:rPr>
          <w:sz w:val="26"/>
          <w:szCs w:val="26"/>
        </w:rPr>
        <w:tab/>
        <w:t>Результатом предоставления муниципальной услуги, предусмотренной настоящим административным регламентом, является</w:t>
      </w:r>
      <w:r w:rsidRPr="00F72DD5">
        <w:rPr>
          <w:kern w:val="0"/>
          <w:sz w:val="26"/>
          <w:szCs w:val="26"/>
          <w:lang w:eastAsia="ru-RU"/>
        </w:rPr>
        <w:t>:</w:t>
      </w:r>
    </w:p>
    <w:p w:rsidR="0035007D" w:rsidRPr="00F72DD5" w:rsidRDefault="0035007D" w:rsidP="0035007D">
      <w:pPr>
        <w:spacing w:line="100" w:lineRule="atLeast"/>
        <w:ind w:firstLine="708"/>
        <w:jc w:val="both"/>
        <w:rPr>
          <w:sz w:val="26"/>
          <w:szCs w:val="26"/>
        </w:rPr>
      </w:pPr>
      <w:r w:rsidRPr="00F72DD5">
        <w:rPr>
          <w:sz w:val="26"/>
          <w:szCs w:val="26"/>
        </w:rPr>
        <w:t>выдача разрешения на строительство объект</w:t>
      </w:r>
      <w:r>
        <w:rPr>
          <w:sz w:val="26"/>
          <w:szCs w:val="26"/>
        </w:rPr>
        <w:t>а</w:t>
      </w:r>
      <w:r w:rsidRPr="00F72DD5">
        <w:rPr>
          <w:sz w:val="26"/>
          <w:szCs w:val="26"/>
        </w:rPr>
        <w:t xml:space="preserve"> капитального строительства;</w:t>
      </w:r>
    </w:p>
    <w:p w:rsidR="0035007D" w:rsidRPr="00F72DD5" w:rsidRDefault="0035007D" w:rsidP="0035007D">
      <w:pPr>
        <w:spacing w:line="100" w:lineRule="atLeast"/>
        <w:ind w:firstLine="708"/>
        <w:jc w:val="both"/>
        <w:rPr>
          <w:sz w:val="26"/>
          <w:szCs w:val="26"/>
        </w:rPr>
      </w:pPr>
      <w:r w:rsidRPr="00F72DD5">
        <w:rPr>
          <w:sz w:val="26"/>
          <w:szCs w:val="26"/>
        </w:rPr>
        <w:t>выдача отказа в разрешении на строительство объект</w:t>
      </w:r>
      <w:r>
        <w:rPr>
          <w:sz w:val="26"/>
          <w:szCs w:val="26"/>
        </w:rPr>
        <w:t>а</w:t>
      </w:r>
      <w:r w:rsidRPr="00F72DD5">
        <w:rPr>
          <w:sz w:val="26"/>
          <w:szCs w:val="26"/>
        </w:rPr>
        <w:t xml:space="preserve"> капитального строительства.</w:t>
      </w:r>
    </w:p>
    <w:p w:rsidR="0035007D" w:rsidRPr="00F72DD5" w:rsidRDefault="0035007D" w:rsidP="0035007D">
      <w:pPr>
        <w:spacing w:line="100" w:lineRule="atLeast"/>
        <w:ind w:firstLine="709"/>
        <w:jc w:val="both"/>
        <w:rPr>
          <w:sz w:val="26"/>
          <w:szCs w:val="26"/>
        </w:rPr>
      </w:pPr>
    </w:p>
    <w:p w:rsidR="0035007D" w:rsidRPr="00F72DD5" w:rsidRDefault="0035007D" w:rsidP="0035007D">
      <w:pPr>
        <w:widowControl w:val="0"/>
        <w:autoSpaceDE w:val="0"/>
        <w:autoSpaceDN w:val="0"/>
        <w:adjustRightInd w:val="0"/>
        <w:jc w:val="center"/>
        <w:outlineLvl w:val="2"/>
        <w:rPr>
          <w:b/>
          <w:sz w:val="26"/>
          <w:szCs w:val="26"/>
        </w:rPr>
      </w:pPr>
      <w:r w:rsidRPr="00F72DD5">
        <w:rPr>
          <w:sz w:val="26"/>
          <w:szCs w:val="26"/>
        </w:rPr>
        <w:t>Подраздел 4. СРОК ПРЕДОСТАВЛЕНИЯ МУНИЦИПАЛЬНОЙ УСЛУГИ</w:t>
      </w:r>
    </w:p>
    <w:p w:rsidR="0035007D" w:rsidRPr="00F72DD5" w:rsidRDefault="0035007D" w:rsidP="0035007D">
      <w:pPr>
        <w:suppressAutoHyphens w:val="0"/>
        <w:autoSpaceDE w:val="0"/>
        <w:autoSpaceDN w:val="0"/>
        <w:adjustRightInd w:val="0"/>
        <w:ind w:firstLine="540"/>
        <w:jc w:val="both"/>
        <w:rPr>
          <w:kern w:val="0"/>
          <w:sz w:val="26"/>
          <w:szCs w:val="26"/>
          <w:lang w:eastAsia="ru-RU"/>
        </w:rPr>
      </w:pPr>
    </w:p>
    <w:p w:rsidR="0035007D" w:rsidRDefault="0035007D" w:rsidP="0035007D">
      <w:pPr>
        <w:suppressAutoHyphens w:val="0"/>
        <w:spacing w:line="100" w:lineRule="atLeast"/>
        <w:ind w:firstLine="709"/>
        <w:jc w:val="both"/>
        <w:rPr>
          <w:sz w:val="26"/>
          <w:szCs w:val="26"/>
        </w:rPr>
      </w:pPr>
      <w:r w:rsidRPr="00F72DD5">
        <w:rPr>
          <w:kern w:val="0"/>
          <w:sz w:val="26"/>
          <w:szCs w:val="26"/>
          <w:lang w:eastAsia="ru-RU"/>
        </w:rPr>
        <w:t xml:space="preserve">25. </w:t>
      </w:r>
      <w:r w:rsidRPr="00F72DD5">
        <w:rPr>
          <w:sz w:val="26"/>
          <w:szCs w:val="26"/>
        </w:rPr>
        <w:tab/>
        <w:t>Общий срок предоставления муниципальной услуги составляет не более 10 дней с даты регистрации заявления с приложенными документами.</w:t>
      </w:r>
    </w:p>
    <w:p w:rsidR="0035007D" w:rsidRPr="00F72DD5" w:rsidRDefault="0035007D" w:rsidP="0035007D">
      <w:pPr>
        <w:suppressAutoHyphens w:val="0"/>
        <w:spacing w:line="100" w:lineRule="atLeast"/>
        <w:ind w:firstLine="709"/>
        <w:jc w:val="both"/>
        <w:rPr>
          <w:sz w:val="26"/>
          <w:szCs w:val="26"/>
        </w:rPr>
      </w:pPr>
      <w:r>
        <w:rPr>
          <w:rFonts w:eastAsia="Arial"/>
          <w:sz w:val="26"/>
          <w:szCs w:val="26"/>
        </w:rPr>
        <w:t xml:space="preserve">В случае предоставления заявителем необходимых документов для оказания услуги в электронном виде </w:t>
      </w:r>
      <w:r w:rsidRPr="00F72DD5">
        <w:rPr>
          <w:sz w:val="26"/>
          <w:szCs w:val="26"/>
        </w:rPr>
        <w:t xml:space="preserve">срок предоставления муниципальной услуги составляет не более </w:t>
      </w:r>
      <w:r>
        <w:rPr>
          <w:sz w:val="26"/>
          <w:szCs w:val="26"/>
        </w:rPr>
        <w:t>8</w:t>
      </w:r>
      <w:r w:rsidRPr="00F72DD5">
        <w:rPr>
          <w:sz w:val="26"/>
          <w:szCs w:val="26"/>
        </w:rPr>
        <w:t xml:space="preserve"> дней с даты регистрации заявления с приложенными документами</w:t>
      </w:r>
      <w:r>
        <w:rPr>
          <w:sz w:val="26"/>
          <w:szCs w:val="26"/>
        </w:rPr>
        <w:t>.</w:t>
      </w:r>
    </w:p>
    <w:p w:rsidR="0035007D" w:rsidRPr="00F72DD5" w:rsidRDefault="0035007D" w:rsidP="0035007D">
      <w:pPr>
        <w:widowControl w:val="0"/>
        <w:suppressAutoHyphens w:val="0"/>
        <w:autoSpaceDE w:val="0"/>
        <w:rPr>
          <w:sz w:val="26"/>
          <w:szCs w:val="26"/>
        </w:rPr>
      </w:pPr>
    </w:p>
    <w:p w:rsidR="0035007D" w:rsidRPr="00F72DD5" w:rsidRDefault="0035007D" w:rsidP="0035007D">
      <w:pPr>
        <w:widowControl w:val="0"/>
        <w:suppressAutoHyphens w:val="0"/>
        <w:autoSpaceDE w:val="0"/>
        <w:ind w:firstLine="709"/>
        <w:jc w:val="center"/>
        <w:rPr>
          <w:sz w:val="26"/>
          <w:szCs w:val="26"/>
        </w:rPr>
      </w:pPr>
      <w:r w:rsidRPr="00F72DD5">
        <w:rPr>
          <w:sz w:val="26"/>
          <w:szCs w:val="26"/>
        </w:rPr>
        <w:t>Подраздел 5. ПЕРЕЧЕНЬ НОРМАТИВНЫХ ПРАВОВЫХ АКТОВ,</w:t>
      </w:r>
    </w:p>
    <w:p w:rsidR="0035007D" w:rsidRPr="00F72DD5" w:rsidRDefault="0035007D" w:rsidP="0035007D">
      <w:pPr>
        <w:widowControl w:val="0"/>
        <w:suppressAutoHyphens w:val="0"/>
        <w:autoSpaceDE w:val="0"/>
        <w:ind w:firstLine="709"/>
        <w:jc w:val="center"/>
        <w:rPr>
          <w:sz w:val="26"/>
          <w:szCs w:val="26"/>
        </w:rPr>
      </w:pPr>
      <w:r w:rsidRPr="00F72DD5">
        <w:rPr>
          <w:sz w:val="26"/>
          <w:szCs w:val="26"/>
        </w:rPr>
        <w:t>РЕГУЛИРУЮЩИХ ОТНОШЕНИЯ, ВОЗНИКАЮЩИЕ В СВЯЗИ</w:t>
      </w:r>
    </w:p>
    <w:p w:rsidR="0035007D" w:rsidRDefault="0035007D" w:rsidP="0035007D">
      <w:pPr>
        <w:widowControl w:val="0"/>
        <w:autoSpaceDE w:val="0"/>
        <w:autoSpaceDN w:val="0"/>
        <w:adjustRightInd w:val="0"/>
        <w:jc w:val="center"/>
        <w:outlineLvl w:val="2"/>
        <w:rPr>
          <w:sz w:val="26"/>
          <w:szCs w:val="26"/>
        </w:rPr>
      </w:pPr>
      <w:r w:rsidRPr="00F72DD5">
        <w:rPr>
          <w:sz w:val="26"/>
          <w:szCs w:val="26"/>
        </w:rPr>
        <w:t>С ПРЕДОСТАВЛЕНИЕМ МУНИЦИПАЛЬНОЙ УСЛУГИ</w:t>
      </w:r>
    </w:p>
    <w:p w:rsidR="0035007D" w:rsidRDefault="0035007D" w:rsidP="0035007D">
      <w:pPr>
        <w:widowControl w:val="0"/>
        <w:autoSpaceDE w:val="0"/>
        <w:autoSpaceDN w:val="0"/>
        <w:adjustRightInd w:val="0"/>
        <w:jc w:val="center"/>
        <w:outlineLvl w:val="2"/>
        <w:rPr>
          <w:sz w:val="26"/>
          <w:szCs w:val="26"/>
        </w:rPr>
      </w:pPr>
    </w:p>
    <w:p w:rsidR="0035007D" w:rsidRPr="002943F4" w:rsidRDefault="0035007D" w:rsidP="0035007D">
      <w:pPr>
        <w:widowControl w:val="0"/>
        <w:autoSpaceDE w:val="0"/>
        <w:autoSpaceDN w:val="0"/>
        <w:adjustRightInd w:val="0"/>
        <w:jc w:val="center"/>
        <w:outlineLvl w:val="2"/>
        <w:rPr>
          <w:sz w:val="26"/>
          <w:szCs w:val="26"/>
        </w:rPr>
      </w:pPr>
      <w:r w:rsidRPr="002943F4">
        <w:rPr>
          <w:sz w:val="26"/>
          <w:szCs w:val="26"/>
        </w:rPr>
        <w:t xml:space="preserve">        </w:t>
      </w:r>
      <w:r w:rsidRPr="002943F4">
        <w:rPr>
          <w:sz w:val="26"/>
          <w:szCs w:val="26"/>
          <w:lang w:eastAsia="ru-RU"/>
        </w:rPr>
        <w:t>26. Предоставление муниципальной услуги осуществляется в соответствии с:</w:t>
      </w:r>
    </w:p>
    <w:p w:rsidR="0035007D" w:rsidRPr="002943F4" w:rsidRDefault="0035007D" w:rsidP="0035007D">
      <w:pPr>
        <w:pStyle w:val="af0"/>
        <w:jc w:val="both"/>
        <w:rPr>
          <w:sz w:val="26"/>
          <w:szCs w:val="26"/>
        </w:rPr>
      </w:pPr>
      <w:r w:rsidRPr="002943F4">
        <w:rPr>
          <w:sz w:val="26"/>
          <w:szCs w:val="26"/>
        </w:rPr>
        <w:t xml:space="preserve">        </w:t>
      </w:r>
      <w:r w:rsidRPr="002943F4">
        <w:rPr>
          <w:sz w:val="26"/>
          <w:szCs w:val="26"/>
        </w:rPr>
        <w:tab/>
      </w:r>
      <w:hyperlink r:id="rId10" w:history="1">
        <w:r w:rsidRPr="002943F4">
          <w:rPr>
            <w:sz w:val="26"/>
            <w:szCs w:val="26"/>
          </w:rPr>
          <w:t>Конституцией</w:t>
        </w:r>
      </w:hyperlink>
      <w:r w:rsidRPr="002943F4">
        <w:rPr>
          <w:sz w:val="26"/>
          <w:szCs w:val="26"/>
        </w:rPr>
        <w:t xml:space="preserve"> Российской Федерации от 12.12.1993 (с учетом поправок, внесенных Законами Российской Федерации о поправках к Конституции Российской Федерации </w:t>
      </w:r>
      <w:r w:rsidRPr="002943F4">
        <w:rPr>
          <w:kern w:val="0"/>
          <w:sz w:val="26"/>
          <w:szCs w:val="26"/>
          <w:lang w:eastAsia="ru-RU"/>
        </w:rPr>
        <w:t xml:space="preserve"> от 30.12.2008 № 6-ФКЗ, от 30.12.2008 № 7-ФКЗ, от 05.02.2014 № 2-ФКЗ, от 21.07.2014 № 11-ФКЗ</w:t>
      </w:r>
      <w:r w:rsidRPr="002943F4">
        <w:rPr>
          <w:sz w:val="26"/>
          <w:szCs w:val="26"/>
        </w:rPr>
        <w:t>), (</w:t>
      </w:r>
      <w:r w:rsidRPr="002943F4">
        <w:rPr>
          <w:kern w:val="0"/>
          <w:sz w:val="26"/>
          <w:szCs w:val="26"/>
          <w:lang w:eastAsia="ru-RU"/>
        </w:rPr>
        <w:t>Официальный текст Конституции РФ с внесенными поправками от 21.07.2014 опубликован на Официальном интернет-портале правовой информации http://www.pravo.gov.ru, 01.08.2014,в «Собрании законодательства РФ», 04.08.2014, № 31, ст. 4398</w:t>
      </w:r>
      <w:r w:rsidRPr="002943F4">
        <w:rPr>
          <w:sz w:val="26"/>
          <w:szCs w:val="26"/>
        </w:rPr>
        <w:t>);</w:t>
      </w:r>
    </w:p>
    <w:p w:rsidR="0035007D" w:rsidRPr="002943F4" w:rsidRDefault="0035007D" w:rsidP="0035007D">
      <w:pPr>
        <w:pStyle w:val="af0"/>
        <w:jc w:val="both"/>
        <w:rPr>
          <w:sz w:val="26"/>
          <w:szCs w:val="26"/>
        </w:rPr>
      </w:pPr>
      <w:r w:rsidRPr="002943F4">
        <w:rPr>
          <w:sz w:val="26"/>
          <w:szCs w:val="26"/>
        </w:rPr>
        <w:tab/>
      </w:r>
      <w:r w:rsidRPr="002943F4">
        <w:rPr>
          <w:color w:val="000000"/>
          <w:kern w:val="0"/>
          <w:sz w:val="26"/>
          <w:szCs w:val="26"/>
          <w:lang w:eastAsia="ru-RU"/>
        </w:rPr>
        <w:t xml:space="preserve">Градостроительным </w:t>
      </w:r>
      <w:hyperlink r:id="rId11" w:history="1">
        <w:r w:rsidRPr="002943F4">
          <w:rPr>
            <w:color w:val="000000"/>
            <w:kern w:val="0"/>
            <w:sz w:val="26"/>
            <w:szCs w:val="26"/>
            <w:lang w:eastAsia="ru-RU"/>
          </w:rPr>
          <w:t>кодексом</w:t>
        </w:r>
      </w:hyperlink>
      <w:r w:rsidRPr="002943F4">
        <w:rPr>
          <w:kern w:val="0"/>
          <w:sz w:val="26"/>
          <w:szCs w:val="26"/>
          <w:lang w:eastAsia="ru-RU"/>
        </w:rPr>
        <w:t xml:space="preserve"> Российской Федерации от 29.12.2004 № 190-ФЗ</w:t>
      </w:r>
    </w:p>
    <w:p w:rsidR="0035007D" w:rsidRPr="002943F4" w:rsidRDefault="0035007D" w:rsidP="0035007D">
      <w:pPr>
        <w:suppressAutoHyphens w:val="0"/>
        <w:autoSpaceDE w:val="0"/>
        <w:autoSpaceDN w:val="0"/>
        <w:adjustRightInd w:val="0"/>
        <w:jc w:val="both"/>
        <w:rPr>
          <w:sz w:val="26"/>
          <w:szCs w:val="26"/>
          <w:lang w:eastAsia="ru-RU"/>
        </w:rPr>
      </w:pPr>
      <w:r w:rsidRPr="002943F4">
        <w:rPr>
          <w:sz w:val="26"/>
          <w:szCs w:val="26"/>
          <w:lang w:eastAsia="ru-RU"/>
        </w:rPr>
        <w:t xml:space="preserve">(«Российская газета», № 290, 30.12.2004, «Собрание законодательства РФ», 03.01.2005, № 1 (часть 1), ст. 16, «Парламентская газета», № 5-6, 14.01.2005);  </w:t>
      </w:r>
    </w:p>
    <w:p w:rsidR="0035007D" w:rsidRPr="002943F4" w:rsidRDefault="0035007D" w:rsidP="0035007D">
      <w:pPr>
        <w:pStyle w:val="af0"/>
        <w:jc w:val="both"/>
        <w:rPr>
          <w:kern w:val="0"/>
          <w:sz w:val="26"/>
          <w:szCs w:val="26"/>
          <w:lang w:eastAsia="ru-RU"/>
        </w:rPr>
      </w:pPr>
      <w:r w:rsidRPr="002943F4">
        <w:rPr>
          <w:sz w:val="26"/>
          <w:szCs w:val="26"/>
          <w:lang w:eastAsia="ru-RU"/>
        </w:rPr>
        <w:t xml:space="preserve"> </w:t>
      </w:r>
      <w:r w:rsidRPr="002943F4">
        <w:rPr>
          <w:sz w:val="26"/>
          <w:szCs w:val="26"/>
          <w:lang w:eastAsia="ru-RU"/>
        </w:rPr>
        <w:tab/>
      </w:r>
      <w:hyperlink r:id="rId12" w:history="1">
        <w:r w:rsidRPr="002943F4">
          <w:rPr>
            <w:color w:val="000000"/>
            <w:kern w:val="0"/>
            <w:sz w:val="26"/>
            <w:szCs w:val="26"/>
            <w:lang w:eastAsia="ru-RU"/>
          </w:rPr>
          <w:t>Приказом</w:t>
        </w:r>
      </w:hyperlink>
      <w:r w:rsidRPr="002943F4">
        <w:rPr>
          <w:kern w:val="0"/>
          <w:sz w:val="26"/>
          <w:szCs w:val="26"/>
          <w:lang w:eastAsia="ru-RU"/>
        </w:rPr>
        <w:t xml:space="preserve"> Минрегиона РФ от 19.02.2015 № 117/Пр «Об утверждении формы разрешения на строительство и формы разрешения на ввод объекта в эксплуатацию»; </w:t>
      </w:r>
      <w:r w:rsidRPr="002943F4">
        <w:rPr>
          <w:kern w:val="0"/>
          <w:sz w:val="26"/>
          <w:szCs w:val="26"/>
          <w:lang w:eastAsia="ru-RU"/>
        </w:rPr>
        <w:tab/>
      </w:r>
      <w:hyperlink r:id="rId13" w:history="1">
        <w:r w:rsidRPr="002943F4">
          <w:rPr>
            <w:color w:val="000000"/>
            <w:kern w:val="0"/>
            <w:sz w:val="26"/>
            <w:szCs w:val="26"/>
            <w:lang w:eastAsia="ru-RU"/>
          </w:rPr>
          <w:t>Приказом</w:t>
        </w:r>
      </w:hyperlink>
      <w:r w:rsidRPr="002943F4">
        <w:rPr>
          <w:kern w:val="0"/>
          <w:sz w:val="26"/>
          <w:szCs w:val="26"/>
          <w:lang w:eastAsia="ru-RU"/>
        </w:rPr>
        <w:t xml:space="preserve"> Минрегиона РФ от 10.05.2011 № 207 «Об утверждении формы градостроительного плана земельного участка»;</w:t>
      </w:r>
    </w:p>
    <w:p w:rsidR="0035007D" w:rsidRPr="002943F4" w:rsidRDefault="0035007D" w:rsidP="0035007D">
      <w:pPr>
        <w:jc w:val="both"/>
        <w:rPr>
          <w:rFonts w:eastAsia="Arial"/>
          <w:color w:val="000000"/>
          <w:sz w:val="26"/>
          <w:szCs w:val="26"/>
          <w:lang w:eastAsia="ru-RU"/>
        </w:rPr>
      </w:pPr>
      <w:r w:rsidRPr="002943F4">
        <w:rPr>
          <w:rFonts w:eastAsia="Arial"/>
          <w:color w:val="000000"/>
          <w:sz w:val="26"/>
          <w:szCs w:val="26"/>
          <w:lang w:eastAsia="ru-RU"/>
        </w:rPr>
        <w:tab/>
        <w:t xml:space="preserve">Федеральным законом от 27.07.2010 № 210-ФЗ «Об организации предоставления государственных и муниципальных услуг» </w:t>
      </w:r>
      <w:r w:rsidRPr="002943F4">
        <w:rPr>
          <w:sz w:val="26"/>
          <w:szCs w:val="26"/>
        </w:rPr>
        <w:t xml:space="preserve">(Собрание </w:t>
      </w:r>
      <w:r w:rsidRPr="002943F4">
        <w:rPr>
          <w:sz w:val="26"/>
          <w:szCs w:val="26"/>
        </w:rPr>
        <w:lastRenderedPageBreak/>
        <w:t>законодательства Российской Федерации, 2010, № 31, ст. 4179; 2011, № 15, ст. 2038; № 27, ст. 3873, ст. 3880;       № 29, ст. 4291; № 30, ст. 4587)</w:t>
      </w:r>
      <w:r w:rsidRPr="002943F4">
        <w:rPr>
          <w:rFonts w:eastAsia="Arial"/>
          <w:color w:val="000000"/>
          <w:sz w:val="26"/>
          <w:szCs w:val="26"/>
          <w:lang w:eastAsia="ru-RU"/>
        </w:rPr>
        <w:t>;</w:t>
      </w:r>
    </w:p>
    <w:p w:rsidR="0035007D" w:rsidRPr="002943F4" w:rsidRDefault="0035007D" w:rsidP="0035007D">
      <w:pPr>
        <w:widowControl w:val="0"/>
        <w:autoSpaceDE w:val="0"/>
        <w:autoSpaceDN w:val="0"/>
        <w:adjustRightInd w:val="0"/>
        <w:ind w:firstLine="720"/>
        <w:jc w:val="both"/>
        <w:rPr>
          <w:sz w:val="26"/>
          <w:szCs w:val="26"/>
          <w:lang w:eastAsia="ru-RU"/>
        </w:rPr>
      </w:pPr>
      <w:r w:rsidRPr="002943F4">
        <w:rPr>
          <w:sz w:val="26"/>
          <w:szCs w:val="26"/>
          <w:lang w:eastAsia="ru-RU"/>
        </w:rPr>
        <w:t>Федеральным законом от 06.10.2003 № 131-ФЗ «Об общих принципах организации местного самоуправления в Российской Федерации» («Российская газета» № 202 от 08.10.2003, «Собрание законодательства РФ» от 06.10.2003 № 40, "Парламентская газета" № 186 от 08.10.2003);</w:t>
      </w:r>
    </w:p>
    <w:p w:rsidR="0035007D" w:rsidRPr="002943F4" w:rsidRDefault="0035007D" w:rsidP="0035007D">
      <w:pPr>
        <w:jc w:val="both"/>
        <w:rPr>
          <w:rFonts w:eastAsia="Arial"/>
          <w:color w:val="000000"/>
          <w:sz w:val="26"/>
          <w:szCs w:val="26"/>
          <w:lang w:eastAsia="ru-RU"/>
        </w:rPr>
      </w:pPr>
      <w:r w:rsidRPr="002943F4">
        <w:rPr>
          <w:color w:val="000000"/>
          <w:sz w:val="26"/>
          <w:szCs w:val="26"/>
          <w:lang w:eastAsia="ru-RU"/>
        </w:rPr>
        <w:tab/>
        <w:t xml:space="preserve">Федеральным законом от 27.07.2006 № 152-ФЗ «О персональных данных» (с изменениями и дополнениями) (в первоначальной редакции опубликован: </w:t>
      </w:r>
      <w:r w:rsidRPr="002943F4">
        <w:rPr>
          <w:rFonts w:eastAsia="Arial"/>
          <w:color w:val="000000"/>
          <w:sz w:val="26"/>
          <w:szCs w:val="26"/>
          <w:lang w:eastAsia="ru-RU"/>
        </w:rPr>
        <w:t>«Российская газета», № 165, 29.07.2006; «Собрание законодательства Российской Федерации», 31.07.2006, № 31 (1 ч.), ст. 3451; «Парламентская газета», № 126-127, 03.08.2006);</w:t>
      </w:r>
    </w:p>
    <w:p w:rsidR="0035007D" w:rsidRPr="002943F4" w:rsidRDefault="0035007D" w:rsidP="0035007D">
      <w:pPr>
        <w:jc w:val="both"/>
        <w:rPr>
          <w:rFonts w:eastAsia="Arial"/>
          <w:color w:val="000000"/>
          <w:sz w:val="26"/>
          <w:szCs w:val="26"/>
          <w:lang w:eastAsia="ru-RU"/>
        </w:rPr>
      </w:pPr>
      <w:r w:rsidRPr="002943F4">
        <w:rPr>
          <w:rFonts w:eastAsia="Arial"/>
          <w:color w:val="000000"/>
          <w:sz w:val="26"/>
          <w:szCs w:val="26"/>
          <w:lang w:eastAsia="ru-RU"/>
        </w:rPr>
        <w:tab/>
      </w:r>
      <w:r w:rsidRPr="002943F4">
        <w:rPr>
          <w:sz w:val="26"/>
          <w:szCs w:val="26"/>
          <w:lang w:eastAsia="ru-RU"/>
        </w:rPr>
        <w:t xml:space="preserve">Уставом муниципального образования городского округа город Вятские Поляны Кировской области, утвержденным решением Вятскополянской городской Думы Кировской области от 29.06.2005 № 45 (в ред. решений Вятскополянской городской Думы Кировской области от 14.02.2006 </w:t>
      </w:r>
      <w:hyperlink r:id="rId14" w:history="1">
        <w:r w:rsidRPr="002943F4">
          <w:rPr>
            <w:sz w:val="26"/>
            <w:szCs w:val="26"/>
            <w:lang w:eastAsia="ru-RU"/>
          </w:rPr>
          <w:t>№ 17</w:t>
        </w:r>
      </w:hyperlink>
      <w:r w:rsidRPr="002943F4">
        <w:rPr>
          <w:sz w:val="26"/>
          <w:szCs w:val="26"/>
          <w:lang w:eastAsia="ru-RU"/>
        </w:rPr>
        <w:t xml:space="preserve">, от 04.04.2006 </w:t>
      </w:r>
      <w:hyperlink r:id="rId15" w:history="1">
        <w:r w:rsidRPr="002943F4">
          <w:rPr>
            <w:sz w:val="26"/>
            <w:szCs w:val="26"/>
            <w:lang w:eastAsia="ru-RU"/>
          </w:rPr>
          <w:t>№ 14</w:t>
        </w:r>
      </w:hyperlink>
      <w:r w:rsidRPr="002943F4">
        <w:rPr>
          <w:sz w:val="26"/>
          <w:szCs w:val="26"/>
          <w:lang w:eastAsia="ru-RU"/>
        </w:rPr>
        <w:t xml:space="preserve">,                        от 06.04.2007 </w:t>
      </w:r>
      <w:hyperlink r:id="rId16" w:history="1">
        <w:r w:rsidRPr="002943F4">
          <w:rPr>
            <w:sz w:val="26"/>
            <w:szCs w:val="26"/>
            <w:lang w:eastAsia="ru-RU"/>
          </w:rPr>
          <w:t>№ 35</w:t>
        </w:r>
      </w:hyperlink>
      <w:r w:rsidRPr="002943F4">
        <w:rPr>
          <w:sz w:val="26"/>
          <w:szCs w:val="26"/>
          <w:lang w:eastAsia="ru-RU"/>
        </w:rPr>
        <w:t xml:space="preserve">, от 23.04.2008 </w:t>
      </w:r>
      <w:hyperlink r:id="rId17" w:history="1">
        <w:r w:rsidRPr="002943F4">
          <w:rPr>
            <w:sz w:val="26"/>
            <w:szCs w:val="26"/>
            <w:lang w:eastAsia="ru-RU"/>
          </w:rPr>
          <w:t>№ 39</w:t>
        </w:r>
      </w:hyperlink>
      <w:r w:rsidRPr="002943F4">
        <w:rPr>
          <w:sz w:val="26"/>
          <w:szCs w:val="26"/>
          <w:lang w:eastAsia="ru-RU"/>
        </w:rPr>
        <w:t xml:space="preserve">, от 28.04.2009 </w:t>
      </w:r>
      <w:hyperlink r:id="rId18" w:history="1">
        <w:r w:rsidRPr="002943F4">
          <w:rPr>
            <w:sz w:val="26"/>
            <w:szCs w:val="26"/>
            <w:lang w:eastAsia="ru-RU"/>
          </w:rPr>
          <w:t>№ 62</w:t>
        </w:r>
      </w:hyperlink>
      <w:r w:rsidRPr="002943F4">
        <w:rPr>
          <w:sz w:val="26"/>
          <w:szCs w:val="26"/>
          <w:lang w:eastAsia="ru-RU"/>
        </w:rPr>
        <w:t xml:space="preserve">, от 30.03.2010 </w:t>
      </w:r>
      <w:hyperlink r:id="rId19" w:history="1">
        <w:r w:rsidRPr="002943F4">
          <w:rPr>
            <w:sz w:val="26"/>
            <w:szCs w:val="26"/>
            <w:lang w:eastAsia="ru-RU"/>
          </w:rPr>
          <w:t>№ 23</w:t>
        </w:r>
      </w:hyperlink>
      <w:r w:rsidRPr="002943F4">
        <w:rPr>
          <w:sz w:val="26"/>
          <w:szCs w:val="26"/>
          <w:lang w:eastAsia="ru-RU"/>
        </w:rPr>
        <w:t xml:space="preserve">,                  от 25.08.2010 </w:t>
      </w:r>
      <w:hyperlink r:id="rId20" w:history="1">
        <w:r w:rsidRPr="002943F4">
          <w:rPr>
            <w:sz w:val="26"/>
            <w:szCs w:val="26"/>
            <w:lang w:eastAsia="ru-RU"/>
          </w:rPr>
          <w:t>№ 82</w:t>
        </w:r>
      </w:hyperlink>
      <w:r w:rsidRPr="002943F4">
        <w:rPr>
          <w:sz w:val="26"/>
          <w:szCs w:val="26"/>
          <w:lang w:eastAsia="ru-RU"/>
        </w:rPr>
        <w:t xml:space="preserve">, от 02.03.2011 </w:t>
      </w:r>
      <w:hyperlink r:id="rId21" w:history="1">
        <w:r w:rsidRPr="002943F4">
          <w:rPr>
            <w:sz w:val="26"/>
            <w:szCs w:val="26"/>
            <w:lang w:eastAsia="ru-RU"/>
          </w:rPr>
          <w:t>№ 2</w:t>
        </w:r>
      </w:hyperlink>
      <w:r w:rsidRPr="002943F4">
        <w:rPr>
          <w:sz w:val="26"/>
          <w:szCs w:val="26"/>
        </w:rPr>
        <w:t>, от 03.04.2012 № 18, от 12.02.2013 № 1,                        от 25.02.2015 № 7</w:t>
      </w:r>
      <w:r w:rsidRPr="002943F4">
        <w:rPr>
          <w:sz w:val="26"/>
          <w:szCs w:val="26"/>
          <w:lang w:eastAsia="ru-RU"/>
        </w:rPr>
        <w:t>), (Первоначальный текст документа опубликован в издании «Вятско-Полянская правда», № 131-132(11551-11552) от 27.10.2005);</w:t>
      </w:r>
    </w:p>
    <w:p w:rsidR="0035007D" w:rsidRPr="002943F4" w:rsidRDefault="0035007D" w:rsidP="0035007D">
      <w:pPr>
        <w:ind w:firstLine="708"/>
        <w:jc w:val="both"/>
        <w:rPr>
          <w:sz w:val="26"/>
          <w:szCs w:val="26"/>
          <w:lang w:eastAsia="ru-RU"/>
        </w:rPr>
      </w:pPr>
      <w:r w:rsidRPr="002943F4">
        <w:rPr>
          <w:sz w:val="26"/>
          <w:szCs w:val="26"/>
          <w:lang w:eastAsia="ru-RU"/>
        </w:rPr>
        <w:t>Решением Вятскополянской городской Думы от 30.10.2012 № 99 «Об утверждении Перечня  услуг, которые являются необходимыми и обязательными для предоставления муниципальных услуг администрацией муниципального образования городского округа город Вятские Поляны Кировской области и подведомственными муниципальными учреждениями (сборник нормативных правовых актов органов местного самоуправления города Вятские Поляны «Деловой вестник» от 06.11.2012 № 10);</w:t>
      </w:r>
    </w:p>
    <w:p w:rsidR="0035007D" w:rsidRPr="002943F4" w:rsidRDefault="0035007D" w:rsidP="0035007D">
      <w:pPr>
        <w:ind w:firstLine="708"/>
        <w:jc w:val="both"/>
        <w:rPr>
          <w:sz w:val="26"/>
          <w:szCs w:val="26"/>
          <w:lang w:eastAsia="ru-RU"/>
        </w:rPr>
      </w:pPr>
      <w:r w:rsidRPr="002943F4">
        <w:rPr>
          <w:sz w:val="26"/>
          <w:szCs w:val="26"/>
          <w:lang w:eastAsia="ru-RU"/>
        </w:rPr>
        <w:t>Решением Вятскополянской городской Думы от 04.12.2012 № 122 «Об утверждении Порядка  определения размера платы за оказание услуг, которые являются необходимыми и обязательными для предоставления муниципальных услуг администрацией муниципального образования городского округа город Вятские Поляны Кировской области и подведомственными муниципальными учреждениями (сборник нормативных правовых актов органов местного самоуправления города Вятские Поляны «Деловой вестник» от 10.12.2012 № 13);</w:t>
      </w:r>
    </w:p>
    <w:p w:rsidR="0035007D" w:rsidRPr="002943F4" w:rsidRDefault="0035007D" w:rsidP="0035007D">
      <w:pPr>
        <w:ind w:firstLine="708"/>
        <w:jc w:val="both"/>
        <w:rPr>
          <w:sz w:val="26"/>
          <w:szCs w:val="26"/>
          <w:lang w:eastAsia="ru-RU"/>
        </w:rPr>
      </w:pPr>
      <w:r w:rsidRPr="002943F4">
        <w:rPr>
          <w:sz w:val="26"/>
          <w:szCs w:val="26"/>
          <w:lang w:eastAsia="ru-RU"/>
        </w:rPr>
        <w:t>Постановлением администрации города Вятские Поляны от 01.11.2012                   № 2120 «Об утверждении порядка разработки и утверждения административных регламентов  предоставления муниципальных услуг в муниципальном образовании городском округе город Вятские Поляны Кировской области» (сборник нормативных правовых актов органов местного самоуправления города Вятские Поляны «Деловой вестник» от 06.11.2012 № 10);</w:t>
      </w:r>
    </w:p>
    <w:p w:rsidR="0035007D" w:rsidRPr="002943F4" w:rsidRDefault="0035007D" w:rsidP="0035007D">
      <w:pPr>
        <w:suppressAutoHyphens w:val="0"/>
        <w:spacing w:line="200" w:lineRule="atLeast"/>
        <w:ind w:firstLine="709"/>
        <w:jc w:val="both"/>
        <w:rPr>
          <w:rFonts w:eastAsia="Arial"/>
          <w:color w:val="000000"/>
          <w:sz w:val="26"/>
          <w:szCs w:val="26"/>
        </w:rPr>
      </w:pPr>
      <w:r w:rsidRPr="002943F4">
        <w:rPr>
          <w:rFonts w:eastAsia="Arial"/>
          <w:color w:val="000000"/>
          <w:sz w:val="26"/>
          <w:szCs w:val="26"/>
        </w:rPr>
        <w:t xml:space="preserve">Постановлением администрации города Вятские Поляны Кировской области от 21.02.2013 № 303 «Об утверждении Положения об особенностях подачи и рассмотрения жалоб </w:t>
      </w:r>
      <w:r w:rsidRPr="002943F4">
        <w:rPr>
          <w:sz w:val="26"/>
          <w:szCs w:val="26"/>
        </w:rPr>
        <w:t xml:space="preserve">на решения и действия (бездействие) администрации </w:t>
      </w:r>
      <w:r w:rsidRPr="002943F4">
        <w:rPr>
          <w:rFonts w:eastAsia="Arial"/>
          <w:color w:val="000000"/>
          <w:sz w:val="26"/>
          <w:szCs w:val="26"/>
        </w:rPr>
        <w:t>муниципального образования городского округа город Вятские Поляны Кировской области, её должностных лиц, муниципальных служащих при предоставлении муниципальных услуг» (Сборник нормативных правовых актов органов местного самоуправления города Вятские Поляны «Деловой вестник» № 2, 21.02.2013);</w:t>
      </w:r>
    </w:p>
    <w:p w:rsidR="0035007D" w:rsidRPr="002943F4" w:rsidRDefault="0035007D" w:rsidP="0035007D">
      <w:pPr>
        <w:suppressAutoHyphens w:val="0"/>
        <w:spacing w:line="200" w:lineRule="atLeast"/>
        <w:ind w:firstLine="709"/>
        <w:jc w:val="both"/>
        <w:rPr>
          <w:rFonts w:eastAsia="Arial"/>
          <w:color w:val="000000"/>
          <w:sz w:val="26"/>
          <w:szCs w:val="26"/>
        </w:rPr>
      </w:pPr>
      <w:r w:rsidRPr="002943F4">
        <w:rPr>
          <w:sz w:val="26"/>
          <w:szCs w:val="26"/>
        </w:rPr>
        <w:t>Настоящим административным регламентом.</w:t>
      </w:r>
    </w:p>
    <w:p w:rsidR="0035007D" w:rsidRDefault="0035007D" w:rsidP="0035007D">
      <w:pPr>
        <w:widowControl w:val="0"/>
        <w:suppressAutoHyphens w:val="0"/>
        <w:autoSpaceDE w:val="0"/>
        <w:ind w:firstLine="540"/>
        <w:jc w:val="center"/>
        <w:rPr>
          <w:sz w:val="26"/>
          <w:szCs w:val="26"/>
        </w:rPr>
      </w:pPr>
    </w:p>
    <w:p w:rsidR="0035007D" w:rsidRPr="00F72DD5" w:rsidRDefault="0035007D" w:rsidP="0035007D">
      <w:pPr>
        <w:widowControl w:val="0"/>
        <w:suppressAutoHyphens w:val="0"/>
        <w:autoSpaceDE w:val="0"/>
        <w:ind w:firstLine="540"/>
        <w:jc w:val="center"/>
        <w:rPr>
          <w:sz w:val="26"/>
          <w:szCs w:val="26"/>
        </w:rPr>
      </w:pPr>
      <w:r w:rsidRPr="00F72DD5">
        <w:rPr>
          <w:sz w:val="26"/>
          <w:szCs w:val="26"/>
        </w:rPr>
        <w:t xml:space="preserve">Подраздел 6. ИСЧЕРПЫВАЮЩИЙ ПЕРЕЧЕНЬ ДОКУМЕНТОВ, </w:t>
      </w:r>
    </w:p>
    <w:p w:rsidR="0035007D" w:rsidRPr="00F72DD5" w:rsidRDefault="0035007D" w:rsidP="0035007D">
      <w:pPr>
        <w:widowControl w:val="0"/>
        <w:suppressAutoHyphens w:val="0"/>
        <w:autoSpaceDE w:val="0"/>
        <w:ind w:firstLine="540"/>
        <w:jc w:val="center"/>
        <w:rPr>
          <w:sz w:val="26"/>
          <w:szCs w:val="26"/>
        </w:rPr>
      </w:pPr>
      <w:r w:rsidRPr="00F72DD5">
        <w:rPr>
          <w:sz w:val="26"/>
          <w:szCs w:val="26"/>
        </w:rPr>
        <w:t xml:space="preserve">НЕОБХОДИМЫХ В СООТВЕТСТВИИ С ЗАКОНОДАТЕЛЬНЫМИ ИЛИ </w:t>
      </w:r>
      <w:r w:rsidRPr="00F72DD5">
        <w:rPr>
          <w:sz w:val="26"/>
          <w:szCs w:val="26"/>
        </w:rPr>
        <w:lastRenderedPageBreak/>
        <w:t>ИНЫМИ НОРМАТИВНЫМИ ПРАВОВЫМИ АКТАМИ ДЛЯ</w:t>
      </w:r>
    </w:p>
    <w:p w:rsidR="0035007D" w:rsidRPr="00F72DD5" w:rsidRDefault="0035007D" w:rsidP="0035007D">
      <w:pPr>
        <w:widowControl w:val="0"/>
        <w:suppressAutoHyphens w:val="0"/>
        <w:autoSpaceDE w:val="0"/>
        <w:ind w:firstLine="540"/>
        <w:jc w:val="center"/>
        <w:rPr>
          <w:sz w:val="26"/>
          <w:szCs w:val="26"/>
        </w:rPr>
      </w:pPr>
      <w:r w:rsidRPr="00F72DD5">
        <w:rPr>
          <w:sz w:val="26"/>
          <w:szCs w:val="26"/>
        </w:rPr>
        <w:t>ПРЕДОСТАВЛЕНИЯ МУНИЦИПАЛЬНОЙ УСЛУГИ</w:t>
      </w:r>
    </w:p>
    <w:p w:rsidR="0035007D" w:rsidRDefault="0035007D" w:rsidP="0035007D">
      <w:pPr>
        <w:spacing w:line="200" w:lineRule="atLeast"/>
        <w:ind w:firstLine="709"/>
        <w:jc w:val="both"/>
        <w:rPr>
          <w:rFonts w:eastAsia="Arial"/>
          <w:sz w:val="26"/>
          <w:szCs w:val="26"/>
        </w:rPr>
      </w:pPr>
    </w:p>
    <w:p w:rsidR="0035007D" w:rsidRPr="00104129" w:rsidRDefault="0035007D" w:rsidP="0035007D">
      <w:pPr>
        <w:spacing w:line="200" w:lineRule="atLeast"/>
        <w:ind w:firstLine="709"/>
        <w:jc w:val="both"/>
        <w:rPr>
          <w:rFonts w:eastAsia="Arial"/>
          <w:sz w:val="26"/>
          <w:szCs w:val="26"/>
        </w:rPr>
      </w:pPr>
      <w:r w:rsidRPr="00104129">
        <w:rPr>
          <w:rFonts w:eastAsia="Arial"/>
          <w:sz w:val="26"/>
          <w:szCs w:val="26"/>
        </w:rPr>
        <w:t>27.</w:t>
      </w:r>
      <w:r w:rsidRPr="00104129">
        <w:rPr>
          <w:rFonts w:eastAsia="Arial"/>
          <w:sz w:val="26"/>
          <w:szCs w:val="26"/>
        </w:rPr>
        <w:tab/>
        <w:t>Для предоставления муниципальной услуги заявитель обращается в администрацию города Вятские Поляны непосредственно либо через  многофункциональный центр предоставления государственных и муниципальных услуг с заявлением, выраженным в письменной или электронной форме (форма заявления приведена в приложении № 1 к настояще</w:t>
      </w:r>
      <w:r>
        <w:rPr>
          <w:rFonts w:eastAsia="Arial"/>
          <w:sz w:val="26"/>
          <w:szCs w:val="26"/>
        </w:rPr>
        <w:t>му административному регламенту</w:t>
      </w:r>
      <w:r w:rsidRPr="00104129">
        <w:rPr>
          <w:rFonts w:eastAsia="Arial"/>
          <w:sz w:val="26"/>
          <w:szCs w:val="26"/>
        </w:rPr>
        <w:t xml:space="preserve">). </w:t>
      </w:r>
    </w:p>
    <w:p w:rsidR="0035007D" w:rsidRPr="00104129" w:rsidRDefault="0035007D" w:rsidP="0035007D">
      <w:pPr>
        <w:spacing w:line="200" w:lineRule="atLeast"/>
        <w:ind w:firstLine="709"/>
        <w:jc w:val="both"/>
        <w:rPr>
          <w:rFonts w:eastAsia="Arial"/>
          <w:sz w:val="26"/>
          <w:szCs w:val="26"/>
        </w:rPr>
      </w:pPr>
      <w:r w:rsidRPr="00104129">
        <w:rPr>
          <w:rFonts w:eastAsia="Arial"/>
          <w:sz w:val="26"/>
          <w:szCs w:val="26"/>
        </w:rPr>
        <w:t>28.</w:t>
      </w:r>
      <w:r w:rsidRPr="00104129">
        <w:rPr>
          <w:rFonts w:eastAsia="Arial"/>
          <w:sz w:val="26"/>
          <w:szCs w:val="26"/>
        </w:rPr>
        <w:tab/>
        <w:t>К заявлению, указанному в пункте 27 административного регламента, прилагаются следующие документы:</w:t>
      </w:r>
    </w:p>
    <w:p w:rsidR="0035007D" w:rsidRPr="00104129" w:rsidRDefault="0035007D" w:rsidP="0035007D">
      <w:pPr>
        <w:spacing w:line="200" w:lineRule="atLeast"/>
        <w:ind w:firstLine="709"/>
        <w:jc w:val="both"/>
        <w:rPr>
          <w:color w:val="000000"/>
          <w:sz w:val="26"/>
          <w:szCs w:val="26"/>
        </w:rPr>
      </w:pPr>
      <w:r w:rsidRPr="00104129">
        <w:rPr>
          <w:color w:val="000000"/>
          <w:sz w:val="26"/>
          <w:szCs w:val="26"/>
        </w:rPr>
        <w:t>28.1.</w:t>
      </w:r>
      <w:r w:rsidRPr="00104129">
        <w:rPr>
          <w:color w:val="000000"/>
          <w:sz w:val="26"/>
          <w:szCs w:val="26"/>
        </w:rPr>
        <w:tab/>
        <w:t>Правоустанавливающие документы на земельный участок.</w:t>
      </w:r>
    </w:p>
    <w:p w:rsidR="0035007D" w:rsidRPr="00104129" w:rsidRDefault="0035007D" w:rsidP="0035007D">
      <w:pPr>
        <w:spacing w:line="200" w:lineRule="atLeast"/>
        <w:ind w:firstLine="709"/>
        <w:jc w:val="both"/>
        <w:rPr>
          <w:color w:val="000000"/>
          <w:sz w:val="26"/>
          <w:szCs w:val="26"/>
        </w:rPr>
      </w:pPr>
      <w:r w:rsidRPr="00104129">
        <w:rPr>
          <w:color w:val="000000"/>
          <w:sz w:val="26"/>
          <w:szCs w:val="26"/>
        </w:rPr>
        <w:t>28.1.1.При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35007D" w:rsidRPr="00104129" w:rsidRDefault="0035007D" w:rsidP="0035007D">
      <w:pPr>
        <w:ind w:firstLine="709"/>
        <w:jc w:val="both"/>
        <w:rPr>
          <w:color w:val="000000"/>
          <w:sz w:val="26"/>
          <w:szCs w:val="26"/>
        </w:rPr>
      </w:pPr>
      <w:r w:rsidRPr="00104129">
        <w:rPr>
          <w:color w:val="000000"/>
          <w:sz w:val="26"/>
          <w:szCs w:val="26"/>
        </w:rPr>
        <w:t>28.2.</w:t>
      </w:r>
      <w:r w:rsidRPr="00104129">
        <w:rPr>
          <w:color w:val="000000"/>
          <w:sz w:val="26"/>
          <w:szCs w:val="26"/>
        </w:rPr>
        <w:tab/>
        <w:t>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35007D" w:rsidRPr="00104129" w:rsidRDefault="0035007D" w:rsidP="0035007D">
      <w:pPr>
        <w:ind w:firstLine="709"/>
        <w:rPr>
          <w:color w:val="000000"/>
          <w:sz w:val="26"/>
          <w:szCs w:val="26"/>
        </w:rPr>
      </w:pPr>
      <w:r w:rsidRPr="00104129">
        <w:rPr>
          <w:color w:val="000000"/>
          <w:sz w:val="26"/>
          <w:szCs w:val="26"/>
        </w:rPr>
        <w:t>28.3.</w:t>
      </w:r>
      <w:r w:rsidRPr="00104129">
        <w:rPr>
          <w:color w:val="000000"/>
          <w:sz w:val="26"/>
          <w:szCs w:val="26"/>
        </w:rPr>
        <w:tab/>
        <w:t>Материалы, содержащиеся в проектной документации:</w:t>
      </w:r>
    </w:p>
    <w:p w:rsidR="0035007D" w:rsidRPr="00104129" w:rsidRDefault="0035007D" w:rsidP="0035007D">
      <w:pPr>
        <w:ind w:firstLine="709"/>
        <w:rPr>
          <w:color w:val="000000"/>
          <w:sz w:val="26"/>
          <w:szCs w:val="26"/>
        </w:rPr>
      </w:pPr>
      <w:r w:rsidRPr="00104129">
        <w:rPr>
          <w:color w:val="000000"/>
          <w:sz w:val="26"/>
          <w:szCs w:val="26"/>
        </w:rPr>
        <w:t>пояснительная записка;</w:t>
      </w:r>
    </w:p>
    <w:p w:rsidR="0035007D" w:rsidRPr="00104129" w:rsidRDefault="0035007D" w:rsidP="0035007D">
      <w:pPr>
        <w:ind w:firstLine="709"/>
        <w:jc w:val="both"/>
        <w:rPr>
          <w:color w:val="000000"/>
          <w:sz w:val="26"/>
          <w:szCs w:val="26"/>
        </w:rPr>
      </w:pPr>
      <w:r w:rsidRPr="00104129">
        <w:rPr>
          <w:color w:val="000000"/>
          <w:sz w:val="26"/>
          <w:szCs w:val="26"/>
        </w:rPr>
        <w:t>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35007D" w:rsidRPr="00104129" w:rsidRDefault="0035007D" w:rsidP="0035007D">
      <w:pPr>
        <w:ind w:firstLine="709"/>
        <w:jc w:val="both"/>
        <w:rPr>
          <w:color w:val="000000"/>
          <w:sz w:val="26"/>
          <w:szCs w:val="26"/>
        </w:rPr>
      </w:pPr>
      <w:r w:rsidRPr="00104129">
        <w:rPr>
          <w:color w:val="000000"/>
          <w:sz w:val="26"/>
          <w:szCs w:val="26"/>
        </w:rPr>
        <w:t>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35007D" w:rsidRPr="00104129" w:rsidRDefault="0035007D" w:rsidP="0035007D">
      <w:pPr>
        <w:ind w:firstLine="709"/>
        <w:jc w:val="both"/>
        <w:rPr>
          <w:color w:val="000000"/>
          <w:sz w:val="26"/>
          <w:szCs w:val="26"/>
        </w:rPr>
      </w:pPr>
      <w:r w:rsidRPr="00104129">
        <w:rPr>
          <w:color w:val="000000"/>
          <w:sz w:val="26"/>
          <w:szCs w:val="26"/>
        </w:rPr>
        <w:t>схемы, отображающие архитектурные решения;</w:t>
      </w:r>
    </w:p>
    <w:p w:rsidR="0035007D" w:rsidRPr="00104129" w:rsidRDefault="0035007D" w:rsidP="0035007D">
      <w:pPr>
        <w:ind w:firstLine="709"/>
        <w:jc w:val="both"/>
        <w:rPr>
          <w:color w:val="000000"/>
          <w:sz w:val="26"/>
          <w:szCs w:val="26"/>
        </w:rPr>
      </w:pPr>
      <w:r w:rsidRPr="00104129">
        <w:rPr>
          <w:color w:val="000000"/>
          <w:sz w:val="26"/>
          <w:szCs w:val="26"/>
        </w:rPr>
        <w:t>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35007D" w:rsidRPr="00104129" w:rsidRDefault="0035007D" w:rsidP="0035007D">
      <w:pPr>
        <w:ind w:firstLine="709"/>
        <w:jc w:val="both"/>
        <w:rPr>
          <w:color w:val="000000"/>
          <w:sz w:val="26"/>
          <w:szCs w:val="26"/>
        </w:rPr>
      </w:pPr>
      <w:r w:rsidRPr="00104129">
        <w:rPr>
          <w:color w:val="000000"/>
          <w:sz w:val="26"/>
          <w:szCs w:val="26"/>
        </w:rPr>
        <w:t>проект организации строительства объекта капитального строительства;</w:t>
      </w:r>
    </w:p>
    <w:p w:rsidR="0035007D" w:rsidRPr="00104129" w:rsidRDefault="0035007D" w:rsidP="0035007D">
      <w:pPr>
        <w:ind w:firstLine="709"/>
        <w:jc w:val="both"/>
        <w:rPr>
          <w:color w:val="000000"/>
          <w:sz w:val="26"/>
          <w:szCs w:val="26"/>
        </w:rPr>
      </w:pPr>
      <w:r w:rsidRPr="00104129">
        <w:rPr>
          <w:color w:val="000000"/>
          <w:sz w:val="26"/>
          <w:szCs w:val="26"/>
        </w:rPr>
        <w:t>проект организации работ по сносу или демонтажу объектов капитального строительства, их частей;</w:t>
      </w:r>
    </w:p>
    <w:p w:rsidR="0035007D" w:rsidRDefault="0035007D" w:rsidP="0035007D">
      <w:pPr>
        <w:ind w:firstLine="709"/>
        <w:jc w:val="both"/>
        <w:rPr>
          <w:color w:val="000000"/>
          <w:sz w:val="26"/>
          <w:szCs w:val="26"/>
        </w:rPr>
      </w:pPr>
      <w:r w:rsidRPr="00104129">
        <w:rPr>
          <w:color w:val="000000"/>
          <w:sz w:val="26"/>
          <w:szCs w:val="26"/>
        </w:rPr>
        <w:t>28.4.</w:t>
      </w:r>
      <w:r w:rsidRPr="00104129">
        <w:rPr>
          <w:color w:val="000000"/>
          <w:sz w:val="26"/>
          <w:szCs w:val="26"/>
        </w:rPr>
        <w:tab/>
        <w:t xml:space="preserve">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w:t>
      </w:r>
    </w:p>
    <w:p w:rsidR="0035007D" w:rsidRPr="00104129" w:rsidRDefault="0035007D" w:rsidP="0035007D">
      <w:pPr>
        <w:jc w:val="both"/>
        <w:rPr>
          <w:color w:val="000000"/>
          <w:sz w:val="26"/>
          <w:szCs w:val="26"/>
        </w:rPr>
      </w:pPr>
      <w:r w:rsidRPr="00104129">
        <w:rPr>
          <w:color w:val="000000"/>
          <w:sz w:val="26"/>
          <w:szCs w:val="26"/>
        </w:rPr>
        <w:t>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35007D" w:rsidRDefault="0035007D" w:rsidP="0035007D">
      <w:pPr>
        <w:ind w:firstLine="709"/>
        <w:jc w:val="both"/>
        <w:rPr>
          <w:color w:val="000000"/>
          <w:sz w:val="26"/>
          <w:szCs w:val="26"/>
        </w:rPr>
      </w:pPr>
      <w:r w:rsidRPr="00104129">
        <w:rPr>
          <w:color w:val="000000"/>
          <w:sz w:val="26"/>
          <w:szCs w:val="26"/>
        </w:rPr>
        <w:lastRenderedPageBreak/>
        <w:t>28.5.</w:t>
      </w:r>
      <w:r w:rsidRPr="00104129">
        <w:rPr>
          <w:color w:val="000000"/>
          <w:sz w:val="26"/>
          <w:szCs w:val="26"/>
        </w:rPr>
        <w:tab/>
        <w:t xml:space="preserve">Разрешение на отклонение от предельных параметров разрешенного строительства, реконструкции (в случае, если застройщику было предоставлено такое </w:t>
      </w:r>
    </w:p>
    <w:p w:rsidR="0035007D" w:rsidRDefault="0035007D" w:rsidP="0035007D">
      <w:pPr>
        <w:ind w:firstLine="709"/>
        <w:jc w:val="both"/>
        <w:rPr>
          <w:color w:val="000000"/>
          <w:sz w:val="26"/>
          <w:szCs w:val="26"/>
        </w:rPr>
      </w:pPr>
    </w:p>
    <w:p w:rsidR="0035007D" w:rsidRPr="00104129" w:rsidRDefault="0035007D" w:rsidP="0035007D">
      <w:pPr>
        <w:jc w:val="both"/>
        <w:rPr>
          <w:color w:val="000000"/>
          <w:sz w:val="26"/>
          <w:szCs w:val="26"/>
        </w:rPr>
      </w:pPr>
      <w:r w:rsidRPr="00104129">
        <w:rPr>
          <w:color w:val="000000"/>
          <w:sz w:val="26"/>
          <w:szCs w:val="26"/>
        </w:rPr>
        <w:t>разрешение в соответствии со статьей 40 Градостроительного кодекса Российской Федерации).</w:t>
      </w:r>
    </w:p>
    <w:p w:rsidR="0035007D" w:rsidRPr="00104129" w:rsidRDefault="0035007D" w:rsidP="0035007D">
      <w:pPr>
        <w:ind w:firstLine="709"/>
        <w:jc w:val="both"/>
        <w:rPr>
          <w:color w:val="000000"/>
          <w:sz w:val="26"/>
          <w:szCs w:val="26"/>
        </w:rPr>
      </w:pPr>
      <w:r w:rsidRPr="00104129">
        <w:rPr>
          <w:color w:val="000000"/>
          <w:sz w:val="26"/>
          <w:szCs w:val="26"/>
        </w:rPr>
        <w:t>28.6.</w:t>
      </w:r>
      <w:r w:rsidRPr="00104129">
        <w:rPr>
          <w:color w:val="000000"/>
          <w:sz w:val="26"/>
          <w:szCs w:val="26"/>
        </w:rPr>
        <w:tab/>
        <w:t>Согласие всех правообладателей объекта капитального строительства в случае реконструкции такого объекта, за исключением случаев реконструкции многоквартирного дома;</w:t>
      </w:r>
    </w:p>
    <w:p w:rsidR="0035007D" w:rsidRPr="00104129" w:rsidRDefault="0035007D" w:rsidP="0035007D">
      <w:pPr>
        <w:ind w:firstLine="709"/>
        <w:jc w:val="both"/>
        <w:rPr>
          <w:color w:val="000000"/>
          <w:sz w:val="26"/>
          <w:szCs w:val="26"/>
        </w:rPr>
      </w:pPr>
      <w:r w:rsidRPr="00104129">
        <w:rPr>
          <w:color w:val="000000"/>
          <w:sz w:val="26"/>
          <w:szCs w:val="26"/>
        </w:rPr>
        <w:t>28.6.1.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35007D" w:rsidRPr="00104129" w:rsidRDefault="0035007D" w:rsidP="0035007D">
      <w:pPr>
        <w:ind w:firstLine="709"/>
        <w:jc w:val="both"/>
        <w:rPr>
          <w:color w:val="000000"/>
          <w:sz w:val="26"/>
          <w:szCs w:val="26"/>
        </w:rPr>
      </w:pPr>
      <w:r w:rsidRPr="00104129">
        <w:rPr>
          <w:color w:val="000000"/>
          <w:sz w:val="26"/>
          <w:szCs w:val="26"/>
        </w:rPr>
        <w:t>28.6.2.</w:t>
      </w:r>
      <w:r w:rsidRPr="00104129">
        <w:rPr>
          <w:color w:val="000000"/>
          <w:sz w:val="26"/>
          <w:szCs w:val="26"/>
        </w:rPr>
        <w:tab/>
        <w:t>Решение общего собрания собственников помещений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w:t>
      </w:r>
    </w:p>
    <w:p w:rsidR="0035007D" w:rsidRPr="00104129" w:rsidRDefault="0035007D" w:rsidP="0035007D">
      <w:pPr>
        <w:ind w:firstLine="709"/>
        <w:jc w:val="both"/>
        <w:rPr>
          <w:color w:val="000000"/>
          <w:sz w:val="26"/>
          <w:szCs w:val="26"/>
        </w:rPr>
      </w:pPr>
      <w:r w:rsidRPr="00104129">
        <w:rPr>
          <w:color w:val="000000"/>
          <w:sz w:val="26"/>
          <w:szCs w:val="26"/>
        </w:rPr>
        <w:t>28.7.</w:t>
      </w:r>
      <w:r w:rsidRPr="00104129">
        <w:rPr>
          <w:color w:val="000000"/>
          <w:sz w:val="26"/>
          <w:szCs w:val="26"/>
        </w:rPr>
        <w:tab/>
        <w:t xml:space="preserve">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35007D" w:rsidRPr="00104129" w:rsidRDefault="0035007D" w:rsidP="0035007D">
      <w:pPr>
        <w:ind w:firstLine="709"/>
        <w:jc w:val="both"/>
        <w:rPr>
          <w:color w:val="000000"/>
          <w:sz w:val="26"/>
          <w:szCs w:val="26"/>
        </w:rPr>
      </w:pPr>
      <w:r>
        <w:rPr>
          <w:color w:val="000000"/>
          <w:sz w:val="26"/>
          <w:szCs w:val="26"/>
        </w:rPr>
        <w:t>29</w:t>
      </w:r>
      <w:r w:rsidRPr="00104129">
        <w:rPr>
          <w:color w:val="000000"/>
          <w:sz w:val="26"/>
          <w:szCs w:val="26"/>
        </w:rPr>
        <w:t>.  Документы (их копии или сведения, содержащиеся в них), указанные в подпунктах 28.1</w:t>
      </w:r>
      <w:r>
        <w:rPr>
          <w:color w:val="000000"/>
          <w:sz w:val="26"/>
          <w:szCs w:val="26"/>
        </w:rPr>
        <w:t>.</w:t>
      </w:r>
      <w:r w:rsidRPr="00104129">
        <w:rPr>
          <w:color w:val="000000"/>
          <w:sz w:val="26"/>
          <w:szCs w:val="26"/>
        </w:rPr>
        <w:t>, 28.2</w:t>
      </w:r>
      <w:r>
        <w:rPr>
          <w:color w:val="000000"/>
          <w:sz w:val="26"/>
          <w:szCs w:val="26"/>
        </w:rPr>
        <w:t>.</w:t>
      </w:r>
      <w:r w:rsidRPr="00104129">
        <w:rPr>
          <w:color w:val="000000"/>
          <w:sz w:val="26"/>
          <w:szCs w:val="26"/>
        </w:rPr>
        <w:t>, 28.5</w:t>
      </w:r>
      <w:r>
        <w:rPr>
          <w:color w:val="000000"/>
          <w:sz w:val="26"/>
          <w:szCs w:val="26"/>
        </w:rPr>
        <w:t>.</w:t>
      </w:r>
      <w:r w:rsidRPr="00104129">
        <w:rPr>
          <w:color w:val="000000"/>
          <w:sz w:val="26"/>
          <w:szCs w:val="26"/>
        </w:rPr>
        <w:t xml:space="preserve"> настоящего пункта, запрашиваются администрацией города Вятские Поляны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 указанные документы самостоятельно.</w:t>
      </w:r>
    </w:p>
    <w:p w:rsidR="0035007D" w:rsidRPr="00104129" w:rsidRDefault="0035007D" w:rsidP="0035007D">
      <w:pPr>
        <w:ind w:firstLine="709"/>
        <w:jc w:val="both"/>
        <w:rPr>
          <w:color w:val="000000"/>
          <w:sz w:val="26"/>
          <w:szCs w:val="26"/>
        </w:rPr>
      </w:pPr>
      <w:r>
        <w:rPr>
          <w:color w:val="000000"/>
          <w:sz w:val="26"/>
          <w:szCs w:val="26"/>
        </w:rPr>
        <w:t>30</w:t>
      </w:r>
      <w:r w:rsidRPr="00104129">
        <w:rPr>
          <w:color w:val="000000"/>
          <w:sz w:val="26"/>
          <w:szCs w:val="26"/>
        </w:rPr>
        <w:t>. Документы, указанные в подпункте 28.1</w:t>
      </w:r>
      <w:r>
        <w:rPr>
          <w:color w:val="000000"/>
          <w:sz w:val="26"/>
          <w:szCs w:val="26"/>
        </w:rPr>
        <w:t>.</w:t>
      </w:r>
      <w:r w:rsidRPr="00104129">
        <w:rPr>
          <w:color w:val="000000"/>
          <w:sz w:val="26"/>
          <w:szCs w:val="26"/>
        </w:rPr>
        <w:t xml:space="preserve"> настоящего пункта,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35007D" w:rsidRPr="00104129" w:rsidRDefault="0035007D" w:rsidP="0035007D">
      <w:pPr>
        <w:ind w:firstLine="709"/>
        <w:jc w:val="both"/>
        <w:rPr>
          <w:rFonts w:eastAsia="Arial"/>
          <w:sz w:val="26"/>
          <w:szCs w:val="26"/>
        </w:rPr>
      </w:pPr>
      <w:r>
        <w:rPr>
          <w:color w:val="000000"/>
          <w:sz w:val="26"/>
          <w:szCs w:val="26"/>
        </w:rPr>
        <w:t>31</w:t>
      </w:r>
      <w:r w:rsidRPr="00104129">
        <w:rPr>
          <w:color w:val="000000"/>
          <w:sz w:val="26"/>
          <w:szCs w:val="26"/>
        </w:rPr>
        <w:t>.</w:t>
      </w:r>
      <w:r w:rsidRPr="00104129">
        <w:rPr>
          <w:color w:val="000000"/>
          <w:sz w:val="26"/>
          <w:szCs w:val="26"/>
        </w:rPr>
        <w:tab/>
      </w:r>
      <w:bookmarkStart w:id="0" w:name="Par0"/>
      <w:bookmarkEnd w:id="0"/>
      <w:r w:rsidRPr="00104129">
        <w:rPr>
          <w:rFonts w:eastAsia="Arial" w:cs="Arial"/>
          <w:sz w:val="26"/>
          <w:szCs w:val="26"/>
        </w:rPr>
        <w:t>В целях строительства, реконструкции объекта индивидуального жилищного строительства заявител</w:t>
      </w:r>
      <w:r>
        <w:rPr>
          <w:rFonts w:eastAsia="Arial" w:cs="Arial"/>
          <w:sz w:val="26"/>
          <w:szCs w:val="26"/>
        </w:rPr>
        <w:t>ь</w:t>
      </w:r>
      <w:r w:rsidRPr="00104129">
        <w:rPr>
          <w:rFonts w:eastAsia="Arial" w:cs="Arial"/>
          <w:sz w:val="26"/>
          <w:szCs w:val="26"/>
        </w:rPr>
        <w:t xml:space="preserve"> обращается в администрацию города Вятские Поляны непосредственно либо через многофункциональный центр с </w:t>
      </w:r>
      <w:r w:rsidRPr="00104129">
        <w:rPr>
          <w:rFonts w:eastAsia="Arial"/>
          <w:sz w:val="26"/>
          <w:szCs w:val="26"/>
        </w:rPr>
        <w:t xml:space="preserve">заявлением, выраженным в письменной или электронной форме (форма заявления приведена в приложении № 1 к настоящему административному регламенту). </w:t>
      </w:r>
    </w:p>
    <w:p w:rsidR="0035007D" w:rsidRPr="00104129" w:rsidRDefault="0035007D" w:rsidP="0035007D">
      <w:pPr>
        <w:ind w:firstLine="709"/>
        <w:jc w:val="both"/>
        <w:rPr>
          <w:rFonts w:eastAsia="Arial"/>
          <w:sz w:val="26"/>
          <w:szCs w:val="26"/>
        </w:rPr>
      </w:pPr>
      <w:r w:rsidRPr="00104129">
        <w:rPr>
          <w:rFonts w:eastAsia="Arial"/>
          <w:sz w:val="26"/>
          <w:szCs w:val="26"/>
        </w:rPr>
        <w:t>К заявлению заявитель прилагает следующие документы:</w:t>
      </w:r>
    </w:p>
    <w:p w:rsidR="0035007D" w:rsidRPr="00104129" w:rsidRDefault="0035007D" w:rsidP="0035007D">
      <w:pPr>
        <w:pStyle w:val="ConsPlusDocList"/>
        <w:ind w:firstLine="709"/>
        <w:jc w:val="both"/>
        <w:rPr>
          <w:rFonts w:ascii="Times New Roman" w:hAnsi="Times New Roman"/>
          <w:sz w:val="26"/>
          <w:szCs w:val="26"/>
        </w:rPr>
      </w:pPr>
      <w:r>
        <w:rPr>
          <w:rFonts w:ascii="Times New Roman" w:hAnsi="Times New Roman"/>
          <w:sz w:val="26"/>
          <w:szCs w:val="26"/>
        </w:rPr>
        <w:t>31.1.</w:t>
      </w:r>
      <w:r w:rsidRPr="00104129">
        <w:rPr>
          <w:rFonts w:ascii="Times New Roman" w:hAnsi="Times New Roman"/>
          <w:sz w:val="26"/>
          <w:szCs w:val="26"/>
        </w:rPr>
        <w:t xml:space="preserve"> Правоустанавливающие документы на земельный участок</w:t>
      </w:r>
      <w:r>
        <w:rPr>
          <w:rFonts w:ascii="Times New Roman" w:hAnsi="Times New Roman"/>
          <w:sz w:val="26"/>
          <w:szCs w:val="26"/>
        </w:rPr>
        <w:t>;</w:t>
      </w:r>
    </w:p>
    <w:p w:rsidR="0035007D" w:rsidRPr="00104129" w:rsidRDefault="0035007D" w:rsidP="0035007D">
      <w:pPr>
        <w:pStyle w:val="ConsPlusDocList"/>
        <w:ind w:firstLine="709"/>
        <w:jc w:val="both"/>
        <w:rPr>
          <w:rFonts w:ascii="Times New Roman" w:hAnsi="Times New Roman"/>
          <w:sz w:val="26"/>
          <w:szCs w:val="26"/>
        </w:rPr>
      </w:pPr>
      <w:r>
        <w:rPr>
          <w:rFonts w:ascii="Times New Roman" w:hAnsi="Times New Roman"/>
          <w:sz w:val="26"/>
          <w:szCs w:val="26"/>
        </w:rPr>
        <w:t>31.</w:t>
      </w:r>
      <w:r w:rsidRPr="00104129">
        <w:rPr>
          <w:rFonts w:ascii="Times New Roman" w:hAnsi="Times New Roman"/>
          <w:sz w:val="26"/>
          <w:szCs w:val="26"/>
        </w:rPr>
        <w:t>2. Градострои</w:t>
      </w:r>
      <w:r>
        <w:rPr>
          <w:rFonts w:ascii="Times New Roman" w:hAnsi="Times New Roman"/>
          <w:sz w:val="26"/>
          <w:szCs w:val="26"/>
        </w:rPr>
        <w:t>тельный план земельного участка;</w:t>
      </w:r>
    </w:p>
    <w:p w:rsidR="0035007D" w:rsidRPr="00104129" w:rsidRDefault="0035007D" w:rsidP="0035007D">
      <w:pPr>
        <w:pStyle w:val="ConsPlusDocList"/>
        <w:ind w:firstLine="709"/>
        <w:jc w:val="both"/>
        <w:rPr>
          <w:rFonts w:ascii="Times New Roman" w:hAnsi="Times New Roman"/>
          <w:sz w:val="26"/>
          <w:szCs w:val="26"/>
        </w:rPr>
      </w:pPr>
      <w:r>
        <w:rPr>
          <w:rFonts w:ascii="Times New Roman" w:hAnsi="Times New Roman"/>
          <w:sz w:val="26"/>
          <w:szCs w:val="26"/>
        </w:rPr>
        <w:t>31.</w:t>
      </w:r>
      <w:r w:rsidRPr="00104129">
        <w:rPr>
          <w:rFonts w:ascii="Times New Roman" w:hAnsi="Times New Roman"/>
          <w:sz w:val="26"/>
          <w:szCs w:val="26"/>
        </w:rPr>
        <w:t>3. Схему планировочной организации земельного участка с обозначением места размещения объекта индивиду</w:t>
      </w:r>
      <w:r>
        <w:rPr>
          <w:rFonts w:ascii="Times New Roman" w:hAnsi="Times New Roman"/>
          <w:sz w:val="26"/>
          <w:szCs w:val="26"/>
        </w:rPr>
        <w:t>ального жилищного строительства.</w:t>
      </w:r>
    </w:p>
    <w:p w:rsidR="0035007D" w:rsidRDefault="0035007D" w:rsidP="0035007D">
      <w:pPr>
        <w:pStyle w:val="ConsPlusDocList"/>
        <w:ind w:firstLine="709"/>
        <w:jc w:val="both"/>
        <w:rPr>
          <w:rFonts w:ascii="Times New Roman" w:hAnsi="Times New Roman"/>
          <w:sz w:val="26"/>
          <w:szCs w:val="26"/>
        </w:rPr>
      </w:pPr>
      <w:r>
        <w:rPr>
          <w:rFonts w:ascii="Times New Roman" w:hAnsi="Times New Roman"/>
          <w:sz w:val="26"/>
          <w:szCs w:val="26"/>
        </w:rPr>
        <w:lastRenderedPageBreak/>
        <w:t>3</w:t>
      </w:r>
      <w:r w:rsidRPr="00104129">
        <w:rPr>
          <w:rFonts w:ascii="Times New Roman" w:hAnsi="Times New Roman"/>
          <w:sz w:val="26"/>
          <w:szCs w:val="26"/>
        </w:rPr>
        <w:t xml:space="preserve">2. Документы (их копии или сведения, содержащиеся в них), указанные в подпунктах </w:t>
      </w:r>
      <w:r>
        <w:rPr>
          <w:rFonts w:ascii="Times New Roman" w:hAnsi="Times New Roman"/>
          <w:sz w:val="26"/>
          <w:szCs w:val="26"/>
        </w:rPr>
        <w:t>31.</w:t>
      </w:r>
      <w:r w:rsidRPr="00104129">
        <w:rPr>
          <w:rFonts w:ascii="Times New Roman" w:hAnsi="Times New Roman"/>
          <w:sz w:val="26"/>
          <w:szCs w:val="26"/>
        </w:rPr>
        <w:t>1</w:t>
      </w:r>
      <w:r>
        <w:rPr>
          <w:rFonts w:ascii="Times New Roman" w:hAnsi="Times New Roman"/>
          <w:sz w:val="26"/>
          <w:szCs w:val="26"/>
        </w:rPr>
        <w:t>.</w:t>
      </w:r>
      <w:r w:rsidRPr="00104129">
        <w:rPr>
          <w:rFonts w:ascii="Times New Roman" w:hAnsi="Times New Roman"/>
          <w:sz w:val="26"/>
          <w:szCs w:val="26"/>
        </w:rPr>
        <w:t xml:space="preserve">, </w:t>
      </w:r>
      <w:r>
        <w:rPr>
          <w:rFonts w:ascii="Times New Roman" w:hAnsi="Times New Roman"/>
          <w:sz w:val="26"/>
          <w:szCs w:val="26"/>
        </w:rPr>
        <w:t>31.</w:t>
      </w:r>
      <w:r w:rsidRPr="00104129">
        <w:rPr>
          <w:rFonts w:ascii="Times New Roman" w:hAnsi="Times New Roman"/>
          <w:sz w:val="26"/>
          <w:szCs w:val="26"/>
        </w:rPr>
        <w:t>2</w:t>
      </w:r>
      <w:r>
        <w:rPr>
          <w:rFonts w:ascii="Times New Roman" w:hAnsi="Times New Roman"/>
          <w:sz w:val="26"/>
          <w:szCs w:val="26"/>
        </w:rPr>
        <w:t>.</w:t>
      </w:r>
      <w:r w:rsidRPr="00104129">
        <w:rPr>
          <w:rFonts w:ascii="Times New Roman" w:hAnsi="Times New Roman"/>
          <w:sz w:val="26"/>
          <w:szCs w:val="26"/>
        </w:rPr>
        <w:t xml:space="preserve">  настоящего пункта, запрашиваются администрацией города </w:t>
      </w:r>
    </w:p>
    <w:p w:rsidR="0035007D" w:rsidRDefault="0035007D" w:rsidP="0035007D">
      <w:pPr>
        <w:pStyle w:val="ConsPlusDocList"/>
        <w:ind w:firstLine="709"/>
        <w:jc w:val="both"/>
        <w:rPr>
          <w:rFonts w:ascii="Times New Roman" w:hAnsi="Times New Roman"/>
          <w:sz w:val="26"/>
          <w:szCs w:val="26"/>
        </w:rPr>
      </w:pPr>
    </w:p>
    <w:p w:rsidR="0035007D" w:rsidRDefault="0035007D" w:rsidP="0035007D">
      <w:pPr>
        <w:pStyle w:val="ConsPlusDocList"/>
        <w:jc w:val="both"/>
        <w:rPr>
          <w:rFonts w:ascii="Times New Roman" w:hAnsi="Times New Roman"/>
          <w:sz w:val="26"/>
          <w:szCs w:val="26"/>
        </w:rPr>
      </w:pPr>
      <w:r w:rsidRPr="00104129">
        <w:rPr>
          <w:rFonts w:ascii="Times New Roman" w:hAnsi="Times New Roman"/>
          <w:sz w:val="26"/>
          <w:szCs w:val="26"/>
        </w:rPr>
        <w:t xml:space="preserve">Вятские </w:t>
      </w:r>
      <w:r>
        <w:rPr>
          <w:rFonts w:ascii="Times New Roman" w:hAnsi="Times New Roman"/>
          <w:sz w:val="26"/>
          <w:szCs w:val="26"/>
        </w:rPr>
        <w:t xml:space="preserve"> </w:t>
      </w:r>
      <w:r w:rsidRPr="00104129">
        <w:rPr>
          <w:rFonts w:ascii="Times New Roman" w:hAnsi="Times New Roman"/>
          <w:sz w:val="26"/>
          <w:szCs w:val="26"/>
        </w:rPr>
        <w:t xml:space="preserve">Поляны в государственных органах, органах местного самоуправления и </w:t>
      </w:r>
    </w:p>
    <w:p w:rsidR="0035007D" w:rsidRPr="00104129" w:rsidRDefault="0035007D" w:rsidP="0035007D">
      <w:pPr>
        <w:pStyle w:val="ConsPlusDocList"/>
        <w:jc w:val="both"/>
        <w:rPr>
          <w:rFonts w:ascii="Times New Roman" w:hAnsi="Times New Roman"/>
          <w:sz w:val="26"/>
          <w:szCs w:val="26"/>
        </w:rPr>
      </w:pPr>
      <w:r w:rsidRPr="00104129">
        <w:rPr>
          <w:rFonts w:ascii="Times New Roman" w:hAnsi="Times New Roman"/>
          <w:sz w:val="26"/>
          <w:szCs w:val="26"/>
        </w:rPr>
        <w:t>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 указанные документы самостоятельно.</w:t>
      </w:r>
    </w:p>
    <w:p w:rsidR="0035007D" w:rsidRPr="00104129" w:rsidRDefault="0035007D" w:rsidP="0035007D">
      <w:pPr>
        <w:widowControl w:val="0"/>
        <w:suppressAutoHyphens w:val="0"/>
        <w:autoSpaceDE w:val="0"/>
        <w:ind w:firstLine="709"/>
        <w:jc w:val="both"/>
        <w:rPr>
          <w:sz w:val="26"/>
          <w:szCs w:val="26"/>
        </w:rPr>
      </w:pPr>
      <w:r>
        <w:rPr>
          <w:sz w:val="26"/>
          <w:szCs w:val="26"/>
        </w:rPr>
        <w:t>3</w:t>
      </w:r>
      <w:r w:rsidRPr="00104129">
        <w:rPr>
          <w:sz w:val="26"/>
          <w:szCs w:val="26"/>
        </w:rPr>
        <w:t xml:space="preserve">3. Документы, указанные в подпункте </w:t>
      </w:r>
      <w:r>
        <w:rPr>
          <w:sz w:val="26"/>
          <w:szCs w:val="26"/>
        </w:rPr>
        <w:t>31</w:t>
      </w:r>
      <w:r w:rsidRPr="00104129">
        <w:rPr>
          <w:sz w:val="26"/>
          <w:szCs w:val="26"/>
        </w:rPr>
        <w:t>.1</w:t>
      </w:r>
      <w:r>
        <w:rPr>
          <w:sz w:val="26"/>
          <w:szCs w:val="26"/>
        </w:rPr>
        <w:t>.</w:t>
      </w:r>
      <w:r w:rsidRPr="00104129">
        <w:rPr>
          <w:sz w:val="26"/>
          <w:szCs w:val="26"/>
        </w:rPr>
        <w:t xml:space="preserve"> настоящего пункта,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35007D" w:rsidRPr="00F72DD5" w:rsidRDefault="0035007D" w:rsidP="0035007D">
      <w:pPr>
        <w:widowControl w:val="0"/>
        <w:suppressAutoHyphens w:val="0"/>
        <w:autoSpaceDE w:val="0"/>
        <w:ind w:firstLine="709"/>
        <w:jc w:val="both"/>
        <w:rPr>
          <w:sz w:val="26"/>
          <w:szCs w:val="26"/>
        </w:rPr>
      </w:pPr>
      <w:r w:rsidRPr="00F72DD5">
        <w:rPr>
          <w:sz w:val="26"/>
          <w:szCs w:val="26"/>
        </w:rPr>
        <w:t>3</w:t>
      </w:r>
      <w:r>
        <w:rPr>
          <w:sz w:val="26"/>
          <w:szCs w:val="26"/>
        </w:rPr>
        <w:t>4</w:t>
      </w:r>
      <w:r w:rsidRPr="00F72DD5">
        <w:rPr>
          <w:sz w:val="26"/>
          <w:szCs w:val="26"/>
        </w:rPr>
        <w:t>.</w:t>
      </w:r>
      <w:r w:rsidRPr="00F72DD5">
        <w:rPr>
          <w:sz w:val="26"/>
          <w:szCs w:val="26"/>
        </w:rPr>
        <w:tab/>
        <w:t xml:space="preserve">В случае, если заявление о предоставлении муниципальной услуги, предусмотренной настоящим административным регламентом, подается в форме электронного документа с использованием адресов электронной почты администрации города Вятские Поляны, указанных в п. 6 настоящего административного регламента, то  прилагаемые к заявлению документы могут быть также поданы в форме электронных документов. </w:t>
      </w:r>
    </w:p>
    <w:p w:rsidR="0035007D" w:rsidRPr="00F72DD5" w:rsidRDefault="0035007D" w:rsidP="0035007D">
      <w:pPr>
        <w:widowControl w:val="0"/>
        <w:suppressAutoHyphens w:val="0"/>
        <w:autoSpaceDE w:val="0"/>
        <w:ind w:firstLine="709"/>
        <w:jc w:val="both"/>
        <w:rPr>
          <w:sz w:val="26"/>
          <w:szCs w:val="26"/>
        </w:rPr>
      </w:pPr>
      <w:r w:rsidRPr="00F72DD5">
        <w:rPr>
          <w:sz w:val="26"/>
          <w:szCs w:val="26"/>
        </w:rPr>
        <w:t>3</w:t>
      </w:r>
      <w:r>
        <w:rPr>
          <w:sz w:val="26"/>
          <w:szCs w:val="26"/>
        </w:rPr>
        <w:t>5</w:t>
      </w:r>
      <w:r w:rsidRPr="00F72DD5">
        <w:rPr>
          <w:sz w:val="26"/>
          <w:szCs w:val="26"/>
        </w:rPr>
        <w:t>. Заявление, подаваемое в форме электронного документа, и прилагаемые к нему документы, подаваемые в форме электронных документов, подписываются электронной подписью в соответствии с требованиями Федеральных законов от 06.04.2011 № 63-ФЗ «Об электронной подписи» и от 27.07.2010 № 210-ФЗ «Об организации предоставления государственных и муниципальных услуг».</w:t>
      </w:r>
    </w:p>
    <w:p w:rsidR="0035007D" w:rsidRDefault="0035007D" w:rsidP="0035007D">
      <w:pPr>
        <w:widowControl w:val="0"/>
        <w:suppressAutoHyphens w:val="0"/>
        <w:autoSpaceDE w:val="0"/>
        <w:ind w:firstLine="709"/>
        <w:jc w:val="center"/>
        <w:rPr>
          <w:sz w:val="26"/>
          <w:szCs w:val="26"/>
        </w:rPr>
      </w:pPr>
    </w:p>
    <w:p w:rsidR="0035007D" w:rsidRPr="00F72DD5" w:rsidRDefault="0035007D" w:rsidP="0035007D">
      <w:pPr>
        <w:widowControl w:val="0"/>
        <w:suppressAutoHyphens w:val="0"/>
        <w:autoSpaceDE w:val="0"/>
        <w:ind w:firstLine="709"/>
        <w:jc w:val="center"/>
        <w:rPr>
          <w:sz w:val="26"/>
          <w:szCs w:val="26"/>
        </w:rPr>
      </w:pPr>
      <w:r w:rsidRPr="00F72DD5">
        <w:rPr>
          <w:sz w:val="26"/>
          <w:szCs w:val="26"/>
        </w:rPr>
        <w:t>Подраздел 7. ПЕРЕЧЕНЬ ДОКУМЕНТОВ, НЕОБХОДИМЫХ</w:t>
      </w:r>
    </w:p>
    <w:p w:rsidR="0035007D" w:rsidRPr="00F72DD5" w:rsidRDefault="0035007D" w:rsidP="0035007D">
      <w:pPr>
        <w:widowControl w:val="0"/>
        <w:suppressAutoHyphens w:val="0"/>
        <w:autoSpaceDE w:val="0"/>
        <w:jc w:val="center"/>
        <w:rPr>
          <w:sz w:val="26"/>
          <w:szCs w:val="26"/>
        </w:rPr>
      </w:pPr>
      <w:r w:rsidRPr="00F72DD5">
        <w:rPr>
          <w:sz w:val="26"/>
          <w:szCs w:val="26"/>
        </w:rPr>
        <w:t>В СООТВЕТСТВИИ С НОРМАТИВНЫМИ ПРАВОВЫМИ АКТАМИ</w:t>
      </w:r>
    </w:p>
    <w:p w:rsidR="0035007D" w:rsidRPr="00F72DD5" w:rsidRDefault="0035007D" w:rsidP="0035007D">
      <w:pPr>
        <w:widowControl w:val="0"/>
        <w:suppressAutoHyphens w:val="0"/>
        <w:autoSpaceDE w:val="0"/>
        <w:jc w:val="center"/>
        <w:rPr>
          <w:sz w:val="26"/>
          <w:szCs w:val="26"/>
        </w:rPr>
      </w:pPr>
      <w:r w:rsidRPr="00F72DD5">
        <w:rPr>
          <w:sz w:val="26"/>
          <w:szCs w:val="26"/>
        </w:rPr>
        <w:t>ДЛЯ ПРЕДОСТАВЛЕНИЯ МУНИЦИПАЛЬНОЙ УСЛУГИ, КОТОРЫЕ</w:t>
      </w:r>
    </w:p>
    <w:p w:rsidR="0035007D" w:rsidRPr="00F72DD5" w:rsidRDefault="0035007D" w:rsidP="0035007D">
      <w:pPr>
        <w:widowControl w:val="0"/>
        <w:suppressAutoHyphens w:val="0"/>
        <w:autoSpaceDE w:val="0"/>
        <w:jc w:val="center"/>
        <w:rPr>
          <w:sz w:val="26"/>
          <w:szCs w:val="26"/>
        </w:rPr>
      </w:pPr>
      <w:r w:rsidRPr="00F72DD5">
        <w:rPr>
          <w:sz w:val="26"/>
          <w:szCs w:val="26"/>
        </w:rPr>
        <w:t>НАХОДЯТСЯ В РАСПОРЯЖЕНИИИ ГОСУДАРСТВЕННЫХ</w:t>
      </w:r>
    </w:p>
    <w:p w:rsidR="0035007D" w:rsidRPr="00F72DD5" w:rsidRDefault="0035007D" w:rsidP="0035007D">
      <w:pPr>
        <w:widowControl w:val="0"/>
        <w:suppressAutoHyphens w:val="0"/>
        <w:autoSpaceDE w:val="0"/>
        <w:jc w:val="center"/>
        <w:rPr>
          <w:sz w:val="26"/>
          <w:szCs w:val="26"/>
        </w:rPr>
      </w:pPr>
      <w:r w:rsidRPr="00F72DD5">
        <w:rPr>
          <w:sz w:val="26"/>
          <w:szCs w:val="26"/>
        </w:rPr>
        <w:t xml:space="preserve">ОРГАНОВ, ОРГАНОВ МЕСТНОГО САМОУПРАВЛЕНИЯ </w:t>
      </w:r>
    </w:p>
    <w:p w:rsidR="0035007D" w:rsidRPr="00F72DD5" w:rsidRDefault="0035007D" w:rsidP="0035007D">
      <w:pPr>
        <w:widowControl w:val="0"/>
        <w:suppressAutoHyphens w:val="0"/>
        <w:autoSpaceDE w:val="0"/>
        <w:jc w:val="center"/>
        <w:rPr>
          <w:sz w:val="26"/>
          <w:szCs w:val="26"/>
        </w:rPr>
      </w:pPr>
      <w:r w:rsidRPr="00F72DD5">
        <w:rPr>
          <w:sz w:val="26"/>
          <w:szCs w:val="26"/>
        </w:rPr>
        <w:t>И ИНЫХ ОРГАНОВ, УЧАСТВУЮЩИХ В ПРЕДОСТАВЛЕНИИ</w:t>
      </w:r>
    </w:p>
    <w:p w:rsidR="0035007D" w:rsidRPr="00F72DD5" w:rsidRDefault="0035007D" w:rsidP="0035007D">
      <w:pPr>
        <w:widowControl w:val="0"/>
        <w:suppressAutoHyphens w:val="0"/>
        <w:autoSpaceDE w:val="0"/>
        <w:jc w:val="center"/>
        <w:rPr>
          <w:sz w:val="26"/>
          <w:szCs w:val="26"/>
        </w:rPr>
      </w:pPr>
      <w:r w:rsidRPr="00F72DD5">
        <w:rPr>
          <w:sz w:val="26"/>
          <w:szCs w:val="26"/>
        </w:rPr>
        <w:t>ГОСУДАРСТВЕННЫХ И МУНИЦИПАЛЬНЫХ УСЛУГ, И КОТОРЫЕ</w:t>
      </w:r>
    </w:p>
    <w:p w:rsidR="0035007D" w:rsidRPr="00F72DD5" w:rsidRDefault="0035007D" w:rsidP="0035007D">
      <w:pPr>
        <w:widowControl w:val="0"/>
        <w:suppressAutoHyphens w:val="0"/>
        <w:autoSpaceDE w:val="0"/>
        <w:jc w:val="center"/>
        <w:rPr>
          <w:sz w:val="26"/>
          <w:szCs w:val="26"/>
        </w:rPr>
      </w:pPr>
      <w:r w:rsidRPr="00F72DD5">
        <w:rPr>
          <w:sz w:val="26"/>
          <w:szCs w:val="26"/>
        </w:rPr>
        <w:t>ЗАЯВИТЕЛЬ ВПРАВЕ ПРЕДОСТАВИТЬ</w:t>
      </w:r>
    </w:p>
    <w:p w:rsidR="0035007D" w:rsidRPr="00F72DD5" w:rsidRDefault="0035007D" w:rsidP="0035007D">
      <w:pPr>
        <w:widowControl w:val="0"/>
        <w:autoSpaceDE w:val="0"/>
        <w:ind w:firstLine="709"/>
        <w:jc w:val="center"/>
        <w:rPr>
          <w:b/>
          <w:sz w:val="26"/>
          <w:szCs w:val="26"/>
        </w:rPr>
      </w:pPr>
    </w:p>
    <w:p w:rsidR="0035007D" w:rsidRPr="00F72DD5" w:rsidRDefault="0035007D" w:rsidP="0035007D">
      <w:pPr>
        <w:widowControl w:val="0"/>
        <w:autoSpaceDE w:val="0"/>
        <w:autoSpaceDN w:val="0"/>
        <w:adjustRightInd w:val="0"/>
        <w:ind w:firstLine="540"/>
        <w:jc w:val="both"/>
        <w:rPr>
          <w:sz w:val="26"/>
          <w:szCs w:val="26"/>
        </w:rPr>
      </w:pPr>
      <w:r w:rsidRPr="00F72DD5">
        <w:rPr>
          <w:sz w:val="26"/>
          <w:szCs w:val="26"/>
        </w:rPr>
        <w:t>3</w:t>
      </w:r>
      <w:r>
        <w:rPr>
          <w:sz w:val="26"/>
          <w:szCs w:val="26"/>
        </w:rPr>
        <w:t>6</w:t>
      </w:r>
      <w:r w:rsidRPr="00F72DD5">
        <w:rPr>
          <w:sz w:val="26"/>
          <w:szCs w:val="26"/>
        </w:rPr>
        <w:t>. Перечень документов,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35007D" w:rsidRPr="00F72DD5" w:rsidRDefault="0035007D" w:rsidP="0035007D">
      <w:pPr>
        <w:widowControl w:val="0"/>
        <w:autoSpaceDE w:val="0"/>
        <w:autoSpaceDN w:val="0"/>
        <w:adjustRightInd w:val="0"/>
        <w:ind w:firstLine="540"/>
        <w:jc w:val="both"/>
        <w:rPr>
          <w:sz w:val="26"/>
          <w:szCs w:val="26"/>
        </w:rPr>
      </w:pPr>
      <w:r w:rsidRPr="00F72DD5">
        <w:rPr>
          <w:sz w:val="26"/>
          <w:szCs w:val="26"/>
        </w:rPr>
        <w:t>выписка из Единого реестра прав на недвижимое имущество и сделок с ним о государственной регистрации права собственности.</w:t>
      </w:r>
    </w:p>
    <w:p w:rsidR="0035007D" w:rsidRPr="00F72DD5" w:rsidRDefault="0035007D" w:rsidP="0035007D">
      <w:pPr>
        <w:widowControl w:val="0"/>
        <w:autoSpaceDE w:val="0"/>
        <w:autoSpaceDN w:val="0"/>
        <w:adjustRightInd w:val="0"/>
        <w:ind w:firstLine="540"/>
        <w:jc w:val="both"/>
        <w:rPr>
          <w:sz w:val="26"/>
          <w:szCs w:val="26"/>
        </w:rPr>
      </w:pPr>
      <w:r w:rsidRPr="00F72DD5">
        <w:rPr>
          <w:sz w:val="26"/>
          <w:szCs w:val="26"/>
        </w:rPr>
        <w:t>3</w:t>
      </w:r>
      <w:r>
        <w:rPr>
          <w:sz w:val="26"/>
          <w:szCs w:val="26"/>
        </w:rPr>
        <w:t>7</w:t>
      </w:r>
      <w:r w:rsidRPr="00F72DD5">
        <w:rPr>
          <w:sz w:val="26"/>
          <w:szCs w:val="26"/>
        </w:rPr>
        <w:t xml:space="preserve">. Непредставление заявителя документов, указанных в п. </w:t>
      </w:r>
      <w:r>
        <w:rPr>
          <w:sz w:val="26"/>
          <w:szCs w:val="26"/>
        </w:rPr>
        <w:t>36</w:t>
      </w:r>
      <w:r w:rsidRPr="00F72DD5">
        <w:rPr>
          <w:sz w:val="26"/>
          <w:szCs w:val="26"/>
        </w:rPr>
        <w:t xml:space="preserve"> настоящего </w:t>
      </w:r>
      <w:r>
        <w:rPr>
          <w:sz w:val="26"/>
          <w:szCs w:val="26"/>
        </w:rPr>
        <w:t>а</w:t>
      </w:r>
      <w:r w:rsidRPr="00F72DD5">
        <w:rPr>
          <w:sz w:val="26"/>
          <w:szCs w:val="26"/>
        </w:rPr>
        <w:t>дминистративного регламента не является основанием для отказа  в предоставлении муниципальной услуги</w:t>
      </w:r>
      <w:r>
        <w:rPr>
          <w:sz w:val="26"/>
          <w:szCs w:val="26"/>
        </w:rPr>
        <w:t>.</w:t>
      </w:r>
    </w:p>
    <w:p w:rsidR="0035007D" w:rsidRPr="00F72DD5" w:rsidRDefault="0035007D" w:rsidP="0035007D">
      <w:pPr>
        <w:widowControl w:val="0"/>
        <w:autoSpaceDE w:val="0"/>
        <w:ind w:firstLine="540"/>
        <w:rPr>
          <w:sz w:val="26"/>
          <w:szCs w:val="26"/>
        </w:rPr>
      </w:pPr>
    </w:p>
    <w:p w:rsidR="0035007D" w:rsidRPr="00F72DD5" w:rsidRDefault="0035007D" w:rsidP="0035007D">
      <w:pPr>
        <w:widowControl w:val="0"/>
        <w:suppressAutoHyphens w:val="0"/>
        <w:autoSpaceDE w:val="0"/>
        <w:ind w:firstLine="709"/>
        <w:jc w:val="center"/>
        <w:rPr>
          <w:sz w:val="26"/>
          <w:szCs w:val="26"/>
        </w:rPr>
      </w:pPr>
      <w:r w:rsidRPr="00F72DD5">
        <w:rPr>
          <w:sz w:val="26"/>
          <w:szCs w:val="26"/>
        </w:rPr>
        <w:t xml:space="preserve">Подраздел 8. ЗАПРЕТ ТРЕБОВАТЬ ОТ ЗАЯВИТЕЛЯ ПРЕДСТАВЛЕНИЯ ДОКУМЕНТОВ И ИНФОРМАЦИИ ИЛИ ОСУЩЕСТВЛЕНИЯ ДЕЙСТВИЙ, </w:t>
      </w:r>
    </w:p>
    <w:p w:rsidR="0035007D" w:rsidRPr="00F72DD5" w:rsidRDefault="0035007D" w:rsidP="0035007D">
      <w:pPr>
        <w:widowControl w:val="0"/>
        <w:suppressAutoHyphens w:val="0"/>
        <w:autoSpaceDE w:val="0"/>
        <w:ind w:firstLine="709"/>
        <w:jc w:val="center"/>
        <w:rPr>
          <w:sz w:val="26"/>
          <w:szCs w:val="26"/>
        </w:rPr>
      </w:pPr>
      <w:r w:rsidRPr="00F72DD5">
        <w:rPr>
          <w:sz w:val="26"/>
          <w:szCs w:val="26"/>
        </w:rPr>
        <w:t xml:space="preserve">ПРЕДСТАВЛЕНИЕ И ОСУЩЕСТВЛЕНИЕ КОТОРЫХ </w:t>
      </w:r>
    </w:p>
    <w:p w:rsidR="0035007D" w:rsidRPr="00F72DD5" w:rsidRDefault="0035007D" w:rsidP="0035007D">
      <w:pPr>
        <w:widowControl w:val="0"/>
        <w:suppressAutoHyphens w:val="0"/>
        <w:autoSpaceDE w:val="0"/>
        <w:ind w:firstLine="709"/>
        <w:jc w:val="center"/>
        <w:rPr>
          <w:sz w:val="26"/>
          <w:szCs w:val="26"/>
        </w:rPr>
      </w:pPr>
      <w:r w:rsidRPr="00F72DD5">
        <w:rPr>
          <w:sz w:val="26"/>
          <w:szCs w:val="26"/>
        </w:rPr>
        <w:t>НЕ ПРЕДУСМОТРЕНО НОРМАТИВНЫМИ ПРАВОВЫМИ АКТАМИ,</w:t>
      </w:r>
    </w:p>
    <w:p w:rsidR="0035007D" w:rsidRPr="00F72DD5" w:rsidRDefault="0035007D" w:rsidP="0035007D">
      <w:pPr>
        <w:widowControl w:val="0"/>
        <w:suppressAutoHyphens w:val="0"/>
        <w:autoSpaceDE w:val="0"/>
        <w:ind w:firstLine="709"/>
        <w:jc w:val="center"/>
        <w:rPr>
          <w:sz w:val="26"/>
          <w:szCs w:val="26"/>
        </w:rPr>
      </w:pPr>
      <w:r w:rsidRPr="00F72DD5">
        <w:rPr>
          <w:sz w:val="26"/>
          <w:szCs w:val="26"/>
        </w:rPr>
        <w:t xml:space="preserve"> МУНИЦИПАЛЬНЫМИ НОРМАТИВНЫМИ ПРАВОВЫМИ АКТАМИ,</w:t>
      </w:r>
    </w:p>
    <w:p w:rsidR="0035007D" w:rsidRDefault="0035007D" w:rsidP="0035007D">
      <w:pPr>
        <w:widowControl w:val="0"/>
        <w:suppressAutoHyphens w:val="0"/>
        <w:autoSpaceDE w:val="0"/>
        <w:ind w:firstLine="709"/>
        <w:jc w:val="center"/>
        <w:rPr>
          <w:sz w:val="26"/>
          <w:szCs w:val="26"/>
        </w:rPr>
      </w:pPr>
      <w:r w:rsidRPr="00F72DD5">
        <w:rPr>
          <w:sz w:val="26"/>
          <w:szCs w:val="26"/>
        </w:rPr>
        <w:t xml:space="preserve"> РЕГУЛИРУЮЩИМИ ОТНОШЕНИЯ, ВОЗНИКАЮЩИЕ В СВЯЗИ С </w:t>
      </w:r>
    </w:p>
    <w:p w:rsidR="0035007D" w:rsidRDefault="0035007D" w:rsidP="0035007D">
      <w:pPr>
        <w:widowControl w:val="0"/>
        <w:suppressAutoHyphens w:val="0"/>
        <w:autoSpaceDE w:val="0"/>
        <w:ind w:firstLine="709"/>
        <w:jc w:val="center"/>
        <w:rPr>
          <w:sz w:val="26"/>
          <w:szCs w:val="26"/>
        </w:rPr>
      </w:pPr>
    </w:p>
    <w:p w:rsidR="0035007D" w:rsidRPr="00F72DD5" w:rsidRDefault="0035007D" w:rsidP="0035007D">
      <w:pPr>
        <w:widowControl w:val="0"/>
        <w:suppressAutoHyphens w:val="0"/>
        <w:autoSpaceDE w:val="0"/>
        <w:ind w:firstLine="709"/>
        <w:jc w:val="center"/>
        <w:rPr>
          <w:sz w:val="26"/>
          <w:szCs w:val="26"/>
        </w:rPr>
      </w:pPr>
      <w:r w:rsidRPr="00F72DD5">
        <w:rPr>
          <w:sz w:val="26"/>
          <w:szCs w:val="26"/>
        </w:rPr>
        <w:t>ПРЕДОСТАВЛЕНИЕМ МУНИЦИПАЛЬНОЙ УСЛУГИ</w:t>
      </w:r>
    </w:p>
    <w:p w:rsidR="0035007D" w:rsidRPr="00F72DD5" w:rsidRDefault="0035007D" w:rsidP="0035007D">
      <w:pPr>
        <w:widowControl w:val="0"/>
        <w:autoSpaceDE w:val="0"/>
        <w:ind w:firstLine="540"/>
        <w:rPr>
          <w:sz w:val="26"/>
          <w:szCs w:val="26"/>
        </w:rPr>
      </w:pPr>
    </w:p>
    <w:p w:rsidR="0035007D" w:rsidRPr="00F72DD5" w:rsidRDefault="0035007D" w:rsidP="0035007D">
      <w:pPr>
        <w:widowControl w:val="0"/>
        <w:suppressAutoHyphens w:val="0"/>
        <w:autoSpaceDE w:val="0"/>
        <w:ind w:firstLine="709"/>
        <w:jc w:val="both"/>
        <w:rPr>
          <w:sz w:val="26"/>
          <w:szCs w:val="26"/>
        </w:rPr>
      </w:pPr>
      <w:r w:rsidRPr="00F72DD5">
        <w:rPr>
          <w:sz w:val="26"/>
          <w:szCs w:val="26"/>
        </w:rPr>
        <w:t>3</w:t>
      </w:r>
      <w:r>
        <w:rPr>
          <w:sz w:val="26"/>
          <w:szCs w:val="26"/>
        </w:rPr>
        <w:t>8</w:t>
      </w:r>
      <w:r w:rsidRPr="00F72DD5">
        <w:rPr>
          <w:sz w:val="26"/>
          <w:szCs w:val="26"/>
        </w:rPr>
        <w:t>. При предоставлении муниципальной услуги, предусмотренной настоящим административным регламентом, запрещается требовать от заявителя:</w:t>
      </w:r>
    </w:p>
    <w:p w:rsidR="0035007D" w:rsidRDefault="0035007D" w:rsidP="0035007D">
      <w:pPr>
        <w:widowControl w:val="0"/>
        <w:suppressAutoHyphens w:val="0"/>
        <w:autoSpaceDE w:val="0"/>
        <w:ind w:firstLine="709"/>
        <w:jc w:val="both"/>
        <w:rPr>
          <w:sz w:val="26"/>
          <w:szCs w:val="26"/>
        </w:rPr>
      </w:pPr>
    </w:p>
    <w:p w:rsidR="0035007D" w:rsidRPr="00F72DD5" w:rsidRDefault="0035007D" w:rsidP="0035007D">
      <w:pPr>
        <w:widowControl w:val="0"/>
        <w:suppressAutoHyphens w:val="0"/>
        <w:autoSpaceDE w:val="0"/>
        <w:jc w:val="both"/>
        <w:rPr>
          <w:sz w:val="26"/>
          <w:szCs w:val="26"/>
        </w:rPr>
      </w:pPr>
      <w:r w:rsidRPr="00F72DD5">
        <w:rPr>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5007D" w:rsidRPr="00F72DD5" w:rsidRDefault="0035007D" w:rsidP="0035007D">
      <w:pPr>
        <w:widowControl w:val="0"/>
        <w:suppressAutoHyphens w:val="0"/>
        <w:autoSpaceDE w:val="0"/>
        <w:ind w:firstLine="709"/>
        <w:jc w:val="both"/>
        <w:rPr>
          <w:sz w:val="26"/>
          <w:szCs w:val="26"/>
        </w:rPr>
      </w:pPr>
      <w:r w:rsidRPr="00F72DD5">
        <w:rPr>
          <w:sz w:val="26"/>
          <w:szCs w:val="26"/>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органов местного самоуправления муниципального образования городского округа город Вятские Поляны Кировской области находятся в распоряжении органов, предоставляющих муниципальную услугу,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организациях,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35007D" w:rsidRPr="006270AE" w:rsidRDefault="0035007D" w:rsidP="0035007D">
      <w:pPr>
        <w:spacing w:line="100" w:lineRule="atLeast"/>
        <w:rPr>
          <w:b/>
          <w:sz w:val="26"/>
          <w:szCs w:val="26"/>
        </w:rPr>
      </w:pPr>
    </w:p>
    <w:p w:rsidR="0035007D" w:rsidRPr="00F72DD5" w:rsidRDefault="0035007D" w:rsidP="0035007D">
      <w:pPr>
        <w:widowControl w:val="0"/>
        <w:suppressAutoHyphens w:val="0"/>
        <w:autoSpaceDE w:val="0"/>
        <w:jc w:val="center"/>
        <w:rPr>
          <w:sz w:val="26"/>
          <w:szCs w:val="26"/>
        </w:rPr>
      </w:pPr>
      <w:r w:rsidRPr="00F72DD5">
        <w:rPr>
          <w:sz w:val="26"/>
          <w:szCs w:val="26"/>
        </w:rPr>
        <w:t>Подраздел 9. ИСЧЕРПЫВАЮЩИЙ ПЕРЕЧЕНЬ ОСНОВАНИЙ ДЛЯ ОТКАЗА В ПРИЕМЕ ДОКУМЕНТОВ, НЕОБХОДИМЫХ ДЛЯ ПРЕДОСТАВЛЕНИЯ</w:t>
      </w:r>
    </w:p>
    <w:p w:rsidR="0035007D" w:rsidRPr="00F72DD5" w:rsidRDefault="0035007D" w:rsidP="0035007D">
      <w:pPr>
        <w:widowControl w:val="0"/>
        <w:suppressAutoHyphens w:val="0"/>
        <w:autoSpaceDE w:val="0"/>
        <w:jc w:val="center"/>
        <w:rPr>
          <w:sz w:val="26"/>
          <w:szCs w:val="26"/>
        </w:rPr>
      </w:pPr>
      <w:r w:rsidRPr="00F72DD5">
        <w:rPr>
          <w:sz w:val="26"/>
          <w:szCs w:val="26"/>
        </w:rPr>
        <w:t>МУНИЦИПАЛЬНОЙ УСЛУГИ</w:t>
      </w:r>
    </w:p>
    <w:p w:rsidR="0035007D" w:rsidRPr="00F72DD5" w:rsidRDefault="0035007D" w:rsidP="0035007D">
      <w:pPr>
        <w:suppressAutoHyphens w:val="0"/>
        <w:autoSpaceDE w:val="0"/>
        <w:autoSpaceDN w:val="0"/>
        <w:adjustRightInd w:val="0"/>
        <w:jc w:val="both"/>
        <w:rPr>
          <w:bCs/>
          <w:kern w:val="0"/>
          <w:sz w:val="26"/>
          <w:szCs w:val="26"/>
          <w:lang w:eastAsia="ru-RU"/>
        </w:rPr>
      </w:pPr>
    </w:p>
    <w:p w:rsidR="0035007D" w:rsidRPr="00F72DD5" w:rsidRDefault="0035007D" w:rsidP="0035007D">
      <w:pPr>
        <w:suppressAutoHyphens w:val="0"/>
        <w:autoSpaceDE w:val="0"/>
        <w:autoSpaceDN w:val="0"/>
        <w:adjustRightInd w:val="0"/>
        <w:ind w:firstLine="540"/>
        <w:jc w:val="both"/>
        <w:rPr>
          <w:kern w:val="0"/>
          <w:sz w:val="26"/>
          <w:szCs w:val="26"/>
          <w:lang w:eastAsia="ru-RU"/>
        </w:rPr>
      </w:pPr>
      <w:r w:rsidRPr="00F72DD5">
        <w:rPr>
          <w:bCs/>
          <w:kern w:val="0"/>
          <w:sz w:val="26"/>
          <w:szCs w:val="26"/>
          <w:lang w:eastAsia="ru-RU"/>
        </w:rPr>
        <w:t>3</w:t>
      </w:r>
      <w:r>
        <w:rPr>
          <w:bCs/>
          <w:kern w:val="0"/>
          <w:sz w:val="26"/>
          <w:szCs w:val="26"/>
          <w:lang w:eastAsia="ru-RU"/>
        </w:rPr>
        <w:t>9</w:t>
      </w:r>
      <w:r w:rsidRPr="00F72DD5">
        <w:rPr>
          <w:bCs/>
          <w:kern w:val="0"/>
          <w:sz w:val="26"/>
          <w:szCs w:val="26"/>
          <w:lang w:eastAsia="ru-RU"/>
        </w:rPr>
        <w:t>. Основания для отказа в приеме документов, необходимых для предоставления муниципальной услуги</w:t>
      </w:r>
      <w:r w:rsidRPr="00F72DD5">
        <w:rPr>
          <w:kern w:val="0"/>
          <w:sz w:val="26"/>
          <w:szCs w:val="26"/>
          <w:lang w:eastAsia="ru-RU"/>
        </w:rPr>
        <w:t>:</w:t>
      </w:r>
    </w:p>
    <w:p w:rsidR="0035007D" w:rsidRPr="00F72DD5" w:rsidRDefault="0035007D" w:rsidP="0035007D">
      <w:pPr>
        <w:suppressAutoHyphens w:val="0"/>
        <w:autoSpaceDE w:val="0"/>
        <w:autoSpaceDN w:val="0"/>
        <w:adjustRightInd w:val="0"/>
        <w:ind w:firstLine="540"/>
        <w:jc w:val="both"/>
        <w:rPr>
          <w:kern w:val="0"/>
          <w:sz w:val="26"/>
          <w:szCs w:val="26"/>
          <w:lang w:eastAsia="ru-RU"/>
        </w:rPr>
      </w:pPr>
      <w:r w:rsidRPr="00F72DD5">
        <w:rPr>
          <w:kern w:val="0"/>
          <w:sz w:val="26"/>
          <w:szCs w:val="26"/>
          <w:lang w:eastAsia="ru-RU"/>
        </w:rPr>
        <w:t>в заявлении о предоставлении муниципальной услуги не указаны фамилия гражданина, наименование юридического лица, направившего обращение, и адрес, по которому должен быть направлен ответ;</w:t>
      </w:r>
    </w:p>
    <w:p w:rsidR="0035007D" w:rsidRPr="00F72DD5" w:rsidRDefault="0035007D" w:rsidP="0035007D">
      <w:pPr>
        <w:suppressAutoHyphens w:val="0"/>
        <w:autoSpaceDE w:val="0"/>
        <w:autoSpaceDN w:val="0"/>
        <w:adjustRightInd w:val="0"/>
        <w:ind w:firstLine="540"/>
        <w:jc w:val="both"/>
        <w:rPr>
          <w:kern w:val="0"/>
          <w:sz w:val="26"/>
          <w:szCs w:val="26"/>
          <w:lang w:eastAsia="ru-RU"/>
        </w:rPr>
      </w:pPr>
      <w:r w:rsidRPr="00F72DD5">
        <w:rPr>
          <w:kern w:val="0"/>
          <w:sz w:val="26"/>
          <w:szCs w:val="26"/>
          <w:lang w:eastAsia="ru-RU"/>
        </w:rPr>
        <w:t>в заявлении о предоставлении муниципальной услуги содержатся нецензурные либо оскорбительные выражения, угрозы жизни, здоровью и имуществу должностного лица, а также членов его семьи;</w:t>
      </w:r>
    </w:p>
    <w:p w:rsidR="0035007D" w:rsidRPr="00F72DD5" w:rsidRDefault="0035007D" w:rsidP="0035007D">
      <w:pPr>
        <w:suppressAutoHyphens w:val="0"/>
        <w:autoSpaceDE w:val="0"/>
        <w:autoSpaceDN w:val="0"/>
        <w:adjustRightInd w:val="0"/>
        <w:ind w:firstLine="540"/>
        <w:jc w:val="both"/>
        <w:rPr>
          <w:kern w:val="0"/>
          <w:sz w:val="26"/>
          <w:szCs w:val="26"/>
          <w:lang w:eastAsia="ru-RU"/>
        </w:rPr>
      </w:pPr>
      <w:r w:rsidRPr="00F72DD5">
        <w:rPr>
          <w:kern w:val="0"/>
          <w:sz w:val="26"/>
          <w:szCs w:val="26"/>
          <w:lang w:eastAsia="ru-RU"/>
        </w:rPr>
        <w:t>текст заявления о предоставлении муниципальной услуги не поддается прочтению.</w:t>
      </w:r>
    </w:p>
    <w:p w:rsidR="0035007D" w:rsidRPr="00F72DD5" w:rsidRDefault="0035007D" w:rsidP="0035007D">
      <w:pPr>
        <w:spacing w:line="100" w:lineRule="atLeast"/>
        <w:ind w:firstLine="709"/>
        <w:jc w:val="both"/>
        <w:rPr>
          <w:sz w:val="26"/>
          <w:szCs w:val="26"/>
        </w:rPr>
      </w:pPr>
    </w:p>
    <w:p w:rsidR="0035007D" w:rsidRPr="00F72DD5" w:rsidRDefault="0035007D" w:rsidP="0035007D">
      <w:pPr>
        <w:widowControl w:val="0"/>
        <w:suppressAutoHyphens w:val="0"/>
        <w:autoSpaceDE w:val="0"/>
        <w:jc w:val="center"/>
        <w:rPr>
          <w:sz w:val="26"/>
          <w:szCs w:val="26"/>
        </w:rPr>
      </w:pPr>
      <w:r w:rsidRPr="00F72DD5">
        <w:rPr>
          <w:sz w:val="26"/>
          <w:szCs w:val="26"/>
        </w:rPr>
        <w:t>Подраздел 10. ИСЧЕРПЫВАЮЩИЙ ПЕРЕЧЕНЬ ОСНОВАНИЙ ДЛЯ  ПРИОСТАНОВЛЕНИЯ ИЛИ ОТКАЗА В ПРЕДОСТАВЛЕНИИ МУНИЦИПАЛЬНОЙ УСЛУГИ</w:t>
      </w:r>
    </w:p>
    <w:p w:rsidR="0035007D" w:rsidRPr="00F72DD5" w:rsidRDefault="0035007D" w:rsidP="0035007D">
      <w:pPr>
        <w:widowControl w:val="0"/>
        <w:suppressAutoHyphens w:val="0"/>
        <w:autoSpaceDE w:val="0"/>
        <w:ind w:firstLine="540"/>
        <w:jc w:val="both"/>
        <w:rPr>
          <w:sz w:val="26"/>
          <w:szCs w:val="26"/>
        </w:rPr>
      </w:pPr>
    </w:p>
    <w:p w:rsidR="0035007D" w:rsidRPr="00F72DD5" w:rsidRDefault="0035007D" w:rsidP="0035007D">
      <w:pPr>
        <w:suppressAutoHyphens w:val="0"/>
        <w:autoSpaceDE w:val="0"/>
        <w:autoSpaceDN w:val="0"/>
        <w:adjustRightInd w:val="0"/>
        <w:ind w:firstLine="540"/>
        <w:jc w:val="both"/>
        <w:rPr>
          <w:bCs/>
          <w:kern w:val="0"/>
          <w:sz w:val="26"/>
          <w:szCs w:val="26"/>
          <w:lang w:eastAsia="ru-RU"/>
        </w:rPr>
      </w:pPr>
      <w:r>
        <w:rPr>
          <w:bCs/>
          <w:kern w:val="0"/>
          <w:sz w:val="26"/>
          <w:szCs w:val="26"/>
          <w:lang w:eastAsia="ru-RU"/>
        </w:rPr>
        <w:t>40</w:t>
      </w:r>
      <w:r w:rsidRPr="00F72DD5">
        <w:rPr>
          <w:bCs/>
          <w:kern w:val="0"/>
          <w:sz w:val="26"/>
          <w:szCs w:val="26"/>
          <w:lang w:eastAsia="ru-RU"/>
        </w:rPr>
        <w:t>. Основания для приостановления или отказа в предоставлении муниципальной услуги:</w:t>
      </w:r>
    </w:p>
    <w:p w:rsidR="0035007D" w:rsidRPr="00F72DD5" w:rsidRDefault="0035007D" w:rsidP="0035007D">
      <w:pPr>
        <w:suppressAutoHyphens w:val="0"/>
        <w:autoSpaceDE w:val="0"/>
        <w:autoSpaceDN w:val="0"/>
        <w:adjustRightInd w:val="0"/>
        <w:ind w:firstLine="540"/>
        <w:jc w:val="both"/>
        <w:rPr>
          <w:bCs/>
          <w:kern w:val="0"/>
          <w:sz w:val="26"/>
          <w:szCs w:val="26"/>
          <w:lang w:eastAsia="ru-RU"/>
        </w:rPr>
      </w:pPr>
      <w:r w:rsidRPr="00F72DD5">
        <w:rPr>
          <w:bCs/>
          <w:kern w:val="0"/>
          <w:sz w:val="26"/>
          <w:szCs w:val="26"/>
          <w:lang w:eastAsia="ru-RU"/>
        </w:rPr>
        <w:t>несоответствие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требованиям, установленным в разрешении на отклонение от предельных параметров разрешенного строительства, реконструкции;</w:t>
      </w:r>
    </w:p>
    <w:p w:rsidR="0035007D" w:rsidRPr="00F72DD5" w:rsidRDefault="0035007D" w:rsidP="0035007D">
      <w:pPr>
        <w:suppressAutoHyphens w:val="0"/>
        <w:autoSpaceDE w:val="0"/>
        <w:autoSpaceDN w:val="0"/>
        <w:adjustRightInd w:val="0"/>
        <w:ind w:firstLine="540"/>
        <w:jc w:val="both"/>
        <w:rPr>
          <w:bCs/>
          <w:kern w:val="0"/>
          <w:sz w:val="26"/>
          <w:szCs w:val="26"/>
          <w:lang w:eastAsia="ru-RU"/>
        </w:rPr>
      </w:pPr>
      <w:r w:rsidRPr="00F72DD5">
        <w:rPr>
          <w:bCs/>
          <w:kern w:val="0"/>
          <w:sz w:val="26"/>
          <w:szCs w:val="26"/>
          <w:lang w:eastAsia="ru-RU"/>
        </w:rPr>
        <w:t xml:space="preserve">отсутствие документов, указанных в </w:t>
      </w:r>
      <w:hyperlink r:id="rId22" w:history="1">
        <w:r w:rsidRPr="00F72DD5">
          <w:rPr>
            <w:bCs/>
            <w:color w:val="000000"/>
            <w:kern w:val="0"/>
            <w:sz w:val="26"/>
            <w:szCs w:val="26"/>
            <w:lang w:eastAsia="ru-RU"/>
          </w:rPr>
          <w:t xml:space="preserve">пункте </w:t>
        </w:r>
        <w:r>
          <w:rPr>
            <w:bCs/>
            <w:color w:val="000000"/>
            <w:kern w:val="0"/>
            <w:sz w:val="26"/>
            <w:szCs w:val="26"/>
            <w:lang w:eastAsia="ru-RU"/>
          </w:rPr>
          <w:t>28</w:t>
        </w:r>
      </w:hyperlink>
      <w:r>
        <w:rPr>
          <w:bCs/>
          <w:color w:val="000000"/>
          <w:kern w:val="0"/>
          <w:sz w:val="26"/>
          <w:szCs w:val="26"/>
          <w:lang w:eastAsia="ru-RU"/>
        </w:rPr>
        <w:t>, 31</w:t>
      </w:r>
      <w:r w:rsidRPr="00F72DD5">
        <w:rPr>
          <w:bCs/>
          <w:kern w:val="0"/>
          <w:sz w:val="26"/>
          <w:szCs w:val="26"/>
          <w:lang w:eastAsia="ru-RU"/>
        </w:rPr>
        <w:t xml:space="preserve"> настоящего </w:t>
      </w:r>
      <w:r>
        <w:rPr>
          <w:bCs/>
          <w:kern w:val="0"/>
          <w:sz w:val="26"/>
          <w:szCs w:val="26"/>
          <w:lang w:eastAsia="ru-RU"/>
        </w:rPr>
        <w:t>а</w:t>
      </w:r>
      <w:r w:rsidRPr="00F72DD5">
        <w:rPr>
          <w:bCs/>
          <w:kern w:val="0"/>
          <w:sz w:val="26"/>
          <w:szCs w:val="26"/>
          <w:lang w:eastAsia="ru-RU"/>
        </w:rPr>
        <w:t>дминистративного регламента.</w:t>
      </w:r>
    </w:p>
    <w:p w:rsidR="0035007D" w:rsidRPr="00F72DD5" w:rsidRDefault="0035007D" w:rsidP="0035007D">
      <w:pPr>
        <w:suppressAutoHyphens w:val="0"/>
        <w:autoSpaceDE w:val="0"/>
        <w:autoSpaceDN w:val="0"/>
        <w:adjustRightInd w:val="0"/>
        <w:ind w:firstLine="540"/>
        <w:jc w:val="both"/>
        <w:outlineLvl w:val="0"/>
        <w:rPr>
          <w:kern w:val="0"/>
          <w:sz w:val="26"/>
          <w:szCs w:val="26"/>
          <w:lang w:eastAsia="ru-RU"/>
        </w:rPr>
      </w:pPr>
    </w:p>
    <w:p w:rsidR="0035007D" w:rsidRDefault="0035007D" w:rsidP="0035007D">
      <w:pPr>
        <w:suppressAutoHyphens w:val="0"/>
        <w:jc w:val="center"/>
        <w:rPr>
          <w:sz w:val="26"/>
          <w:szCs w:val="26"/>
        </w:rPr>
      </w:pPr>
    </w:p>
    <w:p w:rsidR="0035007D" w:rsidRPr="00F72DD5" w:rsidRDefault="0035007D" w:rsidP="0035007D">
      <w:pPr>
        <w:suppressAutoHyphens w:val="0"/>
        <w:jc w:val="center"/>
        <w:rPr>
          <w:sz w:val="26"/>
          <w:szCs w:val="26"/>
        </w:rPr>
      </w:pPr>
      <w:r w:rsidRPr="00F72DD5">
        <w:rPr>
          <w:sz w:val="26"/>
          <w:szCs w:val="26"/>
        </w:rPr>
        <w:lastRenderedPageBreak/>
        <w:t>Подраздел 11. ПЕРЕЧЕНЬ УСЛУГ, КОТОРЫЕ ЯВЛЯЮТСЯ</w:t>
      </w:r>
    </w:p>
    <w:p w:rsidR="0035007D" w:rsidRPr="00F72DD5" w:rsidRDefault="0035007D" w:rsidP="0035007D">
      <w:pPr>
        <w:suppressAutoHyphens w:val="0"/>
        <w:jc w:val="center"/>
        <w:rPr>
          <w:sz w:val="26"/>
          <w:szCs w:val="26"/>
        </w:rPr>
      </w:pPr>
      <w:r w:rsidRPr="00F72DD5">
        <w:rPr>
          <w:sz w:val="26"/>
          <w:szCs w:val="26"/>
        </w:rPr>
        <w:t>НЕОБХОДИМЫМИ И ОБЯЗАТЕЛЬНЫМИ ДЛЯ ПРЕДОСТАВЛЕНИЯ</w:t>
      </w:r>
    </w:p>
    <w:p w:rsidR="0035007D" w:rsidRDefault="0035007D" w:rsidP="0035007D">
      <w:pPr>
        <w:suppressAutoHyphens w:val="0"/>
        <w:jc w:val="center"/>
        <w:rPr>
          <w:sz w:val="26"/>
          <w:szCs w:val="26"/>
        </w:rPr>
      </w:pPr>
    </w:p>
    <w:p w:rsidR="0035007D" w:rsidRDefault="0035007D" w:rsidP="0035007D">
      <w:pPr>
        <w:suppressAutoHyphens w:val="0"/>
        <w:jc w:val="center"/>
        <w:rPr>
          <w:sz w:val="26"/>
          <w:szCs w:val="26"/>
        </w:rPr>
      </w:pPr>
    </w:p>
    <w:p w:rsidR="0035007D" w:rsidRPr="00F72DD5" w:rsidRDefault="0035007D" w:rsidP="0035007D">
      <w:pPr>
        <w:suppressAutoHyphens w:val="0"/>
        <w:jc w:val="center"/>
        <w:rPr>
          <w:sz w:val="26"/>
          <w:szCs w:val="26"/>
        </w:rPr>
      </w:pPr>
      <w:r w:rsidRPr="00F72DD5">
        <w:rPr>
          <w:sz w:val="26"/>
          <w:szCs w:val="26"/>
        </w:rPr>
        <w:t xml:space="preserve">МУНИЦИПАЛЬНОЙ УСЛУГИ, В ТОМ ЧИСЛЕ СВЕДЕНИЯ О ДОКУМЕНТАХ, ВЫДАВАЕМЫХ ОРГАНИЗАЦИЯМИ, УЧАСТВУЮЩИМИ </w:t>
      </w:r>
    </w:p>
    <w:p w:rsidR="0035007D" w:rsidRPr="00F72DD5" w:rsidRDefault="0035007D" w:rsidP="0035007D">
      <w:pPr>
        <w:suppressAutoHyphens w:val="0"/>
        <w:jc w:val="center"/>
        <w:rPr>
          <w:sz w:val="26"/>
          <w:szCs w:val="26"/>
        </w:rPr>
      </w:pPr>
      <w:r w:rsidRPr="00F72DD5">
        <w:rPr>
          <w:sz w:val="26"/>
          <w:szCs w:val="26"/>
        </w:rPr>
        <w:t xml:space="preserve">В ПРЕДОСТАВЛЕНИИ МУНИЦИПАЛЬНОЙ УСЛУГИ </w:t>
      </w:r>
    </w:p>
    <w:p w:rsidR="0035007D" w:rsidRPr="00F72DD5" w:rsidRDefault="0035007D" w:rsidP="0035007D">
      <w:pPr>
        <w:jc w:val="center"/>
        <w:rPr>
          <w:b/>
          <w:sz w:val="26"/>
          <w:szCs w:val="26"/>
          <w:lang w:eastAsia="ru-RU"/>
        </w:rPr>
      </w:pPr>
    </w:p>
    <w:p w:rsidR="0035007D" w:rsidRDefault="0035007D" w:rsidP="0035007D">
      <w:pPr>
        <w:suppressAutoHyphens w:val="0"/>
        <w:autoSpaceDE w:val="0"/>
        <w:ind w:firstLine="709"/>
        <w:jc w:val="both"/>
        <w:rPr>
          <w:sz w:val="28"/>
          <w:szCs w:val="28"/>
        </w:rPr>
      </w:pPr>
      <w:r>
        <w:rPr>
          <w:sz w:val="28"/>
          <w:szCs w:val="28"/>
        </w:rPr>
        <w:t>41. В перечень необходимых и обязательных услуг входят:</w:t>
      </w:r>
    </w:p>
    <w:p w:rsidR="0035007D" w:rsidRDefault="0035007D" w:rsidP="0035007D">
      <w:pPr>
        <w:suppressAutoHyphens w:val="0"/>
        <w:autoSpaceDE w:val="0"/>
        <w:ind w:firstLine="709"/>
        <w:jc w:val="both"/>
        <w:rPr>
          <w:sz w:val="28"/>
          <w:szCs w:val="28"/>
        </w:rPr>
      </w:pPr>
    </w:p>
    <w:tbl>
      <w:tblPr>
        <w:tblW w:w="9943" w:type="dxa"/>
        <w:tblInd w:w="55" w:type="dxa"/>
        <w:tblLayout w:type="fixed"/>
        <w:tblCellMar>
          <w:top w:w="55" w:type="dxa"/>
          <w:left w:w="55" w:type="dxa"/>
          <w:bottom w:w="55" w:type="dxa"/>
          <w:right w:w="55" w:type="dxa"/>
        </w:tblCellMar>
        <w:tblLook w:val="0000"/>
      </w:tblPr>
      <w:tblGrid>
        <w:gridCol w:w="698"/>
        <w:gridCol w:w="4511"/>
        <w:gridCol w:w="3027"/>
        <w:gridCol w:w="1691"/>
        <w:gridCol w:w="16"/>
      </w:tblGrid>
      <w:tr w:rsidR="0035007D" w:rsidTr="00A85585">
        <w:trPr>
          <w:gridAfter w:val="1"/>
          <w:wAfter w:w="16" w:type="dxa"/>
        </w:trPr>
        <w:tc>
          <w:tcPr>
            <w:tcW w:w="698" w:type="dxa"/>
            <w:tcBorders>
              <w:top w:val="single" w:sz="2" w:space="0" w:color="000000"/>
              <w:left w:val="single" w:sz="1" w:space="0" w:color="000000"/>
              <w:bottom w:val="single" w:sz="1" w:space="0" w:color="000000"/>
            </w:tcBorders>
            <w:shd w:val="clear" w:color="auto" w:fill="auto"/>
          </w:tcPr>
          <w:p w:rsidR="0035007D" w:rsidRDefault="0035007D" w:rsidP="00A85585">
            <w:pPr>
              <w:pStyle w:val="ac"/>
              <w:suppressAutoHyphens w:val="0"/>
              <w:snapToGrid w:val="0"/>
              <w:spacing w:line="200" w:lineRule="atLeast"/>
              <w:jc w:val="center"/>
            </w:pPr>
            <w:r>
              <w:t>№ п/п</w:t>
            </w:r>
          </w:p>
        </w:tc>
        <w:tc>
          <w:tcPr>
            <w:tcW w:w="4511" w:type="dxa"/>
            <w:tcBorders>
              <w:top w:val="single" w:sz="2" w:space="0" w:color="000000"/>
              <w:left w:val="single" w:sz="1" w:space="0" w:color="000000"/>
              <w:bottom w:val="single" w:sz="1" w:space="0" w:color="000000"/>
            </w:tcBorders>
            <w:shd w:val="clear" w:color="auto" w:fill="auto"/>
          </w:tcPr>
          <w:p w:rsidR="0035007D" w:rsidRDefault="0035007D" w:rsidP="00A85585">
            <w:pPr>
              <w:pStyle w:val="ac"/>
              <w:suppressAutoHyphens w:val="0"/>
              <w:snapToGrid w:val="0"/>
              <w:spacing w:line="200" w:lineRule="atLeast"/>
              <w:jc w:val="center"/>
            </w:pPr>
            <w:r>
              <w:t xml:space="preserve">Наименование услуг, которые </w:t>
            </w:r>
          </w:p>
          <w:p w:rsidR="0035007D" w:rsidRDefault="0035007D" w:rsidP="00A85585">
            <w:pPr>
              <w:pStyle w:val="ac"/>
              <w:suppressAutoHyphens w:val="0"/>
              <w:snapToGrid w:val="0"/>
              <w:spacing w:line="200" w:lineRule="atLeast"/>
              <w:jc w:val="center"/>
            </w:pPr>
            <w:r>
              <w:t xml:space="preserve">являются необходимыми и </w:t>
            </w:r>
          </w:p>
          <w:p w:rsidR="0035007D" w:rsidRDefault="0035007D" w:rsidP="00A85585">
            <w:pPr>
              <w:pStyle w:val="ac"/>
              <w:suppressAutoHyphens w:val="0"/>
              <w:snapToGrid w:val="0"/>
              <w:spacing w:line="200" w:lineRule="atLeast"/>
              <w:jc w:val="center"/>
            </w:pPr>
            <w:r>
              <w:t>обязательными</w:t>
            </w:r>
          </w:p>
        </w:tc>
        <w:tc>
          <w:tcPr>
            <w:tcW w:w="3027" w:type="dxa"/>
            <w:tcBorders>
              <w:top w:val="single" w:sz="2" w:space="0" w:color="000000"/>
              <w:left w:val="single" w:sz="1" w:space="0" w:color="000000"/>
              <w:bottom w:val="single" w:sz="1" w:space="0" w:color="000000"/>
            </w:tcBorders>
            <w:shd w:val="clear" w:color="auto" w:fill="auto"/>
          </w:tcPr>
          <w:p w:rsidR="0035007D" w:rsidRDefault="0035007D" w:rsidP="00A85585">
            <w:pPr>
              <w:pStyle w:val="ac"/>
              <w:suppressAutoHyphens w:val="0"/>
              <w:snapToGrid w:val="0"/>
              <w:spacing w:line="200" w:lineRule="atLeast"/>
              <w:jc w:val="center"/>
            </w:pPr>
            <w:r>
              <w:t>Организаций,</w:t>
            </w:r>
          </w:p>
          <w:p w:rsidR="0035007D" w:rsidRDefault="0035007D" w:rsidP="00A85585">
            <w:pPr>
              <w:pStyle w:val="ac"/>
              <w:suppressAutoHyphens w:val="0"/>
              <w:snapToGrid w:val="0"/>
              <w:spacing w:line="200" w:lineRule="atLeast"/>
              <w:jc w:val="center"/>
            </w:pPr>
            <w:r>
              <w:t>предоставляющие услуги, которые являются необходимыми и обязательными</w:t>
            </w:r>
          </w:p>
        </w:tc>
        <w:tc>
          <w:tcPr>
            <w:tcW w:w="1691" w:type="dxa"/>
            <w:tcBorders>
              <w:top w:val="single" w:sz="2" w:space="0" w:color="000000"/>
              <w:left w:val="single" w:sz="1" w:space="0" w:color="000000"/>
              <w:bottom w:val="single" w:sz="1" w:space="0" w:color="000000"/>
              <w:right w:val="single" w:sz="1" w:space="0" w:color="000000"/>
            </w:tcBorders>
            <w:shd w:val="clear" w:color="auto" w:fill="auto"/>
          </w:tcPr>
          <w:p w:rsidR="0035007D" w:rsidRDefault="0035007D" w:rsidP="00A85585">
            <w:pPr>
              <w:pStyle w:val="ac"/>
              <w:suppressAutoHyphens w:val="0"/>
              <w:snapToGrid w:val="0"/>
              <w:spacing w:line="200" w:lineRule="atLeast"/>
              <w:jc w:val="center"/>
            </w:pPr>
            <w:r>
              <w:t>Возмездность услуг</w:t>
            </w:r>
          </w:p>
        </w:tc>
      </w:tr>
      <w:tr w:rsidR="0035007D" w:rsidTr="00A85585">
        <w:trPr>
          <w:gridAfter w:val="1"/>
          <w:wAfter w:w="16" w:type="dxa"/>
        </w:trPr>
        <w:tc>
          <w:tcPr>
            <w:tcW w:w="698" w:type="dxa"/>
            <w:tcBorders>
              <w:left w:val="single" w:sz="1" w:space="0" w:color="000000"/>
              <w:bottom w:val="single" w:sz="1" w:space="0" w:color="000000"/>
            </w:tcBorders>
            <w:shd w:val="clear" w:color="auto" w:fill="auto"/>
          </w:tcPr>
          <w:p w:rsidR="0035007D" w:rsidRDefault="0035007D" w:rsidP="00A85585">
            <w:pPr>
              <w:pStyle w:val="ac"/>
              <w:suppressAutoHyphens w:val="0"/>
              <w:snapToGrid w:val="0"/>
              <w:spacing w:line="200" w:lineRule="atLeast"/>
              <w:jc w:val="center"/>
            </w:pPr>
            <w:r>
              <w:t>1</w:t>
            </w:r>
          </w:p>
        </w:tc>
        <w:tc>
          <w:tcPr>
            <w:tcW w:w="4511" w:type="dxa"/>
            <w:tcBorders>
              <w:left w:val="single" w:sz="1" w:space="0" w:color="000000"/>
              <w:bottom w:val="single" w:sz="1" w:space="0" w:color="000000"/>
            </w:tcBorders>
            <w:shd w:val="clear" w:color="auto" w:fill="auto"/>
          </w:tcPr>
          <w:p w:rsidR="0035007D" w:rsidRDefault="0035007D" w:rsidP="00A85585">
            <w:pPr>
              <w:suppressAutoHyphens w:val="0"/>
              <w:autoSpaceDE w:val="0"/>
              <w:snapToGrid w:val="0"/>
              <w:rPr>
                <w:rFonts w:eastAsia="Arial" w:cs="Arial"/>
              </w:rPr>
            </w:pPr>
            <w:r>
              <w:rPr>
                <w:rFonts w:eastAsia="Arial" w:cs="Arial"/>
              </w:rPr>
              <w:t>Выдача схемы планировочной организации земельного участка с обозначением места размещения объекта индивидуального жилищного строительства</w:t>
            </w:r>
          </w:p>
        </w:tc>
        <w:tc>
          <w:tcPr>
            <w:tcW w:w="3027" w:type="dxa"/>
            <w:tcBorders>
              <w:left w:val="single" w:sz="1" w:space="0" w:color="000000"/>
              <w:bottom w:val="single" w:sz="1" w:space="0" w:color="000000"/>
            </w:tcBorders>
            <w:shd w:val="clear" w:color="auto" w:fill="auto"/>
          </w:tcPr>
          <w:p w:rsidR="0035007D" w:rsidRDefault="0035007D" w:rsidP="00A85585">
            <w:pPr>
              <w:pStyle w:val="ac"/>
              <w:suppressAutoHyphens w:val="0"/>
              <w:snapToGrid w:val="0"/>
              <w:spacing w:line="200" w:lineRule="atLeast"/>
              <w:rPr>
                <w:color w:val="000000"/>
              </w:rPr>
            </w:pPr>
            <w:r>
              <w:rPr>
                <w:color w:val="000000"/>
              </w:rPr>
              <w:t>Проектные организации</w:t>
            </w:r>
          </w:p>
          <w:p w:rsidR="0035007D" w:rsidRDefault="0035007D" w:rsidP="00A85585">
            <w:pPr>
              <w:pStyle w:val="ac"/>
              <w:suppressAutoHyphens w:val="0"/>
              <w:snapToGrid w:val="0"/>
              <w:spacing w:line="200" w:lineRule="atLeast"/>
              <w:ind w:firstLine="709"/>
            </w:pPr>
          </w:p>
        </w:tc>
        <w:tc>
          <w:tcPr>
            <w:tcW w:w="1691" w:type="dxa"/>
            <w:tcBorders>
              <w:left w:val="single" w:sz="1" w:space="0" w:color="000000"/>
              <w:bottom w:val="single" w:sz="1" w:space="0" w:color="000000"/>
              <w:right w:val="single" w:sz="1" w:space="0" w:color="000000"/>
            </w:tcBorders>
            <w:shd w:val="clear" w:color="auto" w:fill="auto"/>
          </w:tcPr>
          <w:p w:rsidR="0035007D" w:rsidRDefault="0035007D" w:rsidP="00A85585">
            <w:pPr>
              <w:pStyle w:val="ac"/>
              <w:suppressAutoHyphens w:val="0"/>
              <w:snapToGrid w:val="0"/>
              <w:spacing w:line="200" w:lineRule="atLeast"/>
              <w:jc w:val="center"/>
            </w:pPr>
            <w:r>
              <w:t>Платно</w:t>
            </w:r>
          </w:p>
        </w:tc>
      </w:tr>
      <w:tr w:rsidR="0035007D" w:rsidTr="00A85585">
        <w:trPr>
          <w:gridAfter w:val="1"/>
          <w:wAfter w:w="16" w:type="dxa"/>
        </w:trPr>
        <w:tc>
          <w:tcPr>
            <w:tcW w:w="698" w:type="dxa"/>
            <w:tcBorders>
              <w:left w:val="single" w:sz="1" w:space="0" w:color="000000"/>
              <w:bottom w:val="single" w:sz="4" w:space="0" w:color="000000"/>
            </w:tcBorders>
            <w:shd w:val="clear" w:color="auto" w:fill="auto"/>
          </w:tcPr>
          <w:p w:rsidR="0035007D" w:rsidRDefault="0035007D" w:rsidP="00A85585">
            <w:pPr>
              <w:widowControl w:val="0"/>
              <w:suppressAutoHyphens w:val="0"/>
              <w:autoSpaceDE w:val="0"/>
              <w:snapToGrid w:val="0"/>
              <w:spacing w:line="200" w:lineRule="atLeast"/>
              <w:jc w:val="center"/>
            </w:pPr>
            <w:r>
              <w:t>2</w:t>
            </w:r>
          </w:p>
        </w:tc>
        <w:tc>
          <w:tcPr>
            <w:tcW w:w="4511" w:type="dxa"/>
            <w:tcBorders>
              <w:left w:val="single" w:sz="1" w:space="0" w:color="000000"/>
              <w:bottom w:val="single" w:sz="4" w:space="0" w:color="000000"/>
            </w:tcBorders>
            <w:shd w:val="clear" w:color="auto" w:fill="auto"/>
          </w:tcPr>
          <w:p w:rsidR="0035007D" w:rsidRDefault="0035007D" w:rsidP="00A85585">
            <w:pPr>
              <w:suppressAutoHyphens w:val="0"/>
              <w:autoSpaceDE w:val="0"/>
              <w:snapToGrid w:val="0"/>
              <w:jc w:val="both"/>
              <w:rPr>
                <w:rFonts w:eastAsia="Arial" w:cs="Arial"/>
              </w:rPr>
            </w:pPr>
            <w:r>
              <w:t xml:space="preserve">Выдача положительного заключения экспертизы проектной документации </w:t>
            </w:r>
            <w:r>
              <w:rPr>
                <w:rFonts w:eastAsia="Arial" w:cs="Arial"/>
              </w:rPr>
              <w:t>объекта капитального строительства (применительно к отдельным этапам строительства в случае, предусмотренном частью 12.1 стать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tc>
        <w:tc>
          <w:tcPr>
            <w:tcW w:w="3027" w:type="dxa"/>
            <w:tcBorders>
              <w:left w:val="single" w:sz="1" w:space="0" w:color="000000"/>
              <w:bottom w:val="single" w:sz="4" w:space="0" w:color="000000"/>
            </w:tcBorders>
            <w:shd w:val="clear" w:color="auto" w:fill="auto"/>
          </w:tcPr>
          <w:p w:rsidR="0035007D" w:rsidRDefault="0035007D" w:rsidP="00A85585">
            <w:pPr>
              <w:pStyle w:val="ac"/>
              <w:suppressAutoHyphens w:val="0"/>
              <w:snapToGrid w:val="0"/>
              <w:spacing w:line="200" w:lineRule="atLeast"/>
            </w:pPr>
            <w:r>
              <w:t>Организации, уполномоченные на проведение экспертизы проектной документации</w:t>
            </w:r>
          </w:p>
        </w:tc>
        <w:tc>
          <w:tcPr>
            <w:tcW w:w="1691" w:type="dxa"/>
            <w:tcBorders>
              <w:left w:val="single" w:sz="1" w:space="0" w:color="000000"/>
              <w:bottom w:val="single" w:sz="4" w:space="0" w:color="000000"/>
              <w:right w:val="single" w:sz="1" w:space="0" w:color="000000"/>
            </w:tcBorders>
            <w:shd w:val="clear" w:color="auto" w:fill="auto"/>
          </w:tcPr>
          <w:p w:rsidR="0035007D" w:rsidRDefault="0035007D" w:rsidP="00A85585">
            <w:pPr>
              <w:pStyle w:val="ac"/>
              <w:suppressAutoHyphens w:val="0"/>
              <w:snapToGrid w:val="0"/>
              <w:spacing w:line="200" w:lineRule="atLeast"/>
              <w:jc w:val="center"/>
            </w:pPr>
            <w:r>
              <w:t>Платно</w:t>
            </w:r>
          </w:p>
        </w:tc>
      </w:tr>
      <w:tr w:rsidR="0035007D" w:rsidTr="00A85585">
        <w:tc>
          <w:tcPr>
            <w:tcW w:w="698" w:type="dxa"/>
            <w:tcBorders>
              <w:top w:val="single" w:sz="4" w:space="0" w:color="000000"/>
              <w:left w:val="single" w:sz="4" w:space="0" w:color="000000"/>
              <w:bottom w:val="single" w:sz="4" w:space="0" w:color="000000"/>
            </w:tcBorders>
            <w:shd w:val="clear" w:color="auto" w:fill="auto"/>
          </w:tcPr>
          <w:p w:rsidR="0035007D" w:rsidRDefault="0035007D" w:rsidP="00A85585">
            <w:pPr>
              <w:widowControl w:val="0"/>
              <w:suppressAutoHyphens w:val="0"/>
              <w:autoSpaceDE w:val="0"/>
              <w:snapToGrid w:val="0"/>
              <w:spacing w:line="200" w:lineRule="atLeast"/>
              <w:jc w:val="center"/>
            </w:pPr>
            <w:r>
              <w:t>3</w:t>
            </w:r>
          </w:p>
        </w:tc>
        <w:tc>
          <w:tcPr>
            <w:tcW w:w="4511" w:type="dxa"/>
            <w:tcBorders>
              <w:top w:val="single" w:sz="4" w:space="0" w:color="000000"/>
              <w:left w:val="single" w:sz="4" w:space="0" w:color="000000"/>
              <w:bottom w:val="single" w:sz="4" w:space="0" w:color="000000"/>
            </w:tcBorders>
            <w:shd w:val="clear" w:color="auto" w:fill="auto"/>
          </w:tcPr>
          <w:p w:rsidR="0035007D" w:rsidRDefault="0035007D" w:rsidP="00A85585">
            <w:pPr>
              <w:tabs>
                <w:tab w:val="left" w:pos="340"/>
              </w:tabs>
              <w:snapToGrid w:val="0"/>
              <w:jc w:val="both"/>
            </w:pPr>
            <w:r>
              <w:t>Выдача материалов, содержащихся в проектной документации (за исключением объектов индивидуального жилищного строительства):</w:t>
            </w:r>
          </w:p>
          <w:p w:rsidR="0035007D" w:rsidRDefault="0035007D" w:rsidP="00A85585">
            <w:pPr>
              <w:tabs>
                <w:tab w:val="left" w:pos="57"/>
              </w:tabs>
              <w:snapToGrid w:val="0"/>
              <w:jc w:val="both"/>
            </w:pPr>
            <w:r>
              <w:t xml:space="preserve"> пояснительной записки;</w:t>
            </w:r>
          </w:p>
          <w:p w:rsidR="0035007D" w:rsidRDefault="0035007D" w:rsidP="00A85585">
            <w:pPr>
              <w:tabs>
                <w:tab w:val="left" w:pos="57"/>
              </w:tabs>
              <w:snapToGrid w:val="0"/>
              <w:jc w:val="both"/>
            </w:pPr>
            <w:r>
              <w:t xml:space="preserve"> схемы планировочной организации земельного участка, выполненной в соответствии с градостроительным планом земельного участка, с обозначением места размещения объекта </w:t>
            </w:r>
            <w:r>
              <w:lastRenderedPageBreak/>
              <w:t>капитального строительства, подъездов и проходов к нему, границ зон действия публичных сервитутов, объектов археологического наследия;</w:t>
            </w:r>
          </w:p>
          <w:p w:rsidR="0035007D" w:rsidRDefault="0035007D" w:rsidP="00A85585">
            <w:pPr>
              <w:tabs>
                <w:tab w:val="left" w:pos="57"/>
              </w:tabs>
              <w:snapToGrid w:val="0"/>
              <w:jc w:val="both"/>
            </w:pPr>
            <w:r>
              <w:t>схемы планировочной организации земельного участка, подтверждающей расположение линейного объекта в пределах красных линий, утвержденных в соответствии документации по планировке территории применительно к линейным объектам;</w:t>
            </w:r>
          </w:p>
          <w:p w:rsidR="0035007D" w:rsidRDefault="0035007D" w:rsidP="00A85585">
            <w:pPr>
              <w:tabs>
                <w:tab w:val="left" w:pos="57"/>
              </w:tabs>
              <w:snapToGrid w:val="0"/>
              <w:jc w:val="both"/>
            </w:pPr>
            <w:r>
              <w:t xml:space="preserve">схем, отображающих архитектурные решения; </w:t>
            </w:r>
          </w:p>
          <w:p w:rsidR="0035007D" w:rsidRDefault="0035007D" w:rsidP="00A85585">
            <w:pPr>
              <w:tabs>
                <w:tab w:val="left" w:pos="57"/>
              </w:tabs>
              <w:snapToGrid w:val="0"/>
              <w:jc w:val="both"/>
            </w:pPr>
            <w:r>
              <w:t>сведений об инженерном оборудовании, сводного плана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35007D" w:rsidRDefault="0035007D" w:rsidP="00A85585">
            <w:pPr>
              <w:tabs>
                <w:tab w:val="left" w:pos="98"/>
              </w:tabs>
              <w:snapToGrid w:val="0"/>
              <w:jc w:val="both"/>
            </w:pPr>
            <w:r>
              <w:t xml:space="preserve"> проекта организации строительства     объекта капитального строительства;</w:t>
            </w:r>
          </w:p>
          <w:p w:rsidR="0035007D" w:rsidRDefault="0035007D" w:rsidP="00A85585">
            <w:pPr>
              <w:pStyle w:val="ac"/>
              <w:snapToGrid w:val="0"/>
              <w:spacing w:line="200" w:lineRule="atLeast"/>
              <w:jc w:val="both"/>
            </w:pPr>
            <w:r>
              <w:t xml:space="preserve"> проекта организации работ по сносу или демонтажу объектов капитального строительства, их частей.</w:t>
            </w:r>
          </w:p>
        </w:tc>
        <w:tc>
          <w:tcPr>
            <w:tcW w:w="3027" w:type="dxa"/>
            <w:tcBorders>
              <w:top w:val="single" w:sz="4" w:space="0" w:color="000000"/>
              <w:left w:val="single" w:sz="4" w:space="0" w:color="000000"/>
              <w:bottom w:val="single" w:sz="4" w:space="0" w:color="000000"/>
            </w:tcBorders>
            <w:shd w:val="clear" w:color="auto" w:fill="auto"/>
          </w:tcPr>
          <w:p w:rsidR="0035007D" w:rsidRDefault="0035007D" w:rsidP="00A85585">
            <w:pPr>
              <w:pStyle w:val="ac"/>
              <w:suppressAutoHyphens w:val="0"/>
              <w:snapToGrid w:val="0"/>
              <w:spacing w:line="200" w:lineRule="atLeast"/>
              <w:rPr>
                <w:color w:val="000000"/>
              </w:rPr>
            </w:pPr>
            <w:r>
              <w:rPr>
                <w:color w:val="000000"/>
              </w:rPr>
              <w:lastRenderedPageBreak/>
              <w:t xml:space="preserve"> Проектные организации</w:t>
            </w:r>
          </w:p>
        </w:tc>
        <w:tc>
          <w:tcPr>
            <w:tcW w:w="1707" w:type="dxa"/>
            <w:gridSpan w:val="2"/>
            <w:tcBorders>
              <w:top w:val="single" w:sz="4" w:space="0" w:color="000000"/>
              <w:left w:val="single" w:sz="4" w:space="0" w:color="000000"/>
              <w:bottom w:val="single" w:sz="4" w:space="0" w:color="000000"/>
              <w:right w:val="single" w:sz="4" w:space="0" w:color="000000"/>
            </w:tcBorders>
            <w:shd w:val="clear" w:color="auto" w:fill="auto"/>
          </w:tcPr>
          <w:p w:rsidR="0035007D" w:rsidRDefault="0035007D" w:rsidP="00A85585">
            <w:pPr>
              <w:pStyle w:val="ac"/>
              <w:suppressAutoHyphens w:val="0"/>
              <w:snapToGrid w:val="0"/>
              <w:spacing w:line="200" w:lineRule="atLeast"/>
              <w:jc w:val="center"/>
            </w:pPr>
            <w:r>
              <w:t>Платно</w:t>
            </w:r>
          </w:p>
        </w:tc>
      </w:tr>
      <w:tr w:rsidR="0035007D" w:rsidTr="00A85585">
        <w:tc>
          <w:tcPr>
            <w:tcW w:w="698" w:type="dxa"/>
            <w:tcBorders>
              <w:top w:val="single" w:sz="4" w:space="0" w:color="000000"/>
              <w:left w:val="single" w:sz="4" w:space="0" w:color="000000"/>
              <w:bottom w:val="single" w:sz="4" w:space="0" w:color="000000"/>
            </w:tcBorders>
            <w:shd w:val="clear" w:color="auto" w:fill="auto"/>
          </w:tcPr>
          <w:p w:rsidR="0035007D" w:rsidRDefault="0035007D" w:rsidP="00A85585">
            <w:pPr>
              <w:widowControl w:val="0"/>
              <w:suppressAutoHyphens w:val="0"/>
              <w:autoSpaceDE w:val="0"/>
              <w:snapToGrid w:val="0"/>
              <w:spacing w:line="200" w:lineRule="atLeast"/>
              <w:jc w:val="center"/>
            </w:pPr>
            <w:r>
              <w:lastRenderedPageBreak/>
              <w:t>4</w:t>
            </w:r>
          </w:p>
        </w:tc>
        <w:tc>
          <w:tcPr>
            <w:tcW w:w="4511" w:type="dxa"/>
            <w:tcBorders>
              <w:top w:val="single" w:sz="4" w:space="0" w:color="000000"/>
              <w:left w:val="single" w:sz="4" w:space="0" w:color="000000"/>
              <w:bottom w:val="single" w:sz="4" w:space="0" w:color="000000"/>
            </w:tcBorders>
            <w:shd w:val="clear" w:color="auto" w:fill="auto"/>
          </w:tcPr>
          <w:p w:rsidR="0035007D" w:rsidRDefault="0035007D" w:rsidP="00A85585">
            <w:pPr>
              <w:suppressAutoHyphens w:val="0"/>
              <w:autoSpaceDE w:val="0"/>
              <w:snapToGrid w:val="0"/>
              <w:jc w:val="both"/>
            </w:pPr>
            <w:r>
              <w:t>Согласие всех правообладателей объекта капитального строительства в случае реконструкции такого объекта, за исключением реконструкции многоквартирного дома</w:t>
            </w:r>
          </w:p>
        </w:tc>
        <w:tc>
          <w:tcPr>
            <w:tcW w:w="3027" w:type="dxa"/>
            <w:tcBorders>
              <w:top w:val="single" w:sz="4" w:space="0" w:color="000000"/>
              <w:left w:val="single" w:sz="4" w:space="0" w:color="000000"/>
              <w:bottom w:val="single" w:sz="4" w:space="0" w:color="000000"/>
            </w:tcBorders>
            <w:shd w:val="clear" w:color="auto" w:fill="auto"/>
          </w:tcPr>
          <w:p w:rsidR="0035007D" w:rsidRDefault="0035007D" w:rsidP="00A85585">
            <w:pPr>
              <w:pStyle w:val="ac"/>
              <w:suppressAutoHyphens w:val="0"/>
              <w:snapToGrid w:val="0"/>
              <w:spacing w:line="200" w:lineRule="atLeast"/>
              <w:rPr>
                <w:color w:val="000000"/>
              </w:rPr>
            </w:pPr>
            <w:r>
              <w:rPr>
                <w:color w:val="000000"/>
              </w:rPr>
              <w:t>Правообладатели объекта капитального строительства</w:t>
            </w:r>
          </w:p>
        </w:tc>
        <w:tc>
          <w:tcPr>
            <w:tcW w:w="1707" w:type="dxa"/>
            <w:gridSpan w:val="2"/>
            <w:tcBorders>
              <w:top w:val="single" w:sz="4" w:space="0" w:color="000000"/>
              <w:left w:val="single" w:sz="4" w:space="0" w:color="000000"/>
              <w:bottom w:val="single" w:sz="4" w:space="0" w:color="000000"/>
              <w:right w:val="single" w:sz="4" w:space="0" w:color="000000"/>
            </w:tcBorders>
            <w:shd w:val="clear" w:color="auto" w:fill="auto"/>
          </w:tcPr>
          <w:p w:rsidR="0035007D" w:rsidRDefault="0035007D" w:rsidP="00A85585">
            <w:pPr>
              <w:pStyle w:val="ac"/>
              <w:suppressAutoHyphens w:val="0"/>
              <w:snapToGrid w:val="0"/>
              <w:spacing w:line="200" w:lineRule="atLeast"/>
              <w:jc w:val="center"/>
            </w:pPr>
            <w:r>
              <w:t>Бесплатно</w:t>
            </w:r>
          </w:p>
        </w:tc>
      </w:tr>
      <w:tr w:rsidR="0035007D" w:rsidTr="00A85585">
        <w:tc>
          <w:tcPr>
            <w:tcW w:w="698" w:type="dxa"/>
            <w:tcBorders>
              <w:left w:val="single" w:sz="4" w:space="0" w:color="000000"/>
              <w:bottom w:val="single" w:sz="4" w:space="0" w:color="000000"/>
            </w:tcBorders>
            <w:shd w:val="clear" w:color="auto" w:fill="auto"/>
          </w:tcPr>
          <w:p w:rsidR="0035007D" w:rsidRDefault="0035007D" w:rsidP="00A85585">
            <w:pPr>
              <w:widowControl w:val="0"/>
              <w:suppressAutoHyphens w:val="0"/>
              <w:autoSpaceDE w:val="0"/>
              <w:snapToGrid w:val="0"/>
              <w:spacing w:line="200" w:lineRule="atLeast"/>
              <w:jc w:val="center"/>
            </w:pPr>
            <w:r>
              <w:t>5</w:t>
            </w:r>
          </w:p>
        </w:tc>
        <w:tc>
          <w:tcPr>
            <w:tcW w:w="4511" w:type="dxa"/>
            <w:tcBorders>
              <w:left w:val="single" w:sz="4" w:space="0" w:color="000000"/>
              <w:bottom w:val="single" w:sz="4" w:space="0" w:color="000000"/>
            </w:tcBorders>
            <w:shd w:val="clear" w:color="auto" w:fill="auto"/>
          </w:tcPr>
          <w:p w:rsidR="0035007D" w:rsidRDefault="0035007D" w:rsidP="00A85585">
            <w:pPr>
              <w:suppressAutoHyphens w:val="0"/>
              <w:autoSpaceDE w:val="0"/>
              <w:snapToGrid w:val="0"/>
              <w:jc w:val="both"/>
            </w:pPr>
            <w:r>
              <w:t>Решение общего собрания собственников помещений в многоквартирном доме, принятое в соответствии с жилищным законодательством в случае реконструкции многоквартирного дома</w:t>
            </w:r>
          </w:p>
        </w:tc>
        <w:tc>
          <w:tcPr>
            <w:tcW w:w="3027" w:type="dxa"/>
            <w:tcBorders>
              <w:left w:val="single" w:sz="4" w:space="0" w:color="000000"/>
              <w:bottom w:val="single" w:sz="4" w:space="0" w:color="000000"/>
            </w:tcBorders>
            <w:shd w:val="clear" w:color="auto" w:fill="auto"/>
          </w:tcPr>
          <w:p w:rsidR="0035007D" w:rsidRDefault="0035007D" w:rsidP="00A85585">
            <w:pPr>
              <w:pStyle w:val="ac"/>
              <w:suppressAutoHyphens w:val="0"/>
              <w:snapToGrid w:val="0"/>
              <w:spacing w:line="200" w:lineRule="atLeast"/>
              <w:rPr>
                <w:color w:val="000000"/>
              </w:rPr>
            </w:pPr>
            <w:r>
              <w:rPr>
                <w:color w:val="000000"/>
              </w:rPr>
              <w:t>Совет многоквартирного дома</w:t>
            </w:r>
          </w:p>
        </w:tc>
        <w:tc>
          <w:tcPr>
            <w:tcW w:w="1707" w:type="dxa"/>
            <w:gridSpan w:val="2"/>
            <w:tcBorders>
              <w:left w:val="single" w:sz="4" w:space="0" w:color="000000"/>
              <w:bottom w:val="single" w:sz="4" w:space="0" w:color="000000"/>
              <w:right w:val="single" w:sz="4" w:space="0" w:color="000000"/>
            </w:tcBorders>
            <w:shd w:val="clear" w:color="auto" w:fill="auto"/>
          </w:tcPr>
          <w:p w:rsidR="0035007D" w:rsidRDefault="0035007D" w:rsidP="00A85585">
            <w:pPr>
              <w:pStyle w:val="ac"/>
              <w:suppressAutoHyphens w:val="0"/>
              <w:snapToGrid w:val="0"/>
              <w:spacing w:line="200" w:lineRule="atLeast"/>
              <w:jc w:val="center"/>
            </w:pPr>
            <w:r>
              <w:t>Бесплатно</w:t>
            </w:r>
          </w:p>
        </w:tc>
      </w:tr>
    </w:tbl>
    <w:p w:rsidR="0035007D" w:rsidRPr="00F72DD5" w:rsidRDefault="0035007D" w:rsidP="0035007D">
      <w:pPr>
        <w:suppressAutoHyphens w:val="0"/>
        <w:autoSpaceDE w:val="0"/>
        <w:autoSpaceDN w:val="0"/>
        <w:adjustRightInd w:val="0"/>
        <w:ind w:firstLine="540"/>
        <w:jc w:val="both"/>
        <w:outlineLvl w:val="0"/>
        <w:rPr>
          <w:kern w:val="0"/>
          <w:sz w:val="26"/>
          <w:szCs w:val="26"/>
          <w:lang w:eastAsia="ru-RU"/>
        </w:rPr>
      </w:pPr>
    </w:p>
    <w:p w:rsidR="0035007D" w:rsidRPr="00F72DD5" w:rsidRDefault="0035007D" w:rsidP="0035007D">
      <w:pPr>
        <w:widowControl w:val="0"/>
        <w:suppressAutoHyphens w:val="0"/>
        <w:autoSpaceDE w:val="0"/>
        <w:jc w:val="center"/>
        <w:rPr>
          <w:sz w:val="26"/>
          <w:szCs w:val="26"/>
        </w:rPr>
      </w:pPr>
      <w:r w:rsidRPr="00F72DD5">
        <w:rPr>
          <w:sz w:val="26"/>
          <w:szCs w:val="26"/>
        </w:rPr>
        <w:t xml:space="preserve">Подраздел 12. ПОРЯДОК, РАЗМЕР И ОСНОВАНИЯ ВЗИМАНИЯ </w:t>
      </w:r>
    </w:p>
    <w:p w:rsidR="0035007D" w:rsidRPr="00F72DD5" w:rsidRDefault="0035007D" w:rsidP="0035007D">
      <w:pPr>
        <w:widowControl w:val="0"/>
        <w:suppressAutoHyphens w:val="0"/>
        <w:autoSpaceDE w:val="0"/>
        <w:jc w:val="center"/>
        <w:rPr>
          <w:sz w:val="26"/>
          <w:szCs w:val="26"/>
        </w:rPr>
      </w:pPr>
      <w:r w:rsidRPr="00F72DD5">
        <w:rPr>
          <w:sz w:val="26"/>
          <w:szCs w:val="26"/>
        </w:rPr>
        <w:t>ГОСУДАРСТВЕННОЙ ПОШЛИНЫ ИЛИ ИНОЙ ПЛАТЫ, ВЗИМАЕМОЙ</w:t>
      </w:r>
    </w:p>
    <w:p w:rsidR="0035007D" w:rsidRPr="00F72DD5" w:rsidRDefault="0035007D" w:rsidP="0035007D">
      <w:pPr>
        <w:widowControl w:val="0"/>
        <w:suppressAutoHyphens w:val="0"/>
        <w:autoSpaceDE w:val="0"/>
        <w:jc w:val="center"/>
        <w:rPr>
          <w:sz w:val="26"/>
          <w:szCs w:val="26"/>
        </w:rPr>
      </w:pPr>
      <w:r w:rsidRPr="00F72DD5">
        <w:rPr>
          <w:sz w:val="26"/>
          <w:szCs w:val="26"/>
        </w:rPr>
        <w:t>ЗА ПРЕДОСТАВЛЕНИЕ МУНИЦИПЛЬНОЙ УСЛУГИ</w:t>
      </w:r>
    </w:p>
    <w:p w:rsidR="0035007D" w:rsidRPr="00F72DD5" w:rsidRDefault="0035007D" w:rsidP="0035007D">
      <w:pPr>
        <w:suppressAutoHyphens w:val="0"/>
        <w:autoSpaceDE w:val="0"/>
        <w:ind w:firstLine="540"/>
        <w:jc w:val="center"/>
        <w:rPr>
          <w:sz w:val="26"/>
          <w:szCs w:val="26"/>
        </w:rPr>
      </w:pPr>
    </w:p>
    <w:p w:rsidR="0035007D" w:rsidRPr="00F72DD5" w:rsidRDefault="0035007D" w:rsidP="0035007D">
      <w:pPr>
        <w:suppressAutoHyphens w:val="0"/>
        <w:ind w:firstLine="709"/>
        <w:jc w:val="both"/>
        <w:rPr>
          <w:sz w:val="26"/>
          <w:szCs w:val="26"/>
        </w:rPr>
      </w:pPr>
      <w:r>
        <w:rPr>
          <w:sz w:val="26"/>
          <w:szCs w:val="26"/>
        </w:rPr>
        <w:t>42</w:t>
      </w:r>
      <w:r w:rsidRPr="00F72DD5">
        <w:rPr>
          <w:sz w:val="26"/>
          <w:szCs w:val="26"/>
        </w:rPr>
        <w:t>.</w:t>
      </w:r>
      <w:r w:rsidRPr="00F72DD5">
        <w:rPr>
          <w:sz w:val="26"/>
          <w:szCs w:val="26"/>
        </w:rPr>
        <w:tab/>
        <w:t>Государственная пошлина или иная плата за предоставление муниципальной услуги, предусмотренной настоящим административным регламентом, с заявителя не взимается.</w:t>
      </w:r>
    </w:p>
    <w:p w:rsidR="0035007D" w:rsidRDefault="0035007D" w:rsidP="0035007D">
      <w:pPr>
        <w:widowControl w:val="0"/>
        <w:suppressAutoHyphens w:val="0"/>
        <w:autoSpaceDE w:val="0"/>
        <w:jc w:val="center"/>
        <w:rPr>
          <w:sz w:val="26"/>
          <w:szCs w:val="26"/>
        </w:rPr>
      </w:pPr>
    </w:p>
    <w:p w:rsidR="0035007D" w:rsidRPr="00F72DD5" w:rsidRDefault="0035007D" w:rsidP="0035007D">
      <w:pPr>
        <w:widowControl w:val="0"/>
        <w:suppressAutoHyphens w:val="0"/>
        <w:autoSpaceDE w:val="0"/>
        <w:jc w:val="center"/>
        <w:rPr>
          <w:sz w:val="26"/>
          <w:szCs w:val="26"/>
        </w:rPr>
      </w:pPr>
      <w:r w:rsidRPr="00F72DD5">
        <w:rPr>
          <w:sz w:val="26"/>
          <w:szCs w:val="26"/>
        </w:rPr>
        <w:t>Подраздел 13. ПОРЯДОК, РАЗМЕР И ОСНОВАНИЯ ВЗИМАНИЯ</w:t>
      </w:r>
    </w:p>
    <w:p w:rsidR="0035007D" w:rsidRPr="00F72DD5" w:rsidRDefault="0035007D" w:rsidP="0035007D">
      <w:pPr>
        <w:widowControl w:val="0"/>
        <w:suppressAutoHyphens w:val="0"/>
        <w:autoSpaceDE w:val="0"/>
        <w:jc w:val="center"/>
        <w:rPr>
          <w:sz w:val="26"/>
          <w:szCs w:val="26"/>
        </w:rPr>
      </w:pPr>
      <w:r w:rsidRPr="00F72DD5">
        <w:rPr>
          <w:sz w:val="26"/>
          <w:szCs w:val="26"/>
        </w:rPr>
        <w:t>ПЛАТЫ ЗА ПРЕДОСТАВЛЕНИЕ УСЛУГ, КОТОРЫЕ ЯВЛЯЮТСЯ</w:t>
      </w:r>
    </w:p>
    <w:p w:rsidR="0035007D" w:rsidRPr="00F72DD5" w:rsidRDefault="0035007D" w:rsidP="0035007D">
      <w:pPr>
        <w:widowControl w:val="0"/>
        <w:suppressAutoHyphens w:val="0"/>
        <w:autoSpaceDE w:val="0"/>
        <w:jc w:val="center"/>
        <w:rPr>
          <w:sz w:val="26"/>
          <w:szCs w:val="26"/>
        </w:rPr>
      </w:pPr>
      <w:r w:rsidRPr="00F72DD5">
        <w:rPr>
          <w:sz w:val="26"/>
          <w:szCs w:val="26"/>
        </w:rPr>
        <w:t xml:space="preserve">НЕОБХОДИМЫМИ И ОБЯЗАТЕЛЬНЫМИ ДЛЯ ПРЕДОСТАВЛЕНИЯ </w:t>
      </w:r>
    </w:p>
    <w:p w:rsidR="0035007D" w:rsidRPr="00F72DD5" w:rsidRDefault="0035007D" w:rsidP="0035007D">
      <w:pPr>
        <w:widowControl w:val="0"/>
        <w:suppressAutoHyphens w:val="0"/>
        <w:autoSpaceDE w:val="0"/>
        <w:jc w:val="center"/>
        <w:rPr>
          <w:sz w:val="26"/>
          <w:szCs w:val="26"/>
        </w:rPr>
      </w:pPr>
      <w:r w:rsidRPr="00F72DD5">
        <w:rPr>
          <w:sz w:val="26"/>
          <w:szCs w:val="26"/>
        </w:rPr>
        <w:t xml:space="preserve">МУНИЦИПАЛЬНОЙ УСЛУГИ </w:t>
      </w:r>
    </w:p>
    <w:p w:rsidR="0035007D" w:rsidRPr="00F72DD5" w:rsidRDefault="0035007D" w:rsidP="0035007D">
      <w:pPr>
        <w:widowControl w:val="0"/>
        <w:suppressAutoHyphens w:val="0"/>
        <w:autoSpaceDE w:val="0"/>
        <w:ind w:firstLine="540"/>
        <w:jc w:val="both"/>
        <w:rPr>
          <w:sz w:val="26"/>
          <w:szCs w:val="26"/>
        </w:rPr>
      </w:pPr>
    </w:p>
    <w:p w:rsidR="0035007D" w:rsidRPr="00F72DD5" w:rsidRDefault="0035007D" w:rsidP="0035007D">
      <w:pPr>
        <w:suppressAutoHyphens w:val="0"/>
        <w:ind w:firstLine="709"/>
        <w:jc w:val="both"/>
        <w:rPr>
          <w:sz w:val="26"/>
          <w:szCs w:val="26"/>
        </w:rPr>
      </w:pPr>
      <w:r>
        <w:rPr>
          <w:sz w:val="26"/>
          <w:szCs w:val="26"/>
        </w:rPr>
        <w:lastRenderedPageBreak/>
        <w:t>43</w:t>
      </w:r>
      <w:r w:rsidRPr="00F72DD5">
        <w:rPr>
          <w:sz w:val="26"/>
          <w:szCs w:val="26"/>
        </w:rPr>
        <w:t>.</w:t>
      </w:r>
      <w:r w:rsidRPr="00F72DD5">
        <w:rPr>
          <w:sz w:val="26"/>
          <w:szCs w:val="26"/>
        </w:rPr>
        <w:tab/>
        <w:t xml:space="preserve">Услуги, указанные в пункте </w:t>
      </w:r>
      <w:r>
        <w:rPr>
          <w:sz w:val="26"/>
          <w:szCs w:val="26"/>
        </w:rPr>
        <w:t>41</w:t>
      </w:r>
      <w:r w:rsidRPr="00F72DD5">
        <w:rPr>
          <w:sz w:val="26"/>
          <w:szCs w:val="26"/>
        </w:rPr>
        <w:t xml:space="preserve"> настоящего административного регламента, которые являются необходимыми и обязательными для предоставления муниципальной услуги, предоставляются заявителю за плату.</w:t>
      </w:r>
    </w:p>
    <w:p w:rsidR="0035007D" w:rsidRDefault="0035007D" w:rsidP="0035007D">
      <w:pPr>
        <w:suppressAutoHyphens w:val="0"/>
        <w:ind w:firstLine="709"/>
        <w:jc w:val="both"/>
        <w:rPr>
          <w:sz w:val="26"/>
          <w:szCs w:val="26"/>
        </w:rPr>
      </w:pPr>
    </w:p>
    <w:p w:rsidR="0035007D" w:rsidRDefault="0035007D" w:rsidP="0035007D">
      <w:pPr>
        <w:suppressAutoHyphens w:val="0"/>
        <w:ind w:firstLine="709"/>
        <w:jc w:val="both"/>
        <w:rPr>
          <w:sz w:val="26"/>
          <w:szCs w:val="26"/>
        </w:rPr>
      </w:pPr>
    </w:p>
    <w:p w:rsidR="0035007D" w:rsidRDefault="0035007D" w:rsidP="0035007D">
      <w:pPr>
        <w:suppressAutoHyphens w:val="0"/>
        <w:ind w:firstLine="709"/>
        <w:jc w:val="both"/>
        <w:rPr>
          <w:sz w:val="26"/>
          <w:szCs w:val="26"/>
        </w:rPr>
      </w:pPr>
    </w:p>
    <w:p w:rsidR="0035007D" w:rsidRPr="00F72DD5" w:rsidRDefault="0035007D" w:rsidP="0035007D">
      <w:pPr>
        <w:suppressAutoHyphens w:val="0"/>
        <w:ind w:firstLine="709"/>
        <w:jc w:val="both"/>
        <w:rPr>
          <w:sz w:val="26"/>
          <w:szCs w:val="26"/>
        </w:rPr>
      </w:pPr>
      <w:r>
        <w:rPr>
          <w:sz w:val="26"/>
          <w:szCs w:val="26"/>
        </w:rPr>
        <w:t>44</w:t>
      </w:r>
      <w:r w:rsidRPr="00F72DD5">
        <w:rPr>
          <w:sz w:val="26"/>
          <w:szCs w:val="26"/>
        </w:rPr>
        <w:t>.</w:t>
      </w:r>
      <w:r w:rsidRPr="00F72DD5">
        <w:rPr>
          <w:sz w:val="26"/>
          <w:szCs w:val="26"/>
        </w:rPr>
        <w:tab/>
        <w:t>Размер платы за оказание услуг, являющихся необходимыми и обязательными для предоставления муниципальной услуги, предусмотренной настоящим административным регламентом:</w:t>
      </w:r>
    </w:p>
    <w:p w:rsidR="0035007D" w:rsidRDefault="0035007D" w:rsidP="0035007D">
      <w:pPr>
        <w:suppressAutoHyphens w:val="0"/>
        <w:ind w:firstLine="709"/>
        <w:jc w:val="both"/>
        <w:rPr>
          <w:sz w:val="26"/>
          <w:szCs w:val="26"/>
        </w:rPr>
      </w:pPr>
      <w:r w:rsidRPr="00F72DD5">
        <w:rPr>
          <w:sz w:val="26"/>
          <w:szCs w:val="26"/>
        </w:rPr>
        <w:t xml:space="preserve">в случае если необходимая и обязательная услуга оказывается государственной или муниципальной организацией, - устанавливается на основании методики расчета размера </w:t>
      </w:r>
      <w:r>
        <w:rPr>
          <w:sz w:val="26"/>
          <w:szCs w:val="26"/>
        </w:rPr>
        <w:t xml:space="preserve"> </w:t>
      </w:r>
      <w:r w:rsidRPr="00F72DD5">
        <w:rPr>
          <w:sz w:val="26"/>
          <w:szCs w:val="26"/>
        </w:rPr>
        <w:t>такой</w:t>
      </w:r>
      <w:r>
        <w:rPr>
          <w:sz w:val="26"/>
          <w:szCs w:val="26"/>
        </w:rPr>
        <w:t xml:space="preserve"> </w:t>
      </w:r>
      <w:r w:rsidRPr="00F72DD5">
        <w:rPr>
          <w:sz w:val="26"/>
          <w:szCs w:val="26"/>
        </w:rPr>
        <w:t xml:space="preserve"> платы, </w:t>
      </w:r>
      <w:r>
        <w:rPr>
          <w:sz w:val="26"/>
          <w:szCs w:val="26"/>
        </w:rPr>
        <w:t xml:space="preserve">  </w:t>
      </w:r>
      <w:r w:rsidRPr="00F72DD5">
        <w:rPr>
          <w:sz w:val="26"/>
          <w:szCs w:val="26"/>
        </w:rPr>
        <w:t xml:space="preserve">утвержденной соответствующим </w:t>
      </w:r>
      <w:r>
        <w:rPr>
          <w:sz w:val="26"/>
          <w:szCs w:val="26"/>
        </w:rPr>
        <w:t xml:space="preserve">  </w:t>
      </w:r>
      <w:r w:rsidRPr="00F72DD5">
        <w:rPr>
          <w:sz w:val="26"/>
          <w:szCs w:val="26"/>
        </w:rPr>
        <w:t xml:space="preserve">органом </w:t>
      </w:r>
      <w:r>
        <w:rPr>
          <w:sz w:val="26"/>
          <w:szCs w:val="26"/>
        </w:rPr>
        <w:t xml:space="preserve">    </w:t>
      </w:r>
      <w:r w:rsidRPr="00F72DD5">
        <w:rPr>
          <w:sz w:val="26"/>
          <w:szCs w:val="26"/>
        </w:rPr>
        <w:t xml:space="preserve">государственной </w:t>
      </w:r>
    </w:p>
    <w:p w:rsidR="0035007D" w:rsidRDefault="0035007D" w:rsidP="0035007D">
      <w:pPr>
        <w:suppressAutoHyphens w:val="0"/>
        <w:jc w:val="both"/>
        <w:rPr>
          <w:sz w:val="26"/>
          <w:szCs w:val="26"/>
        </w:rPr>
      </w:pPr>
    </w:p>
    <w:p w:rsidR="0035007D" w:rsidRPr="00F72DD5" w:rsidRDefault="0035007D" w:rsidP="0035007D">
      <w:pPr>
        <w:suppressAutoHyphens w:val="0"/>
        <w:jc w:val="both"/>
        <w:rPr>
          <w:sz w:val="26"/>
          <w:szCs w:val="26"/>
        </w:rPr>
      </w:pPr>
      <w:r w:rsidRPr="00F72DD5">
        <w:rPr>
          <w:sz w:val="26"/>
          <w:szCs w:val="26"/>
        </w:rPr>
        <w:t>власти Российской Федерации (Кировской области) или органом местного самоуправления;</w:t>
      </w:r>
    </w:p>
    <w:p w:rsidR="0035007D" w:rsidRPr="00F72DD5" w:rsidRDefault="0035007D" w:rsidP="0035007D">
      <w:pPr>
        <w:suppressAutoHyphens w:val="0"/>
        <w:ind w:firstLine="709"/>
        <w:jc w:val="both"/>
        <w:rPr>
          <w:sz w:val="26"/>
          <w:szCs w:val="26"/>
        </w:rPr>
      </w:pPr>
      <w:r w:rsidRPr="00F72DD5">
        <w:rPr>
          <w:sz w:val="26"/>
          <w:szCs w:val="26"/>
        </w:rPr>
        <w:t>в случае если необходимая и обязательная услуга оказывается лицом, не являющимся государственной и муниципальной организацией, - устанавливается указанным лицом самостоятельно в соответствии с законодательством Российской Федерации и (или) Кировской области.</w:t>
      </w:r>
    </w:p>
    <w:p w:rsidR="0035007D" w:rsidRPr="00F72DD5" w:rsidRDefault="0035007D" w:rsidP="0035007D">
      <w:pPr>
        <w:widowControl w:val="0"/>
        <w:autoSpaceDE w:val="0"/>
        <w:autoSpaceDN w:val="0"/>
        <w:adjustRightInd w:val="0"/>
        <w:outlineLvl w:val="2"/>
        <w:rPr>
          <w:b/>
          <w:sz w:val="26"/>
          <w:szCs w:val="26"/>
        </w:rPr>
      </w:pPr>
    </w:p>
    <w:p w:rsidR="0035007D" w:rsidRPr="00F72DD5" w:rsidRDefault="0035007D" w:rsidP="0035007D">
      <w:pPr>
        <w:widowControl w:val="0"/>
        <w:suppressAutoHyphens w:val="0"/>
        <w:autoSpaceDE w:val="0"/>
        <w:jc w:val="center"/>
        <w:rPr>
          <w:sz w:val="26"/>
          <w:szCs w:val="26"/>
        </w:rPr>
      </w:pPr>
      <w:r w:rsidRPr="00F72DD5">
        <w:rPr>
          <w:sz w:val="26"/>
          <w:szCs w:val="26"/>
        </w:rPr>
        <w:t xml:space="preserve">Подраздел 14. СРОК ОЖИДАНИЯ В ОЧЕРЕДИ </w:t>
      </w:r>
    </w:p>
    <w:p w:rsidR="0035007D" w:rsidRPr="00F72DD5" w:rsidRDefault="0035007D" w:rsidP="0035007D">
      <w:pPr>
        <w:widowControl w:val="0"/>
        <w:suppressAutoHyphens w:val="0"/>
        <w:autoSpaceDE w:val="0"/>
        <w:jc w:val="center"/>
        <w:rPr>
          <w:sz w:val="26"/>
          <w:szCs w:val="26"/>
        </w:rPr>
      </w:pPr>
      <w:r w:rsidRPr="00F72DD5">
        <w:rPr>
          <w:sz w:val="26"/>
          <w:szCs w:val="26"/>
        </w:rPr>
        <w:t>ПРИ ПОДАЧЕ ЗАПРОСА О ПРЕДОСТАВЛЕНИИ МУНИЦИПАЛЬНОЙ УСЛУГИ И ПРИ ПОЛУЧЕНИИ РЕЗУЛЬТАТА ПРЕДОСТАВЛЕНИЯ МУНИЦИПАЛЬНОЙ УСЛУГИ</w:t>
      </w:r>
    </w:p>
    <w:p w:rsidR="0035007D" w:rsidRPr="00F72DD5" w:rsidRDefault="0035007D" w:rsidP="0035007D">
      <w:pPr>
        <w:widowControl w:val="0"/>
        <w:suppressAutoHyphens w:val="0"/>
        <w:autoSpaceDE w:val="0"/>
        <w:jc w:val="center"/>
        <w:rPr>
          <w:sz w:val="26"/>
          <w:szCs w:val="26"/>
        </w:rPr>
      </w:pPr>
    </w:p>
    <w:p w:rsidR="0035007D" w:rsidRDefault="0035007D" w:rsidP="0035007D">
      <w:pPr>
        <w:widowControl w:val="0"/>
        <w:suppressAutoHyphens w:val="0"/>
        <w:autoSpaceDE w:val="0"/>
        <w:ind w:firstLine="709"/>
        <w:jc w:val="both"/>
        <w:rPr>
          <w:sz w:val="26"/>
          <w:szCs w:val="26"/>
        </w:rPr>
      </w:pPr>
      <w:r w:rsidRPr="00F72DD5">
        <w:rPr>
          <w:sz w:val="26"/>
          <w:szCs w:val="26"/>
        </w:rPr>
        <w:t>4</w:t>
      </w:r>
      <w:r>
        <w:rPr>
          <w:sz w:val="26"/>
          <w:szCs w:val="26"/>
        </w:rPr>
        <w:t>5</w:t>
      </w:r>
      <w:r w:rsidRPr="00F72DD5">
        <w:rPr>
          <w:sz w:val="26"/>
          <w:szCs w:val="26"/>
        </w:rPr>
        <w:t>.</w:t>
      </w:r>
      <w:r w:rsidRPr="00F72DD5">
        <w:rPr>
          <w:sz w:val="26"/>
          <w:szCs w:val="26"/>
        </w:rPr>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до 15 минут.</w:t>
      </w:r>
    </w:p>
    <w:p w:rsidR="0035007D" w:rsidRPr="00F72DD5" w:rsidRDefault="0035007D" w:rsidP="0035007D">
      <w:pPr>
        <w:widowControl w:val="0"/>
        <w:suppressAutoHyphens w:val="0"/>
        <w:autoSpaceDE w:val="0"/>
        <w:ind w:firstLine="709"/>
        <w:jc w:val="center"/>
        <w:rPr>
          <w:b/>
          <w:sz w:val="26"/>
          <w:szCs w:val="26"/>
        </w:rPr>
      </w:pPr>
    </w:p>
    <w:p w:rsidR="0035007D" w:rsidRPr="00F72DD5" w:rsidRDefault="0035007D" w:rsidP="0035007D">
      <w:pPr>
        <w:widowControl w:val="0"/>
        <w:suppressAutoHyphens w:val="0"/>
        <w:autoSpaceDE w:val="0"/>
        <w:jc w:val="center"/>
        <w:rPr>
          <w:sz w:val="26"/>
          <w:szCs w:val="26"/>
        </w:rPr>
      </w:pPr>
      <w:r w:rsidRPr="00F72DD5">
        <w:rPr>
          <w:sz w:val="26"/>
          <w:szCs w:val="26"/>
        </w:rPr>
        <w:t xml:space="preserve">Подраздел 15. СРОК И  ПОРЯДОК РЕГИСТРАЦИИ ЗАПРОСА </w:t>
      </w:r>
    </w:p>
    <w:p w:rsidR="0035007D" w:rsidRPr="00F72DD5" w:rsidRDefault="0035007D" w:rsidP="0035007D">
      <w:pPr>
        <w:widowControl w:val="0"/>
        <w:suppressAutoHyphens w:val="0"/>
        <w:autoSpaceDE w:val="0"/>
        <w:jc w:val="center"/>
        <w:rPr>
          <w:sz w:val="26"/>
          <w:szCs w:val="26"/>
        </w:rPr>
      </w:pPr>
      <w:r w:rsidRPr="00F72DD5">
        <w:rPr>
          <w:sz w:val="26"/>
          <w:szCs w:val="26"/>
        </w:rPr>
        <w:t>ЗАЯВИТЕЛЯ О ПРЕДОСТАВЛЕНИИ МУНИЦИПАЛЬНОЙ УСЛУГИ</w:t>
      </w:r>
    </w:p>
    <w:p w:rsidR="0035007D" w:rsidRPr="00F72DD5" w:rsidRDefault="0035007D" w:rsidP="0035007D">
      <w:pPr>
        <w:widowControl w:val="0"/>
        <w:suppressAutoHyphens w:val="0"/>
        <w:autoSpaceDE w:val="0"/>
        <w:ind w:firstLine="540"/>
        <w:jc w:val="both"/>
        <w:rPr>
          <w:sz w:val="26"/>
          <w:szCs w:val="26"/>
        </w:rPr>
      </w:pPr>
    </w:p>
    <w:p w:rsidR="0035007D" w:rsidRDefault="0035007D" w:rsidP="0035007D">
      <w:pPr>
        <w:widowControl w:val="0"/>
        <w:suppressAutoHyphens w:val="0"/>
        <w:autoSpaceDE w:val="0"/>
        <w:ind w:firstLine="709"/>
        <w:jc w:val="both"/>
        <w:rPr>
          <w:sz w:val="26"/>
          <w:szCs w:val="26"/>
        </w:rPr>
      </w:pPr>
      <w:r w:rsidRPr="00F72DD5">
        <w:rPr>
          <w:sz w:val="26"/>
          <w:szCs w:val="26"/>
        </w:rPr>
        <w:t>4</w:t>
      </w:r>
      <w:r>
        <w:rPr>
          <w:sz w:val="26"/>
          <w:szCs w:val="26"/>
        </w:rPr>
        <w:t>6.</w:t>
      </w:r>
      <w:r w:rsidRPr="00F72DD5">
        <w:rPr>
          <w:sz w:val="26"/>
          <w:szCs w:val="26"/>
        </w:rPr>
        <w:tab/>
        <w:t>Регистрация запроса заявителя (заявления) о предоставлении муниципальной услуги, предусмотренной настоящим административным регламентом, производится в течение одного рабочего дня с даты поступления запроса (заявления) в администрацию города Вятские Поляны.</w:t>
      </w:r>
    </w:p>
    <w:p w:rsidR="0035007D" w:rsidRPr="00F72DD5" w:rsidRDefault="0035007D" w:rsidP="0035007D">
      <w:pPr>
        <w:widowControl w:val="0"/>
        <w:suppressAutoHyphens w:val="0"/>
        <w:autoSpaceDE w:val="0"/>
        <w:ind w:firstLine="709"/>
        <w:jc w:val="both"/>
        <w:rPr>
          <w:sz w:val="26"/>
          <w:szCs w:val="26"/>
        </w:rPr>
      </w:pPr>
      <w:r>
        <w:rPr>
          <w:rStyle w:val="apple-style-span"/>
          <w:rFonts w:eastAsia="Arial" w:cs="Arial"/>
          <w:color w:val="000000"/>
          <w:sz w:val="26"/>
          <w:szCs w:val="26"/>
        </w:rPr>
        <w:t>В случае подачи заявителем документов через многофункциональный центр предоставления государственных и муниципальных услуг они в течение одного рабочего дня с момента их регистрации в многофункциональном центре предоставления государственных и муниципальных услуг подлежат направлению в администрацию города Вятские Поляны и регистрируются должностным лицом, ответственным</w:t>
      </w:r>
      <w:r>
        <w:rPr>
          <w:color w:val="000000"/>
          <w:sz w:val="26"/>
          <w:szCs w:val="26"/>
        </w:rPr>
        <w:t xml:space="preserve"> за взаимодействие с </w:t>
      </w:r>
      <w:r>
        <w:rPr>
          <w:rStyle w:val="apple-style-span"/>
          <w:rFonts w:eastAsia="Arial" w:cs="Arial"/>
          <w:color w:val="000000"/>
          <w:sz w:val="26"/>
          <w:szCs w:val="26"/>
        </w:rPr>
        <w:t>многофункциональным центром предоставления государственных и муниципальных услуг по муниципальной услуге, предусмотренной настоящим административным регламентом.</w:t>
      </w:r>
    </w:p>
    <w:p w:rsidR="0035007D" w:rsidRDefault="0035007D" w:rsidP="0035007D">
      <w:pPr>
        <w:widowControl w:val="0"/>
        <w:suppressAutoHyphens w:val="0"/>
        <w:autoSpaceDE w:val="0"/>
        <w:jc w:val="center"/>
        <w:rPr>
          <w:sz w:val="26"/>
          <w:szCs w:val="26"/>
        </w:rPr>
      </w:pPr>
    </w:p>
    <w:p w:rsidR="0035007D" w:rsidRPr="00F72DD5" w:rsidRDefault="0035007D" w:rsidP="0035007D">
      <w:pPr>
        <w:widowControl w:val="0"/>
        <w:suppressAutoHyphens w:val="0"/>
        <w:autoSpaceDE w:val="0"/>
        <w:jc w:val="center"/>
        <w:rPr>
          <w:sz w:val="26"/>
          <w:szCs w:val="26"/>
        </w:rPr>
      </w:pPr>
      <w:r w:rsidRPr="00F72DD5">
        <w:rPr>
          <w:sz w:val="26"/>
          <w:szCs w:val="26"/>
        </w:rPr>
        <w:t xml:space="preserve">Подраздел 16. ТРЕБОВАНИЯ К ПОМЕЩЕНИЯМ, В КОТОРЫХ </w:t>
      </w:r>
    </w:p>
    <w:p w:rsidR="0035007D" w:rsidRPr="00F72DD5" w:rsidRDefault="0035007D" w:rsidP="0035007D">
      <w:pPr>
        <w:widowControl w:val="0"/>
        <w:suppressAutoHyphens w:val="0"/>
        <w:autoSpaceDE w:val="0"/>
        <w:jc w:val="center"/>
        <w:rPr>
          <w:sz w:val="26"/>
          <w:szCs w:val="26"/>
        </w:rPr>
      </w:pPr>
      <w:r w:rsidRPr="00F72DD5">
        <w:rPr>
          <w:sz w:val="26"/>
          <w:szCs w:val="26"/>
        </w:rPr>
        <w:t>ПРЕДОСТАВЛЯЕТСЯ МУНИЦИПАЛЬНАЯ УСЛУГА</w:t>
      </w:r>
    </w:p>
    <w:p w:rsidR="0035007D" w:rsidRPr="00F72DD5" w:rsidRDefault="0035007D" w:rsidP="0035007D">
      <w:pPr>
        <w:widowControl w:val="0"/>
        <w:autoSpaceDE w:val="0"/>
        <w:autoSpaceDN w:val="0"/>
        <w:adjustRightInd w:val="0"/>
        <w:jc w:val="center"/>
        <w:outlineLvl w:val="2"/>
        <w:rPr>
          <w:kern w:val="0"/>
          <w:sz w:val="26"/>
          <w:szCs w:val="26"/>
          <w:lang w:eastAsia="ru-RU"/>
        </w:rPr>
      </w:pPr>
    </w:p>
    <w:p w:rsidR="0035007D" w:rsidRPr="00F72DD5" w:rsidRDefault="0035007D" w:rsidP="0035007D">
      <w:pPr>
        <w:widowControl w:val="0"/>
        <w:suppressAutoHyphens w:val="0"/>
        <w:autoSpaceDE w:val="0"/>
        <w:ind w:firstLine="709"/>
        <w:jc w:val="both"/>
        <w:rPr>
          <w:sz w:val="26"/>
          <w:szCs w:val="26"/>
        </w:rPr>
      </w:pPr>
      <w:r w:rsidRPr="00F72DD5">
        <w:rPr>
          <w:sz w:val="26"/>
          <w:szCs w:val="26"/>
        </w:rPr>
        <w:t>4</w:t>
      </w:r>
      <w:r>
        <w:rPr>
          <w:sz w:val="26"/>
          <w:szCs w:val="26"/>
        </w:rPr>
        <w:t>7</w:t>
      </w:r>
      <w:r w:rsidRPr="00F72DD5">
        <w:rPr>
          <w:sz w:val="26"/>
          <w:szCs w:val="26"/>
        </w:rPr>
        <w:t>.</w:t>
      </w:r>
      <w:r w:rsidRPr="00F72DD5">
        <w:rPr>
          <w:sz w:val="26"/>
          <w:szCs w:val="26"/>
        </w:rPr>
        <w:tab/>
        <w:t xml:space="preserve">Здание, в котором располагается администрация города Вятские Поляны, оборудовано входом, обеспечивающим свободный доступ заявителей в здание, </w:t>
      </w:r>
      <w:r w:rsidRPr="00F72DD5">
        <w:rPr>
          <w:sz w:val="26"/>
          <w:szCs w:val="26"/>
        </w:rPr>
        <w:lastRenderedPageBreak/>
        <w:t xml:space="preserve">средствами пожаротушения. Здание располагается в транспортной доступности от остановок общественного транспорта. </w:t>
      </w:r>
    </w:p>
    <w:p w:rsidR="0035007D" w:rsidRPr="00F72DD5" w:rsidRDefault="0035007D" w:rsidP="0035007D">
      <w:pPr>
        <w:widowControl w:val="0"/>
        <w:suppressAutoHyphens w:val="0"/>
        <w:autoSpaceDE w:val="0"/>
        <w:ind w:firstLine="709"/>
        <w:jc w:val="both"/>
        <w:rPr>
          <w:sz w:val="26"/>
          <w:szCs w:val="26"/>
        </w:rPr>
      </w:pPr>
      <w:r w:rsidRPr="00F72DD5">
        <w:rPr>
          <w:sz w:val="26"/>
          <w:szCs w:val="26"/>
        </w:rPr>
        <w:t>4</w:t>
      </w:r>
      <w:r>
        <w:rPr>
          <w:sz w:val="26"/>
          <w:szCs w:val="26"/>
        </w:rPr>
        <w:t>8</w:t>
      </w:r>
      <w:r w:rsidRPr="00F72DD5">
        <w:rPr>
          <w:sz w:val="26"/>
          <w:szCs w:val="26"/>
        </w:rPr>
        <w:t>.</w:t>
      </w:r>
      <w:r w:rsidRPr="00F72DD5">
        <w:rPr>
          <w:sz w:val="26"/>
          <w:szCs w:val="26"/>
        </w:rPr>
        <w:tab/>
        <w:t>Территория, прилегающая к зданию, в котором осуществляется прием заявителей, оборудована местами для парковки автотранспортных средств.</w:t>
      </w:r>
    </w:p>
    <w:p w:rsidR="0035007D" w:rsidRDefault="0035007D" w:rsidP="0035007D">
      <w:pPr>
        <w:widowControl w:val="0"/>
        <w:suppressAutoHyphens w:val="0"/>
        <w:autoSpaceDE w:val="0"/>
        <w:ind w:firstLine="709"/>
        <w:jc w:val="both"/>
        <w:rPr>
          <w:sz w:val="26"/>
          <w:szCs w:val="26"/>
        </w:rPr>
      </w:pPr>
    </w:p>
    <w:p w:rsidR="0035007D" w:rsidRDefault="0035007D" w:rsidP="0035007D">
      <w:pPr>
        <w:widowControl w:val="0"/>
        <w:suppressAutoHyphens w:val="0"/>
        <w:autoSpaceDE w:val="0"/>
        <w:ind w:firstLine="709"/>
        <w:jc w:val="both"/>
        <w:rPr>
          <w:sz w:val="26"/>
          <w:szCs w:val="26"/>
        </w:rPr>
      </w:pPr>
    </w:p>
    <w:p w:rsidR="0035007D" w:rsidRPr="00F72DD5" w:rsidRDefault="0035007D" w:rsidP="0035007D">
      <w:pPr>
        <w:widowControl w:val="0"/>
        <w:suppressAutoHyphens w:val="0"/>
        <w:autoSpaceDE w:val="0"/>
        <w:ind w:firstLine="709"/>
        <w:jc w:val="both"/>
        <w:rPr>
          <w:sz w:val="26"/>
          <w:szCs w:val="26"/>
        </w:rPr>
      </w:pPr>
      <w:r w:rsidRPr="00F72DD5">
        <w:rPr>
          <w:sz w:val="26"/>
          <w:szCs w:val="26"/>
        </w:rPr>
        <w:t>4</w:t>
      </w:r>
      <w:r>
        <w:rPr>
          <w:sz w:val="26"/>
          <w:szCs w:val="26"/>
        </w:rPr>
        <w:t>9</w:t>
      </w:r>
      <w:r w:rsidRPr="00F72DD5">
        <w:rPr>
          <w:sz w:val="26"/>
          <w:szCs w:val="26"/>
        </w:rPr>
        <w:t>.</w:t>
      </w:r>
      <w:r w:rsidRPr="00F72DD5">
        <w:rPr>
          <w:sz w:val="26"/>
          <w:szCs w:val="26"/>
        </w:rPr>
        <w:tab/>
        <w:t>Центральный вход в здание оборудован информационной табличкой (вывеской), содержащей информацию о наименовании и графике работы администрации города Вятские Поляны.</w:t>
      </w:r>
    </w:p>
    <w:p w:rsidR="0035007D" w:rsidRPr="00F72DD5" w:rsidRDefault="0035007D" w:rsidP="0035007D">
      <w:pPr>
        <w:widowControl w:val="0"/>
        <w:suppressAutoHyphens w:val="0"/>
        <w:autoSpaceDE w:val="0"/>
        <w:ind w:firstLine="709"/>
        <w:jc w:val="both"/>
        <w:rPr>
          <w:sz w:val="26"/>
          <w:szCs w:val="26"/>
        </w:rPr>
      </w:pPr>
      <w:r>
        <w:rPr>
          <w:sz w:val="26"/>
          <w:szCs w:val="26"/>
        </w:rPr>
        <w:t>50</w:t>
      </w:r>
      <w:r w:rsidRPr="00F72DD5">
        <w:rPr>
          <w:sz w:val="26"/>
          <w:szCs w:val="26"/>
        </w:rPr>
        <w:t>.</w:t>
      </w:r>
      <w:r w:rsidRPr="00F72DD5">
        <w:rPr>
          <w:sz w:val="26"/>
          <w:szCs w:val="26"/>
        </w:rPr>
        <w:tab/>
        <w:t>Вход в здание администрации города Вятские Поляны с правой торцевой части здания оборудован расширенным проходом, позволяющим обеспечить беспрепятственный доступ для инвалидов, включая инвалидов, использующих кресла-коляски.</w:t>
      </w:r>
    </w:p>
    <w:p w:rsidR="0035007D" w:rsidRPr="00F72DD5" w:rsidRDefault="0035007D" w:rsidP="0035007D">
      <w:pPr>
        <w:widowControl w:val="0"/>
        <w:suppressAutoHyphens w:val="0"/>
        <w:autoSpaceDE w:val="0"/>
        <w:ind w:firstLine="709"/>
        <w:jc w:val="both"/>
        <w:rPr>
          <w:sz w:val="26"/>
          <w:szCs w:val="26"/>
        </w:rPr>
      </w:pPr>
      <w:r>
        <w:rPr>
          <w:sz w:val="26"/>
          <w:szCs w:val="26"/>
        </w:rPr>
        <w:t>51</w:t>
      </w:r>
      <w:r w:rsidRPr="00F72DD5">
        <w:rPr>
          <w:sz w:val="26"/>
          <w:szCs w:val="26"/>
        </w:rPr>
        <w:t>.</w:t>
      </w:r>
      <w:r w:rsidRPr="00F72DD5">
        <w:rPr>
          <w:sz w:val="26"/>
          <w:szCs w:val="26"/>
        </w:rPr>
        <w:tab/>
        <w:t xml:space="preserve">Помещения в здании соответствуют установленным санитарно-эпидемиологическим правилам. </w:t>
      </w:r>
    </w:p>
    <w:p w:rsidR="0035007D" w:rsidRPr="00F72DD5" w:rsidRDefault="0035007D" w:rsidP="0035007D">
      <w:pPr>
        <w:widowControl w:val="0"/>
        <w:suppressAutoHyphens w:val="0"/>
        <w:autoSpaceDE w:val="0"/>
        <w:ind w:firstLine="709"/>
        <w:jc w:val="both"/>
        <w:rPr>
          <w:sz w:val="26"/>
          <w:szCs w:val="26"/>
        </w:rPr>
      </w:pPr>
      <w:r>
        <w:rPr>
          <w:sz w:val="26"/>
          <w:szCs w:val="26"/>
        </w:rPr>
        <w:t>52</w:t>
      </w:r>
      <w:r w:rsidRPr="00F72DD5">
        <w:rPr>
          <w:sz w:val="26"/>
          <w:szCs w:val="26"/>
        </w:rPr>
        <w:t>.</w:t>
      </w:r>
      <w:r w:rsidRPr="00F72DD5">
        <w:rPr>
          <w:sz w:val="26"/>
          <w:szCs w:val="26"/>
        </w:rPr>
        <w:tab/>
        <w:t xml:space="preserve">В помещении администрации города Вятские Поляны отведены места для ожидания приема, ожидания в очереди при подаче заявления с документами, получения информации и заполнения документов. </w:t>
      </w:r>
    </w:p>
    <w:p w:rsidR="0035007D" w:rsidRPr="00F72DD5" w:rsidRDefault="0035007D" w:rsidP="0035007D">
      <w:pPr>
        <w:widowControl w:val="0"/>
        <w:suppressAutoHyphens w:val="0"/>
        <w:autoSpaceDE w:val="0"/>
        <w:ind w:firstLine="709"/>
        <w:jc w:val="both"/>
        <w:rPr>
          <w:sz w:val="26"/>
          <w:szCs w:val="26"/>
        </w:rPr>
      </w:pPr>
      <w:r>
        <w:rPr>
          <w:sz w:val="26"/>
          <w:szCs w:val="26"/>
        </w:rPr>
        <w:t>53</w:t>
      </w:r>
      <w:r w:rsidRPr="00F72DD5">
        <w:rPr>
          <w:sz w:val="26"/>
          <w:szCs w:val="26"/>
        </w:rPr>
        <w:t>.</w:t>
      </w:r>
      <w:r w:rsidRPr="00F72DD5">
        <w:rPr>
          <w:sz w:val="26"/>
          <w:szCs w:val="26"/>
        </w:rPr>
        <w:tab/>
        <w:t>Места ожидания в очереди на представление или получение документов оборудованы стульями, местами общественного пользования (туалетами).</w:t>
      </w:r>
    </w:p>
    <w:p w:rsidR="0035007D" w:rsidRPr="00F72DD5" w:rsidRDefault="0035007D" w:rsidP="0035007D">
      <w:pPr>
        <w:widowControl w:val="0"/>
        <w:suppressAutoHyphens w:val="0"/>
        <w:autoSpaceDE w:val="0"/>
        <w:ind w:firstLine="709"/>
        <w:jc w:val="both"/>
        <w:rPr>
          <w:sz w:val="26"/>
          <w:szCs w:val="26"/>
        </w:rPr>
      </w:pPr>
      <w:r>
        <w:rPr>
          <w:sz w:val="26"/>
          <w:szCs w:val="26"/>
        </w:rPr>
        <w:t>54</w:t>
      </w:r>
      <w:r w:rsidRPr="00F72DD5">
        <w:rPr>
          <w:sz w:val="26"/>
          <w:szCs w:val="26"/>
        </w:rPr>
        <w:t>.</w:t>
      </w:r>
      <w:r w:rsidRPr="00F72DD5">
        <w:rPr>
          <w:sz w:val="26"/>
          <w:szCs w:val="26"/>
        </w:rPr>
        <w:tab/>
        <w:t>Рабочее место должностного лица, осуществляющего предоставление муниципальной услуги, оборудовано необходимой мебелью, телефоном, оргтехникой (персональным компьютером с возможностью доступа к необходимым базам данных, печатающим устройством).</w:t>
      </w:r>
    </w:p>
    <w:p w:rsidR="0035007D" w:rsidRPr="00F72DD5" w:rsidRDefault="0035007D" w:rsidP="0035007D">
      <w:pPr>
        <w:widowControl w:val="0"/>
        <w:suppressAutoHyphens w:val="0"/>
        <w:autoSpaceDE w:val="0"/>
        <w:jc w:val="center"/>
        <w:rPr>
          <w:sz w:val="26"/>
          <w:szCs w:val="26"/>
        </w:rPr>
      </w:pPr>
    </w:p>
    <w:p w:rsidR="0035007D" w:rsidRPr="00F72DD5" w:rsidRDefault="0035007D" w:rsidP="0035007D">
      <w:pPr>
        <w:widowControl w:val="0"/>
        <w:suppressAutoHyphens w:val="0"/>
        <w:autoSpaceDE w:val="0"/>
        <w:jc w:val="center"/>
        <w:rPr>
          <w:sz w:val="26"/>
          <w:szCs w:val="26"/>
        </w:rPr>
      </w:pPr>
      <w:r w:rsidRPr="00F72DD5">
        <w:rPr>
          <w:sz w:val="26"/>
          <w:szCs w:val="26"/>
        </w:rPr>
        <w:t xml:space="preserve">Подраздел 17. ПОКАЗАТЕЛИ ДОСТУПНОСТИ И КАЧЕСТВА </w:t>
      </w:r>
    </w:p>
    <w:p w:rsidR="0035007D" w:rsidRPr="00F72DD5" w:rsidRDefault="0035007D" w:rsidP="0035007D">
      <w:pPr>
        <w:widowControl w:val="0"/>
        <w:suppressAutoHyphens w:val="0"/>
        <w:autoSpaceDE w:val="0"/>
        <w:jc w:val="center"/>
        <w:rPr>
          <w:sz w:val="26"/>
          <w:szCs w:val="26"/>
        </w:rPr>
      </w:pPr>
      <w:r w:rsidRPr="00F72DD5">
        <w:rPr>
          <w:sz w:val="26"/>
          <w:szCs w:val="26"/>
        </w:rPr>
        <w:t>МУНИЦИПАЛЬНОЙ УСЛУГИ</w:t>
      </w:r>
    </w:p>
    <w:p w:rsidR="0035007D" w:rsidRPr="00F72DD5" w:rsidRDefault="0035007D" w:rsidP="0035007D">
      <w:pPr>
        <w:widowControl w:val="0"/>
        <w:autoSpaceDE w:val="0"/>
        <w:autoSpaceDN w:val="0"/>
        <w:adjustRightInd w:val="0"/>
        <w:jc w:val="center"/>
        <w:outlineLvl w:val="2"/>
        <w:rPr>
          <w:b/>
          <w:sz w:val="26"/>
          <w:szCs w:val="26"/>
        </w:rPr>
      </w:pPr>
    </w:p>
    <w:p w:rsidR="0035007D" w:rsidRPr="00F72DD5" w:rsidRDefault="0035007D" w:rsidP="0035007D">
      <w:pPr>
        <w:suppressAutoHyphens w:val="0"/>
        <w:autoSpaceDE w:val="0"/>
        <w:ind w:firstLine="709"/>
        <w:jc w:val="both"/>
        <w:rPr>
          <w:sz w:val="26"/>
          <w:szCs w:val="26"/>
        </w:rPr>
      </w:pPr>
      <w:r w:rsidRPr="00F72DD5">
        <w:rPr>
          <w:sz w:val="26"/>
          <w:szCs w:val="26"/>
        </w:rPr>
        <w:t>5</w:t>
      </w:r>
      <w:r>
        <w:rPr>
          <w:sz w:val="26"/>
          <w:szCs w:val="26"/>
        </w:rPr>
        <w:t>5</w:t>
      </w:r>
      <w:r w:rsidRPr="00F72DD5">
        <w:rPr>
          <w:sz w:val="26"/>
          <w:szCs w:val="26"/>
        </w:rPr>
        <w:t>.</w:t>
      </w:r>
      <w:r w:rsidRPr="00F72DD5">
        <w:rPr>
          <w:sz w:val="26"/>
          <w:szCs w:val="26"/>
        </w:rPr>
        <w:tab/>
        <w:t>Показателями доступности предоставления муниципальной услуги являются:</w:t>
      </w:r>
    </w:p>
    <w:p w:rsidR="0035007D" w:rsidRPr="00F72DD5" w:rsidRDefault="0035007D" w:rsidP="0035007D">
      <w:pPr>
        <w:widowControl w:val="0"/>
        <w:suppressAutoHyphens w:val="0"/>
        <w:autoSpaceDE w:val="0"/>
        <w:ind w:firstLine="709"/>
        <w:jc w:val="both"/>
        <w:rPr>
          <w:sz w:val="26"/>
          <w:szCs w:val="26"/>
        </w:rPr>
      </w:pPr>
      <w:r w:rsidRPr="00F72DD5">
        <w:rPr>
          <w:sz w:val="26"/>
          <w:szCs w:val="26"/>
        </w:rPr>
        <w:t>транспортная доступность к месту предоставления муниципальной услуги;</w:t>
      </w:r>
    </w:p>
    <w:p w:rsidR="0035007D" w:rsidRPr="00F72DD5" w:rsidRDefault="0035007D" w:rsidP="0035007D">
      <w:pPr>
        <w:widowControl w:val="0"/>
        <w:suppressAutoHyphens w:val="0"/>
        <w:autoSpaceDE w:val="0"/>
        <w:ind w:firstLine="709"/>
        <w:jc w:val="both"/>
        <w:rPr>
          <w:sz w:val="26"/>
          <w:szCs w:val="26"/>
        </w:rPr>
      </w:pPr>
      <w:r w:rsidRPr="00F72DD5">
        <w:rPr>
          <w:sz w:val="26"/>
          <w:szCs w:val="26"/>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35007D" w:rsidRPr="00F72DD5" w:rsidRDefault="0035007D" w:rsidP="0035007D">
      <w:pPr>
        <w:widowControl w:val="0"/>
        <w:suppressAutoHyphens w:val="0"/>
        <w:autoSpaceDE w:val="0"/>
        <w:ind w:firstLine="709"/>
        <w:jc w:val="both"/>
        <w:rPr>
          <w:sz w:val="26"/>
          <w:szCs w:val="26"/>
        </w:rPr>
      </w:pPr>
      <w:r w:rsidRPr="00F72DD5">
        <w:rPr>
          <w:sz w:val="26"/>
          <w:szCs w:val="26"/>
        </w:rPr>
        <w:t>размещение информации о порядке предоставления муниципальной услуги на официальном сайте администрации города</w:t>
      </w:r>
      <w:bookmarkStart w:id="1" w:name="_GoBack"/>
      <w:bookmarkEnd w:id="1"/>
      <w:r w:rsidRPr="00F72DD5">
        <w:rPr>
          <w:sz w:val="26"/>
          <w:szCs w:val="26"/>
        </w:rPr>
        <w:t xml:space="preserve"> Вятские Поляны и Портале государственных услуг Кировской облас</w:t>
      </w:r>
      <w:r>
        <w:rPr>
          <w:sz w:val="26"/>
          <w:szCs w:val="26"/>
        </w:rPr>
        <w:t>ти.</w:t>
      </w:r>
    </w:p>
    <w:p w:rsidR="0035007D" w:rsidRPr="00F72DD5" w:rsidRDefault="0035007D" w:rsidP="0035007D">
      <w:pPr>
        <w:suppressAutoHyphens w:val="0"/>
        <w:autoSpaceDE w:val="0"/>
        <w:ind w:firstLine="709"/>
        <w:jc w:val="both"/>
        <w:rPr>
          <w:sz w:val="26"/>
          <w:szCs w:val="26"/>
        </w:rPr>
      </w:pPr>
      <w:r>
        <w:rPr>
          <w:sz w:val="26"/>
          <w:szCs w:val="26"/>
        </w:rPr>
        <w:t>56.</w:t>
      </w:r>
      <w:r w:rsidRPr="00F72DD5">
        <w:rPr>
          <w:sz w:val="26"/>
          <w:szCs w:val="26"/>
        </w:rPr>
        <w:tab/>
        <w:t>Показателями качества предоставления муниципальной услуги являются:</w:t>
      </w:r>
    </w:p>
    <w:p w:rsidR="0035007D" w:rsidRPr="00F72DD5" w:rsidRDefault="0035007D" w:rsidP="0035007D">
      <w:pPr>
        <w:suppressAutoHyphens w:val="0"/>
        <w:autoSpaceDE w:val="0"/>
        <w:ind w:firstLine="709"/>
        <w:jc w:val="both"/>
        <w:rPr>
          <w:sz w:val="26"/>
          <w:szCs w:val="26"/>
        </w:rPr>
      </w:pPr>
      <w:r w:rsidRPr="00F72DD5">
        <w:rPr>
          <w:sz w:val="26"/>
          <w:szCs w:val="26"/>
        </w:rPr>
        <w:t>соблюдение стандарта предоставления муниципальной услуги;</w:t>
      </w:r>
    </w:p>
    <w:p w:rsidR="0035007D" w:rsidRDefault="0035007D" w:rsidP="0035007D">
      <w:pPr>
        <w:suppressAutoHyphens w:val="0"/>
        <w:autoSpaceDE w:val="0"/>
        <w:ind w:firstLine="709"/>
        <w:jc w:val="both"/>
        <w:rPr>
          <w:sz w:val="26"/>
          <w:szCs w:val="26"/>
        </w:rPr>
      </w:pPr>
      <w:r w:rsidRPr="00F72DD5">
        <w:rPr>
          <w:sz w:val="26"/>
          <w:szCs w:val="26"/>
        </w:rPr>
        <w:t>отсутствие обращений (жалоб) заявителей, обусловленных проблемами при  получении ими конечного результата муниципальной услуги, в том числе обращений (жалоб) заявителей в связи с нарушением порядка предоставления муниципальной услуги.</w:t>
      </w:r>
    </w:p>
    <w:p w:rsidR="0035007D" w:rsidRPr="00104129" w:rsidRDefault="0035007D" w:rsidP="0035007D">
      <w:pPr>
        <w:widowControl w:val="0"/>
        <w:suppressAutoHyphens w:val="0"/>
        <w:autoSpaceDE w:val="0"/>
        <w:ind w:firstLine="709"/>
        <w:jc w:val="both"/>
        <w:rPr>
          <w:sz w:val="26"/>
          <w:szCs w:val="26"/>
        </w:rPr>
      </w:pPr>
      <w:r>
        <w:rPr>
          <w:rStyle w:val="apple-style-span"/>
          <w:color w:val="000000"/>
          <w:sz w:val="26"/>
          <w:szCs w:val="26"/>
        </w:rPr>
        <w:t>57.</w:t>
      </w:r>
      <w:r w:rsidRPr="00104129">
        <w:rPr>
          <w:rStyle w:val="apple-style-span"/>
          <w:color w:val="000000"/>
          <w:sz w:val="26"/>
          <w:szCs w:val="26"/>
        </w:rPr>
        <w:t xml:space="preserve"> Сни</w:t>
      </w:r>
      <w:r>
        <w:rPr>
          <w:rStyle w:val="apple-style-span"/>
          <w:color w:val="000000"/>
          <w:sz w:val="26"/>
          <w:szCs w:val="26"/>
        </w:rPr>
        <w:t>жение</w:t>
      </w:r>
      <w:r w:rsidRPr="00104129">
        <w:rPr>
          <w:rStyle w:val="apple-style-span"/>
          <w:color w:val="000000"/>
          <w:sz w:val="26"/>
          <w:szCs w:val="26"/>
        </w:rPr>
        <w:t xml:space="preserve"> среднее число обращений представителей бизнес - сообщества в орган местного самоуправления для получения настоящей услуги - до 2</w:t>
      </w:r>
      <w:r>
        <w:rPr>
          <w:rStyle w:val="apple-style-span"/>
          <w:color w:val="000000"/>
          <w:sz w:val="26"/>
          <w:szCs w:val="26"/>
        </w:rPr>
        <w:t>.</w:t>
      </w:r>
    </w:p>
    <w:p w:rsidR="0035007D" w:rsidRPr="00F72DD5" w:rsidRDefault="0035007D" w:rsidP="0035007D">
      <w:pPr>
        <w:autoSpaceDE w:val="0"/>
        <w:autoSpaceDN w:val="0"/>
        <w:adjustRightInd w:val="0"/>
        <w:ind w:firstLine="540"/>
        <w:jc w:val="both"/>
        <w:rPr>
          <w:sz w:val="26"/>
          <w:szCs w:val="26"/>
          <w:lang w:eastAsia="ru-RU"/>
        </w:rPr>
      </w:pPr>
    </w:p>
    <w:p w:rsidR="0035007D" w:rsidRPr="00F72DD5" w:rsidRDefault="0035007D" w:rsidP="0035007D">
      <w:pPr>
        <w:widowControl w:val="0"/>
        <w:suppressAutoHyphens w:val="0"/>
        <w:autoSpaceDE w:val="0"/>
        <w:jc w:val="center"/>
        <w:rPr>
          <w:sz w:val="26"/>
          <w:szCs w:val="26"/>
        </w:rPr>
      </w:pPr>
      <w:r w:rsidRPr="00F72DD5">
        <w:rPr>
          <w:sz w:val="26"/>
          <w:szCs w:val="26"/>
        </w:rPr>
        <w:t>Подраздел 18. ИНЫЕ ТРЕБОВАНИЯ К ПРЕДОСТАВЛЕНИЮ</w:t>
      </w:r>
    </w:p>
    <w:p w:rsidR="0035007D" w:rsidRPr="00F72DD5" w:rsidRDefault="0035007D" w:rsidP="0035007D">
      <w:pPr>
        <w:widowControl w:val="0"/>
        <w:suppressAutoHyphens w:val="0"/>
        <w:autoSpaceDE w:val="0"/>
        <w:jc w:val="center"/>
        <w:rPr>
          <w:sz w:val="26"/>
          <w:szCs w:val="26"/>
        </w:rPr>
      </w:pPr>
      <w:r w:rsidRPr="00F72DD5">
        <w:rPr>
          <w:sz w:val="26"/>
          <w:szCs w:val="26"/>
        </w:rPr>
        <w:t xml:space="preserve"> МУНИЦИПАЛЬНОЙ УСЛУГИ</w:t>
      </w:r>
    </w:p>
    <w:p w:rsidR="0035007D" w:rsidRPr="00F72DD5" w:rsidRDefault="0035007D" w:rsidP="0035007D">
      <w:pPr>
        <w:widowControl w:val="0"/>
        <w:autoSpaceDE w:val="0"/>
        <w:autoSpaceDN w:val="0"/>
        <w:adjustRightInd w:val="0"/>
        <w:ind w:firstLine="540"/>
        <w:jc w:val="both"/>
        <w:rPr>
          <w:b/>
          <w:sz w:val="26"/>
          <w:szCs w:val="26"/>
        </w:rPr>
      </w:pPr>
    </w:p>
    <w:p w:rsidR="0035007D" w:rsidRPr="00F72DD5" w:rsidRDefault="0035007D" w:rsidP="0035007D">
      <w:pPr>
        <w:widowControl w:val="0"/>
        <w:suppressAutoHyphens w:val="0"/>
        <w:autoSpaceDE w:val="0"/>
        <w:ind w:firstLine="709"/>
        <w:jc w:val="both"/>
        <w:rPr>
          <w:sz w:val="26"/>
          <w:szCs w:val="26"/>
        </w:rPr>
      </w:pPr>
      <w:r w:rsidRPr="00F72DD5">
        <w:rPr>
          <w:sz w:val="26"/>
          <w:szCs w:val="26"/>
        </w:rPr>
        <w:t>5</w:t>
      </w:r>
      <w:r>
        <w:rPr>
          <w:sz w:val="26"/>
          <w:szCs w:val="26"/>
        </w:rPr>
        <w:t>8</w:t>
      </w:r>
      <w:r w:rsidRPr="00F72DD5">
        <w:rPr>
          <w:sz w:val="26"/>
          <w:szCs w:val="26"/>
        </w:rPr>
        <w:t>.</w:t>
      </w:r>
      <w:r w:rsidRPr="00F72DD5">
        <w:rPr>
          <w:sz w:val="26"/>
          <w:szCs w:val="26"/>
        </w:rPr>
        <w:tab/>
        <w:t xml:space="preserve">Муниципальная услуга, предусмотренная настоящим административным регламентом, может предоставляться в электронной форме с использованием </w:t>
      </w:r>
      <w:r w:rsidRPr="00F72DD5">
        <w:rPr>
          <w:sz w:val="26"/>
          <w:szCs w:val="26"/>
        </w:rPr>
        <w:lastRenderedPageBreak/>
        <w:t>федеральной государственной информационной системы «Единый портал государственных и муниципальных услуг (функций)» и региональной государственной информационной системы «Портал государственных услуг Кировской области».</w:t>
      </w:r>
    </w:p>
    <w:p w:rsidR="0035007D" w:rsidRPr="00F72DD5" w:rsidRDefault="0035007D" w:rsidP="0035007D">
      <w:pPr>
        <w:widowControl w:val="0"/>
        <w:autoSpaceDE w:val="0"/>
        <w:autoSpaceDN w:val="0"/>
        <w:adjustRightInd w:val="0"/>
        <w:jc w:val="center"/>
        <w:outlineLvl w:val="1"/>
        <w:rPr>
          <w:b/>
          <w:sz w:val="26"/>
          <w:szCs w:val="26"/>
        </w:rPr>
      </w:pPr>
    </w:p>
    <w:p w:rsidR="0035007D" w:rsidRDefault="0035007D" w:rsidP="0035007D">
      <w:pPr>
        <w:widowControl w:val="0"/>
        <w:suppressAutoHyphens w:val="0"/>
        <w:autoSpaceDE w:val="0"/>
        <w:jc w:val="center"/>
        <w:rPr>
          <w:sz w:val="26"/>
          <w:szCs w:val="26"/>
        </w:rPr>
      </w:pPr>
    </w:p>
    <w:p w:rsidR="0035007D" w:rsidRPr="00F72DD5" w:rsidRDefault="0035007D" w:rsidP="0035007D">
      <w:pPr>
        <w:widowControl w:val="0"/>
        <w:suppressAutoHyphens w:val="0"/>
        <w:autoSpaceDE w:val="0"/>
        <w:jc w:val="center"/>
        <w:rPr>
          <w:sz w:val="26"/>
          <w:szCs w:val="26"/>
        </w:rPr>
      </w:pPr>
      <w:r w:rsidRPr="00F72DD5">
        <w:rPr>
          <w:sz w:val="26"/>
          <w:szCs w:val="26"/>
        </w:rPr>
        <w:t>Раздел III. СОСТАВ. ПОСЛЕДОВАТЕЛЬНОСТЬ И СРОКИ</w:t>
      </w:r>
    </w:p>
    <w:p w:rsidR="0035007D" w:rsidRPr="00F72DD5" w:rsidRDefault="0035007D" w:rsidP="0035007D">
      <w:pPr>
        <w:widowControl w:val="0"/>
        <w:suppressAutoHyphens w:val="0"/>
        <w:autoSpaceDE w:val="0"/>
        <w:jc w:val="center"/>
        <w:rPr>
          <w:sz w:val="26"/>
          <w:szCs w:val="26"/>
        </w:rPr>
      </w:pPr>
      <w:r w:rsidRPr="00F72DD5">
        <w:rPr>
          <w:sz w:val="26"/>
          <w:szCs w:val="26"/>
        </w:rPr>
        <w:t xml:space="preserve">ВЫПОЛНЕНИЯ АДМИНИСТРАТИВНЫХ ПРОЦЕДУР, ТРЕБОВАНИЯ </w:t>
      </w:r>
    </w:p>
    <w:p w:rsidR="0035007D" w:rsidRPr="00F72DD5" w:rsidRDefault="0035007D" w:rsidP="0035007D">
      <w:pPr>
        <w:widowControl w:val="0"/>
        <w:suppressAutoHyphens w:val="0"/>
        <w:autoSpaceDE w:val="0"/>
        <w:jc w:val="center"/>
        <w:rPr>
          <w:sz w:val="26"/>
          <w:szCs w:val="26"/>
        </w:rPr>
      </w:pPr>
      <w:r w:rsidRPr="00F72DD5">
        <w:rPr>
          <w:sz w:val="26"/>
          <w:szCs w:val="26"/>
        </w:rPr>
        <w:t>К ПОРЯДКУ ИХ ВЫПОЛНЕНИЯ, В ТОМ ЧИСЛЕ, ОСОБЕННОСТИ ВЫПОЛНЕНИЯ АДМИНИСТРАТИВНЫХ ПРОЦЕДУР В ЭЛЕКТРОННОЙ ФОРМЕ</w:t>
      </w:r>
    </w:p>
    <w:p w:rsidR="0035007D" w:rsidRPr="00F72DD5" w:rsidRDefault="0035007D" w:rsidP="0035007D">
      <w:pPr>
        <w:widowControl w:val="0"/>
        <w:suppressAutoHyphens w:val="0"/>
        <w:autoSpaceDE w:val="0"/>
        <w:jc w:val="center"/>
        <w:rPr>
          <w:sz w:val="26"/>
          <w:szCs w:val="26"/>
        </w:rPr>
      </w:pPr>
    </w:p>
    <w:p w:rsidR="0035007D" w:rsidRPr="00F72DD5" w:rsidRDefault="0035007D" w:rsidP="0035007D">
      <w:pPr>
        <w:widowControl w:val="0"/>
        <w:suppressAutoHyphens w:val="0"/>
        <w:autoSpaceDE w:val="0"/>
        <w:jc w:val="center"/>
        <w:rPr>
          <w:sz w:val="26"/>
          <w:szCs w:val="26"/>
        </w:rPr>
      </w:pPr>
      <w:r w:rsidRPr="00F72DD5">
        <w:rPr>
          <w:sz w:val="26"/>
          <w:szCs w:val="26"/>
        </w:rPr>
        <w:t>Подраздел 1. СОСТАВ И ПОСЛЕДОВАТЕЛЬНОСТЬ ВЫПОЛНЕНИЯ</w:t>
      </w:r>
    </w:p>
    <w:p w:rsidR="0035007D" w:rsidRPr="00F72DD5" w:rsidRDefault="0035007D" w:rsidP="0035007D">
      <w:pPr>
        <w:widowControl w:val="0"/>
        <w:suppressAutoHyphens w:val="0"/>
        <w:autoSpaceDE w:val="0"/>
        <w:jc w:val="center"/>
        <w:rPr>
          <w:sz w:val="26"/>
          <w:szCs w:val="26"/>
        </w:rPr>
      </w:pPr>
      <w:r w:rsidRPr="00F72DD5">
        <w:rPr>
          <w:sz w:val="26"/>
          <w:szCs w:val="26"/>
        </w:rPr>
        <w:t>АДМИНИСТРАТИВНЫХ ПРОЦЕДУР ПРИ ПРЕДОСТАВЛЕНИИ</w:t>
      </w:r>
    </w:p>
    <w:p w:rsidR="0035007D" w:rsidRPr="00F72DD5" w:rsidRDefault="0035007D" w:rsidP="0035007D">
      <w:pPr>
        <w:widowControl w:val="0"/>
        <w:suppressAutoHyphens w:val="0"/>
        <w:autoSpaceDE w:val="0"/>
        <w:jc w:val="center"/>
        <w:rPr>
          <w:sz w:val="26"/>
          <w:szCs w:val="26"/>
        </w:rPr>
      </w:pPr>
      <w:r w:rsidRPr="00F72DD5">
        <w:rPr>
          <w:sz w:val="26"/>
          <w:szCs w:val="26"/>
        </w:rPr>
        <w:t>МУНИЦИПАЛЬНОЙ УСЛУГИ</w:t>
      </w:r>
    </w:p>
    <w:p w:rsidR="0035007D" w:rsidRPr="00F72DD5" w:rsidRDefault="0035007D" w:rsidP="0035007D">
      <w:pPr>
        <w:widowControl w:val="0"/>
        <w:autoSpaceDE w:val="0"/>
        <w:autoSpaceDN w:val="0"/>
        <w:adjustRightInd w:val="0"/>
        <w:jc w:val="center"/>
        <w:rPr>
          <w:b/>
          <w:sz w:val="26"/>
          <w:szCs w:val="26"/>
        </w:rPr>
      </w:pPr>
    </w:p>
    <w:p w:rsidR="0035007D" w:rsidRPr="00F72DD5" w:rsidRDefault="0035007D" w:rsidP="0035007D">
      <w:pPr>
        <w:jc w:val="both"/>
        <w:rPr>
          <w:sz w:val="26"/>
          <w:szCs w:val="26"/>
        </w:rPr>
      </w:pPr>
      <w:r w:rsidRPr="00F72DD5">
        <w:rPr>
          <w:sz w:val="26"/>
          <w:szCs w:val="26"/>
        </w:rPr>
        <w:tab/>
        <w:t>5</w:t>
      </w:r>
      <w:r>
        <w:rPr>
          <w:sz w:val="26"/>
          <w:szCs w:val="26"/>
        </w:rPr>
        <w:t>9</w:t>
      </w:r>
      <w:r w:rsidRPr="00F72DD5">
        <w:rPr>
          <w:sz w:val="26"/>
          <w:szCs w:val="26"/>
        </w:rPr>
        <w:t>. Предоставление муниципальной услуги включает в себя следующие административные процедуры:</w:t>
      </w:r>
    </w:p>
    <w:p w:rsidR="0035007D" w:rsidRPr="00F72DD5" w:rsidRDefault="0035007D" w:rsidP="0035007D">
      <w:pPr>
        <w:jc w:val="both"/>
        <w:rPr>
          <w:sz w:val="26"/>
          <w:szCs w:val="26"/>
        </w:rPr>
      </w:pPr>
      <w:r w:rsidRPr="00F72DD5">
        <w:rPr>
          <w:sz w:val="26"/>
          <w:szCs w:val="26"/>
        </w:rPr>
        <w:tab/>
        <w:t>прием заявления о предоставлении муниципальной услуги и документов, необходимых для предоставления муниципальной услуги;</w:t>
      </w:r>
    </w:p>
    <w:p w:rsidR="0035007D" w:rsidRPr="00F72DD5" w:rsidRDefault="0035007D" w:rsidP="0035007D">
      <w:pPr>
        <w:jc w:val="both"/>
        <w:rPr>
          <w:sz w:val="26"/>
          <w:szCs w:val="26"/>
        </w:rPr>
      </w:pPr>
      <w:r w:rsidRPr="00F72DD5">
        <w:rPr>
          <w:sz w:val="26"/>
          <w:szCs w:val="26"/>
        </w:rPr>
        <w:tab/>
        <w:t>рассмотрение заявления о предоставлении муниципальной услуги и документов, необходимых для предоставления муниципальной услуги.</w:t>
      </w:r>
    </w:p>
    <w:p w:rsidR="0035007D" w:rsidRPr="00F72DD5" w:rsidRDefault="0035007D" w:rsidP="0035007D">
      <w:pPr>
        <w:jc w:val="both"/>
        <w:rPr>
          <w:sz w:val="26"/>
          <w:szCs w:val="26"/>
        </w:rPr>
      </w:pPr>
      <w:r w:rsidRPr="00F72DD5">
        <w:rPr>
          <w:sz w:val="26"/>
          <w:szCs w:val="26"/>
        </w:rPr>
        <w:tab/>
        <w:t xml:space="preserve">Блок-схема порядка предоставления муниципальной услуги представлена в приложении № 2 к настоящему </w:t>
      </w:r>
      <w:r>
        <w:rPr>
          <w:sz w:val="26"/>
          <w:szCs w:val="26"/>
        </w:rPr>
        <w:t>а</w:t>
      </w:r>
      <w:r w:rsidRPr="00F72DD5">
        <w:rPr>
          <w:sz w:val="26"/>
          <w:szCs w:val="26"/>
        </w:rPr>
        <w:t>дминистративному регламенту.</w:t>
      </w:r>
    </w:p>
    <w:p w:rsidR="0035007D" w:rsidRPr="00F72DD5" w:rsidRDefault="0035007D" w:rsidP="0035007D">
      <w:pPr>
        <w:jc w:val="both"/>
        <w:rPr>
          <w:sz w:val="26"/>
          <w:szCs w:val="26"/>
        </w:rPr>
      </w:pPr>
    </w:p>
    <w:p w:rsidR="0035007D" w:rsidRPr="00F72DD5" w:rsidRDefault="0035007D" w:rsidP="0035007D">
      <w:pPr>
        <w:suppressAutoHyphens w:val="0"/>
        <w:autoSpaceDE w:val="0"/>
        <w:autoSpaceDN w:val="0"/>
        <w:adjustRightInd w:val="0"/>
        <w:jc w:val="center"/>
        <w:outlineLvl w:val="1"/>
        <w:rPr>
          <w:kern w:val="0"/>
          <w:sz w:val="26"/>
          <w:szCs w:val="26"/>
          <w:lang w:eastAsia="ru-RU"/>
        </w:rPr>
      </w:pPr>
      <w:r w:rsidRPr="00F72DD5">
        <w:rPr>
          <w:sz w:val="26"/>
          <w:szCs w:val="26"/>
        </w:rPr>
        <w:t xml:space="preserve">Подраздел 2. </w:t>
      </w:r>
      <w:r w:rsidRPr="00F72DD5">
        <w:rPr>
          <w:kern w:val="0"/>
          <w:sz w:val="26"/>
          <w:szCs w:val="26"/>
          <w:lang w:eastAsia="ru-RU"/>
        </w:rPr>
        <w:t xml:space="preserve">ПРИЕМ ЗАЯВЛЕНИЯ О ПРЕДОСТАВЛЕНИИ МУНИЦИПАЛЬНОЙ УСЛУГИ И ДОКУМЕНТОВ, НЕОБХОДИМЫХ ДЛЯ ПРЕДОСТАВЛЕНИЯ МУНИЦИПАЛЬНОЙ УСЛУГИ </w:t>
      </w:r>
    </w:p>
    <w:p w:rsidR="0035007D" w:rsidRPr="00F72DD5" w:rsidRDefault="0035007D" w:rsidP="0035007D">
      <w:pPr>
        <w:suppressAutoHyphens w:val="0"/>
        <w:autoSpaceDE w:val="0"/>
        <w:autoSpaceDN w:val="0"/>
        <w:adjustRightInd w:val="0"/>
        <w:jc w:val="center"/>
        <w:rPr>
          <w:kern w:val="0"/>
          <w:sz w:val="26"/>
          <w:szCs w:val="26"/>
          <w:lang w:eastAsia="ru-RU"/>
        </w:rPr>
      </w:pPr>
    </w:p>
    <w:p w:rsidR="0035007D" w:rsidRPr="00F72DD5" w:rsidRDefault="0035007D" w:rsidP="0035007D">
      <w:pPr>
        <w:jc w:val="both"/>
        <w:rPr>
          <w:sz w:val="26"/>
          <w:szCs w:val="26"/>
        </w:rPr>
      </w:pPr>
      <w:r w:rsidRPr="00F72DD5">
        <w:rPr>
          <w:sz w:val="26"/>
          <w:szCs w:val="26"/>
        </w:rPr>
        <w:tab/>
      </w:r>
      <w:r>
        <w:rPr>
          <w:sz w:val="26"/>
          <w:szCs w:val="26"/>
        </w:rPr>
        <w:t>60</w:t>
      </w:r>
      <w:r w:rsidRPr="00F72DD5">
        <w:rPr>
          <w:sz w:val="26"/>
          <w:szCs w:val="26"/>
        </w:rPr>
        <w:t>. Основанием для начала административной процедуры для администрации муниципального образования является поступление заявления о предоставлении муниципальной услуги и документов, необходимых для предоставления муниципальной услуги от заявителя.</w:t>
      </w:r>
    </w:p>
    <w:p w:rsidR="0035007D" w:rsidRPr="00F72DD5" w:rsidRDefault="0035007D" w:rsidP="0035007D">
      <w:pPr>
        <w:jc w:val="both"/>
        <w:rPr>
          <w:sz w:val="26"/>
          <w:szCs w:val="26"/>
        </w:rPr>
      </w:pPr>
      <w:r w:rsidRPr="00F72DD5">
        <w:rPr>
          <w:sz w:val="26"/>
          <w:szCs w:val="26"/>
        </w:rPr>
        <w:tab/>
      </w:r>
      <w:r>
        <w:rPr>
          <w:sz w:val="26"/>
          <w:szCs w:val="26"/>
        </w:rPr>
        <w:t>61</w:t>
      </w:r>
      <w:r w:rsidRPr="00F72DD5">
        <w:rPr>
          <w:sz w:val="26"/>
          <w:szCs w:val="26"/>
        </w:rPr>
        <w:t>. Должностное лицо администрации муниципального образования, ответственное за регистрацию входящей документации, регистрирует заявление в соответствии с требованиями, установленными Инструкцией по делопроизводству, и направляет заместителю главы администрации муниципального образования в течение трех рабочих дней.</w:t>
      </w:r>
    </w:p>
    <w:p w:rsidR="0035007D" w:rsidRPr="00F72DD5" w:rsidRDefault="0035007D" w:rsidP="0035007D">
      <w:pPr>
        <w:ind w:firstLine="708"/>
        <w:jc w:val="both"/>
        <w:rPr>
          <w:sz w:val="26"/>
          <w:szCs w:val="26"/>
        </w:rPr>
      </w:pPr>
      <w:r>
        <w:rPr>
          <w:sz w:val="26"/>
          <w:szCs w:val="26"/>
        </w:rPr>
        <w:t>62</w:t>
      </w:r>
      <w:r w:rsidRPr="00F72DD5">
        <w:rPr>
          <w:sz w:val="26"/>
          <w:szCs w:val="26"/>
        </w:rPr>
        <w:t>. Результатом административной процедуры является регистрация поступившего заявления должностным лицом администрации муниципального образования, ответственным за регистрацию входящей документации.</w:t>
      </w:r>
    </w:p>
    <w:p w:rsidR="0035007D" w:rsidRPr="00F72DD5" w:rsidRDefault="0035007D" w:rsidP="0035007D">
      <w:pPr>
        <w:jc w:val="both"/>
        <w:rPr>
          <w:sz w:val="26"/>
          <w:szCs w:val="26"/>
        </w:rPr>
      </w:pPr>
    </w:p>
    <w:p w:rsidR="0035007D" w:rsidRPr="00F72DD5" w:rsidRDefault="0035007D" w:rsidP="0035007D">
      <w:pPr>
        <w:suppressAutoHyphens w:val="0"/>
        <w:autoSpaceDE w:val="0"/>
        <w:autoSpaceDN w:val="0"/>
        <w:adjustRightInd w:val="0"/>
        <w:jc w:val="center"/>
        <w:outlineLvl w:val="1"/>
        <w:rPr>
          <w:kern w:val="0"/>
          <w:sz w:val="26"/>
          <w:szCs w:val="26"/>
          <w:lang w:eastAsia="ru-RU"/>
        </w:rPr>
      </w:pPr>
      <w:r w:rsidRPr="00F72DD5">
        <w:rPr>
          <w:sz w:val="26"/>
          <w:szCs w:val="26"/>
        </w:rPr>
        <w:t xml:space="preserve">Подраздел 3. </w:t>
      </w:r>
      <w:r w:rsidRPr="00F72DD5">
        <w:rPr>
          <w:kern w:val="0"/>
          <w:sz w:val="26"/>
          <w:szCs w:val="26"/>
          <w:lang w:eastAsia="ru-RU"/>
        </w:rPr>
        <w:t xml:space="preserve">РАССМОТРЕНИЕ ЗАЯВЛЕНИЯ О ПРЕДОСТАВЛЕНИИ МУНИЦИПАЛЬНОЙ УСЛУГИ И ДОКУМЕНТОВ, НЕОБХОДИМЫХ ДЛЯ ПРЕДОСТАВЛЕНИЯ МУНИЦИПАЛЬНОЙ УСЛУГИ </w:t>
      </w:r>
    </w:p>
    <w:p w:rsidR="0035007D" w:rsidRPr="00F72DD5" w:rsidRDefault="0035007D" w:rsidP="0035007D">
      <w:pPr>
        <w:jc w:val="both"/>
        <w:rPr>
          <w:sz w:val="26"/>
          <w:szCs w:val="26"/>
        </w:rPr>
      </w:pPr>
    </w:p>
    <w:p w:rsidR="0035007D" w:rsidRPr="00F72DD5" w:rsidRDefault="0035007D" w:rsidP="0035007D">
      <w:pPr>
        <w:jc w:val="both"/>
        <w:rPr>
          <w:sz w:val="26"/>
          <w:szCs w:val="26"/>
        </w:rPr>
      </w:pPr>
      <w:r w:rsidRPr="00F72DD5">
        <w:rPr>
          <w:sz w:val="26"/>
          <w:szCs w:val="26"/>
        </w:rPr>
        <w:tab/>
      </w:r>
      <w:r>
        <w:rPr>
          <w:sz w:val="26"/>
          <w:szCs w:val="26"/>
        </w:rPr>
        <w:t>63</w:t>
      </w:r>
      <w:r w:rsidRPr="00F72DD5">
        <w:rPr>
          <w:sz w:val="26"/>
          <w:szCs w:val="26"/>
        </w:rPr>
        <w:t>. Основанием для начала административной процедуры является получение должностным лицом отдела архитектуры, ответственным за предоставление муниципальной услуги, зарегистрированного заявления о предоставлении муниципальной услуги с поручением заместителя главы администрации муниципального образования для исполнения.</w:t>
      </w:r>
    </w:p>
    <w:p w:rsidR="0035007D" w:rsidRPr="00F72DD5" w:rsidRDefault="0035007D" w:rsidP="0035007D">
      <w:pPr>
        <w:jc w:val="both"/>
        <w:rPr>
          <w:sz w:val="26"/>
          <w:szCs w:val="26"/>
        </w:rPr>
      </w:pPr>
      <w:r w:rsidRPr="00F72DD5">
        <w:rPr>
          <w:sz w:val="26"/>
          <w:szCs w:val="26"/>
        </w:rPr>
        <w:lastRenderedPageBreak/>
        <w:tab/>
      </w:r>
      <w:r>
        <w:rPr>
          <w:sz w:val="26"/>
          <w:szCs w:val="26"/>
        </w:rPr>
        <w:t>64</w:t>
      </w:r>
      <w:r w:rsidRPr="00F72DD5">
        <w:rPr>
          <w:sz w:val="26"/>
          <w:szCs w:val="26"/>
        </w:rPr>
        <w:t xml:space="preserve">. Должностное лицо отдела архитектуры, ответственное за предоставление муниципальной услуги, проводит проверку заявления и документов на наличие оснований для отказа в предоставлении муниципальной услуги, указанных в пункте </w:t>
      </w:r>
      <w:r>
        <w:rPr>
          <w:sz w:val="26"/>
          <w:szCs w:val="26"/>
        </w:rPr>
        <w:t>40</w:t>
      </w:r>
      <w:r w:rsidRPr="00F72DD5">
        <w:rPr>
          <w:sz w:val="26"/>
          <w:szCs w:val="26"/>
        </w:rPr>
        <w:t xml:space="preserve"> настоящего </w:t>
      </w:r>
      <w:r>
        <w:rPr>
          <w:sz w:val="26"/>
          <w:szCs w:val="26"/>
        </w:rPr>
        <w:t>а</w:t>
      </w:r>
      <w:r w:rsidRPr="00F72DD5">
        <w:rPr>
          <w:sz w:val="26"/>
          <w:szCs w:val="26"/>
        </w:rPr>
        <w:t>дминистративного регламента, в течение четырнадцати рабочих дней.</w:t>
      </w:r>
    </w:p>
    <w:p w:rsidR="0035007D" w:rsidRDefault="0035007D" w:rsidP="0035007D">
      <w:pPr>
        <w:jc w:val="both"/>
        <w:rPr>
          <w:sz w:val="26"/>
          <w:szCs w:val="26"/>
        </w:rPr>
      </w:pPr>
      <w:r w:rsidRPr="00F72DD5">
        <w:rPr>
          <w:sz w:val="26"/>
          <w:szCs w:val="26"/>
        </w:rPr>
        <w:tab/>
      </w:r>
    </w:p>
    <w:p w:rsidR="0035007D" w:rsidRDefault="0035007D" w:rsidP="0035007D">
      <w:pPr>
        <w:jc w:val="both"/>
        <w:rPr>
          <w:sz w:val="26"/>
          <w:szCs w:val="26"/>
        </w:rPr>
      </w:pPr>
      <w:r>
        <w:rPr>
          <w:sz w:val="26"/>
          <w:szCs w:val="26"/>
        </w:rPr>
        <w:tab/>
      </w:r>
    </w:p>
    <w:p w:rsidR="0035007D" w:rsidRPr="00F72DD5" w:rsidRDefault="0035007D" w:rsidP="0035007D">
      <w:pPr>
        <w:jc w:val="both"/>
        <w:rPr>
          <w:sz w:val="26"/>
          <w:szCs w:val="26"/>
        </w:rPr>
      </w:pPr>
      <w:r>
        <w:rPr>
          <w:sz w:val="26"/>
          <w:szCs w:val="26"/>
        </w:rPr>
        <w:tab/>
      </w:r>
      <w:r w:rsidRPr="00F72DD5">
        <w:rPr>
          <w:sz w:val="26"/>
          <w:szCs w:val="26"/>
        </w:rPr>
        <w:t>6</w:t>
      </w:r>
      <w:r>
        <w:rPr>
          <w:sz w:val="26"/>
          <w:szCs w:val="26"/>
        </w:rPr>
        <w:t>5</w:t>
      </w:r>
      <w:r w:rsidRPr="00F72DD5">
        <w:rPr>
          <w:sz w:val="26"/>
          <w:szCs w:val="26"/>
        </w:rPr>
        <w:t>. В случае наличия оснований для отказа в предоставлении муниципальной услуги должностное лицо отдела архитектуры, ответственное за предоставление муниципальной услуги, в течение четырнадцати рабочих дней готовит проект уведомления об отказе в двух экземплярах в предоставлении муниципальной услуги, обеспечивает их подписание заместителем главы администрации, регистрирует их в системе электронного документооборота и направляет заявителю способом, указанным в заявлении. Второй экземпляр проекта уведомления об отказе остается в отделе градостроительства и архитектуры и подшивается в дело.</w:t>
      </w:r>
    </w:p>
    <w:p w:rsidR="0035007D" w:rsidRPr="00F72DD5" w:rsidRDefault="0035007D" w:rsidP="0035007D">
      <w:pPr>
        <w:jc w:val="both"/>
        <w:rPr>
          <w:sz w:val="26"/>
          <w:szCs w:val="26"/>
        </w:rPr>
      </w:pPr>
      <w:r w:rsidRPr="00F72DD5">
        <w:rPr>
          <w:sz w:val="26"/>
          <w:szCs w:val="26"/>
        </w:rPr>
        <w:tab/>
        <w:t>6</w:t>
      </w:r>
      <w:r>
        <w:rPr>
          <w:sz w:val="26"/>
          <w:szCs w:val="26"/>
        </w:rPr>
        <w:t>6</w:t>
      </w:r>
      <w:r w:rsidRPr="00F72DD5">
        <w:rPr>
          <w:sz w:val="26"/>
          <w:szCs w:val="26"/>
        </w:rPr>
        <w:t xml:space="preserve">. В случае отсутствия оснований для отказа в предоставлении муниципальной услуги, указанных в пункте </w:t>
      </w:r>
      <w:r>
        <w:rPr>
          <w:sz w:val="26"/>
          <w:szCs w:val="26"/>
        </w:rPr>
        <w:t>40</w:t>
      </w:r>
      <w:r w:rsidRPr="00F72DD5">
        <w:rPr>
          <w:sz w:val="26"/>
          <w:szCs w:val="26"/>
        </w:rPr>
        <w:t xml:space="preserve"> настоящего </w:t>
      </w:r>
      <w:r>
        <w:rPr>
          <w:sz w:val="26"/>
          <w:szCs w:val="26"/>
        </w:rPr>
        <w:t>а</w:t>
      </w:r>
      <w:r w:rsidRPr="00F72DD5">
        <w:rPr>
          <w:sz w:val="26"/>
          <w:szCs w:val="26"/>
        </w:rPr>
        <w:t>дминистративного регламента, должностное лицо отдела архитектуры, ответственное за предоставление муниципальной услуги, готовит проект разрешения на строительство и реконструкцию объектов капитального строительства в двух экземплярах и направляет для подписания заместителю главы администрации муниципального образования в течение семи рабочих дней.</w:t>
      </w:r>
      <w:r>
        <w:rPr>
          <w:sz w:val="26"/>
          <w:szCs w:val="26"/>
        </w:rPr>
        <w:t xml:space="preserve"> </w:t>
      </w:r>
    </w:p>
    <w:p w:rsidR="0035007D" w:rsidRDefault="0035007D" w:rsidP="0035007D">
      <w:pPr>
        <w:jc w:val="both"/>
        <w:rPr>
          <w:sz w:val="26"/>
          <w:szCs w:val="26"/>
        </w:rPr>
      </w:pPr>
      <w:r w:rsidRPr="00F72DD5">
        <w:rPr>
          <w:sz w:val="26"/>
          <w:szCs w:val="26"/>
        </w:rPr>
        <w:tab/>
      </w:r>
      <w:r>
        <w:rPr>
          <w:sz w:val="26"/>
          <w:szCs w:val="26"/>
        </w:rPr>
        <w:t>67.</w:t>
      </w:r>
      <w:r w:rsidRPr="00F72DD5">
        <w:rPr>
          <w:sz w:val="26"/>
          <w:szCs w:val="26"/>
        </w:rPr>
        <w:t xml:space="preserve"> Должностное лицо отдела архитектуры, ответственное за предоставление муниципальной услуги, получив подписанные разрешения, регистрирует их в системе</w:t>
      </w:r>
      <w:r>
        <w:rPr>
          <w:sz w:val="26"/>
          <w:szCs w:val="26"/>
        </w:rPr>
        <w:t xml:space="preserve"> электронного документооборота и выдает в установленный настоящим регламентом срок заявителя под роспись.</w:t>
      </w:r>
    </w:p>
    <w:p w:rsidR="0035007D" w:rsidRPr="00F72DD5" w:rsidRDefault="0035007D" w:rsidP="0035007D">
      <w:pPr>
        <w:jc w:val="both"/>
        <w:rPr>
          <w:sz w:val="26"/>
          <w:szCs w:val="26"/>
        </w:rPr>
      </w:pPr>
      <w:r>
        <w:rPr>
          <w:sz w:val="26"/>
          <w:szCs w:val="26"/>
        </w:rPr>
        <w:tab/>
        <w:t>Форма журнала регистрации выданных разрешений на ввод в эксплуатацию предоставлена в приложении № 3в настоящем административном регламенте.</w:t>
      </w:r>
    </w:p>
    <w:p w:rsidR="0035007D" w:rsidRDefault="0035007D" w:rsidP="0035007D">
      <w:pPr>
        <w:jc w:val="both"/>
        <w:rPr>
          <w:sz w:val="26"/>
          <w:szCs w:val="26"/>
        </w:rPr>
      </w:pPr>
      <w:r w:rsidRPr="00F72DD5">
        <w:rPr>
          <w:sz w:val="26"/>
          <w:szCs w:val="26"/>
        </w:rPr>
        <w:tab/>
        <w:t>6</w:t>
      </w:r>
      <w:r>
        <w:rPr>
          <w:sz w:val="26"/>
          <w:szCs w:val="26"/>
        </w:rPr>
        <w:t>8</w:t>
      </w:r>
      <w:r w:rsidRPr="00F72DD5">
        <w:rPr>
          <w:sz w:val="26"/>
          <w:szCs w:val="26"/>
        </w:rPr>
        <w:t>. Результатом административной процедуры является выдача разрешения на строительство и реконструкцию объектов капитального строительства.</w:t>
      </w:r>
    </w:p>
    <w:p w:rsidR="0035007D" w:rsidRDefault="0035007D" w:rsidP="0035007D">
      <w:pPr>
        <w:pStyle w:val="ConsPlusDocList"/>
        <w:spacing w:line="200" w:lineRule="atLeast"/>
        <w:ind w:firstLine="709"/>
        <w:jc w:val="both"/>
        <w:rPr>
          <w:rStyle w:val="apple-style-span"/>
          <w:rFonts w:ascii="Times New Roman" w:hAnsi="Times New Roman"/>
          <w:color w:val="000000"/>
          <w:sz w:val="26"/>
          <w:szCs w:val="26"/>
        </w:rPr>
      </w:pPr>
      <w:r>
        <w:rPr>
          <w:rStyle w:val="apple-style-span"/>
          <w:rFonts w:ascii="Times New Roman" w:hAnsi="Times New Roman"/>
          <w:color w:val="000000"/>
          <w:sz w:val="26"/>
          <w:szCs w:val="26"/>
        </w:rPr>
        <w:t>При повторной подаче заявления о выдаче разрешения на строительство, проверка документов осуществляется по замечаниям, указанным в отказе в выдаче разрешения на строительство.</w:t>
      </w:r>
    </w:p>
    <w:p w:rsidR="0035007D" w:rsidRPr="00F72DD5" w:rsidRDefault="0035007D" w:rsidP="0035007D">
      <w:pPr>
        <w:jc w:val="both"/>
        <w:rPr>
          <w:sz w:val="26"/>
          <w:szCs w:val="26"/>
        </w:rPr>
      </w:pPr>
      <w:r>
        <w:rPr>
          <w:rStyle w:val="apple-style-span"/>
          <w:color w:val="000000"/>
          <w:sz w:val="26"/>
          <w:szCs w:val="26"/>
        </w:rPr>
        <w:tab/>
        <w:t>Требование данного пункта не учитывается в случае, когда при повторном обращении заявителя о получении разрешения на строительство в проектной документации меняются характеристики объекта капитального строительства.</w:t>
      </w:r>
    </w:p>
    <w:p w:rsidR="0035007D" w:rsidRPr="00F72DD5" w:rsidRDefault="0035007D" w:rsidP="0035007D">
      <w:pPr>
        <w:suppressAutoHyphens w:val="0"/>
        <w:autoSpaceDE w:val="0"/>
        <w:autoSpaceDN w:val="0"/>
        <w:adjustRightInd w:val="0"/>
        <w:jc w:val="center"/>
        <w:outlineLvl w:val="0"/>
        <w:rPr>
          <w:b/>
          <w:kern w:val="0"/>
          <w:sz w:val="26"/>
          <w:szCs w:val="26"/>
          <w:lang w:eastAsia="ru-RU"/>
        </w:rPr>
      </w:pPr>
    </w:p>
    <w:p w:rsidR="0035007D" w:rsidRPr="00F72DD5" w:rsidRDefault="0035007D" w:rsidP="0035007D">
      <w:pPr>
        <w:widowControl w:val="0"/>
        <w:suppressAutoHyphens w:val="0"/>
        <w:autoSpaceDE w:val="0"/>
        <w:jc w:val="center"/>
        <w:rPr>
          <w:sz w:val="26"/>
          <w:szCs w:val="26"/>
        </w:rPr>
      </w:pPr>
      <w:r w:rsidRPr="00F72DD5">
        <w:rPr>
          <w:sz w:val="26"/>
          <w:szCs w:val="26"/>
        </w:rPr>
        <w:t xml:space="preserve">Раздел </w:t>
      </w:r>
      <w:r w:rsidRPr="00F72DD5">
        <w:rPr>
          <w:sz w:val="26"/>
          <w:szCs w:val="26"/>
          <w:lang w:val="en-US"/>
        </w:rPr>
        <w:t>I</w:t>
      </w:r>
      <w:r w:rsidRPr="00F72DD5">
        <w:rPr>
          <w:sz w:val="26"/>
          <w:szCs w:val="26"/>
        </w:rPr>
        <w:t xml:space="preserve">V. ФОРМЫ КОНТРОЛЯ ЗА ИСПОЛНЕНИЕМ </w:t>
      </w:r>
    </w:p>
    <w:p w:rsidR="0035007D" w:rsidRPr="00F72DD5" w:rsidRDefault="0035007D" w:rsidP="0035007D">
      <w:pPr>
        <w:widowControl w:val="0"/>
        <w:suppressAutoHyphens w:val="0"/>
        <w:autoSpaceDE w:val="0"/>
        <w:jc w:val="center"/>
        <w:rPr>
          <w:sz w:val="26"/>
          <w:szCs w:val="26"/>
        </w:rPr>
      </w:pPr>
      <w:r w:rsidRPr="00F72DD5">
        <w:rPr>
          <w:sz w:val="26"/>
          <w:szCs w:val="26"/>
        </w:rPr>
        <w:t>АДМИНИСТРАТИВНОГО РЕГЛАМЕНТА</w:t>
      </w:r>
    </w:p>
    <w:p w:rsidR="0035007D" w:rsidRPr="00F72DD5" w:rsidRDefault="0035007D" w:rsidP="0035007D">
      <w:pPr>
        <w:widowControl w:val="0"/>
        <w:suppressAutoHyphens w:val="0"/>
        <w:autoSpaceDE w:val="0"/>
        <w:jc w:val="center"/>
        <w:rPr>
          <w:sz w:val="26"/>
          <w:szCs w:val="26"/>
        </w:rPr>
      </w:pPr>
    </w:p>
    <w:p w:rsidR="0035007D" w:rsidRDefault="0035007D" w:rsidP="0035007D">
      <w:pPr>
        <w:widowControl w:val="0"/>
        <w:suppressAutoHyphens w:val="0"/>
        <w:autoSpaceDE w:val="0"/>
        <w:jc w:val="center"/>
        <w:rPr>
          <w:sz w:val="26"/>
          <w:szCs w:val="26"/>
        </w:rPr>
      </w:pPr>
      <w:r w:rsidRPr="00F72DD5">
        <w:rPr>
          <w:sz w:val="26"/>
          <w:szCs w:val="26"/>
        </w:rPr>
        <w:t xml:space="preserve">Подраздел 1. 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w:t>
      </w:r>
    </w:p>
    <w:p w:rsidR="0035007D" w:rsidRPr="00F72DD5" w:rsidRDefault="0035007D" w:rsidP="0035007D">
      <w:pPr>
        <w:widowControl w:val="0"/>
        <w:suppressAutoHyphens w:val="0"/>
        <w:autoSpaceDE w:val="0"/>
        <w:jc w:val="center"/>
        <w:rPr>
          <w:sz w:val="26"/>
          <w:szCs w:val="26"/>
        </w:rPr>
      </w:pPr>
      <w:r w:rsidRPr="00F72DD5">
        <w:rPr>
          <w:sz w:val="26"/>
          <w:szCs w:val="26"/>
        </w:rPr>
        <w:t>ТРЕБОВАНИЯ К ПРЕДОСТАВЛЕНИЮ МУНИЦИПАЛЬНОЙ УСЛУГИ, А ТАКЖЕ ПРИНЯТИЕМ ИМИ РЕШЕНИЙ</w:t>
      </w:r>
    </w:p>
    <w:p w:rsidR="0035007D" w:rsidRPr="00F72DD5" w:rsidRDefault="0035007D" w:rsidP="0035007D">
      <w:pPr>
        <w:widowControl w:val="0"/>
        <w:suppressAutoHyphens w:val="0"/>
        <w:autoSpaceDE w:val="0"/>
        <w:jc w:val="center"/>
        <w:rPr>
          <w:sz w:val="26"/>
          <w:szCs w:val="26"/>
        </w:rPr>
      </w:pPr>
    </w:p>
    <w:p w:rsidR="0035007D" w:rsidRPr="00F72DD5" w:rsidRDefault="0035007D" w:rsidP="0035007D">
      <w:pPr>
        <w:widowControl w:val="0"/>
        <w:suppressAutoHyphens w:val="0"/>
        <w:autoSpaceDE w:val="0"/>
        <w:ind w:firstLine="709"/>
        <w:jc w:val="both"/>
        <w:rPr>
          <w:sz w:val="26"/>
          <w:szCs w:val="26"/>
        </w:rPr>
      </w:pPr>
      <w:r w:rsidRPr="00F72DD5">
        <w:rPr>
          <w:sz w:val="26"/>
          <w:szCs w:val="26"/>
        </w:rPr>
        <w:t>6</w:t>
      </w:r>
      <w:r>
        <w:rPr>
          <w:sz w:val="26"/>
          <w:szCs w:val="26"/>
        </w:rPr>
        <w:t>9</w:t>
      </w:r>
      <w:r w:rsidRPr="00F72DD5">
        <w:rPr>
          <w:sz w:val="26"/>
          <w:szCs w:val="26"/>
        </w:rPr>
        <w:t>.</w:t>
      </w:r>
      <w:r w:rsidRPr="00F72DD5">
        <w:rPr>
          <w:sz w:val="26"/>
          <w:szCs w:val="26"/>
        </w:rPr>
        <w:tab/>
        <w:t>Текущий контроль за исполнением административного регламента осуществляет заместите</w:t>
      </w:r>
      <w:r>
        <w:rPr>
          <w:sz w:val="26"/>
          <w:szCs w:val="26"/>
        </w:rPr>
        <w:t>ль главы администрации города - управляющий делами</w:t>
      </w:r>
      <w:r w:rsidRPr="00F72DD5">
        <w:rPr>
          <w:sz w:val="26"/>
          <w:szCs w:val="26"/>
        </w:rPr>
        <w:t>.</w:t>
      </w:r>
    </w:p>
    <w:p w:rsidR="0035007D" w:rsidRPr="00F72DD5" w:rsidRDefault="0035007D" w:rsidP="0035007D">
      <w:pPr>
        <w:suppressAutoHyphens w:val="0"/>
        <w:autoSpaceDE w:val="0"/>
        <w:ind w:firstLine="709"/>
        <w:jc w:val="both"/>
        <w:rPr>
          <w:sz w:val="26"/>
          <w:szCs w:val="26"/>
        </w:rPr>
      </w:pPr>
      <w:r>
        <w:rPr>
          <w:sz w:val="26"/>
          <w:szCs w:val="26"/>
        </w:rPr>
        <w:lastRenderedPageBreak/>
        <w:t>70</w:t>
      </w:r>
      <w:r w:rsidRPr="00F72DD5">
        <w:rPr>
          <w:sz w:val="26"/>
          <w:szCs w:val="26"/>
        </w:rPr>
        <w:t>.</w:t>
      </w:r>
      <w:r w:rsidRPr="00F72DD5">
        <w:rPr>
          <w:sz w:val="26"/>
          <w:szCs w:val="26"/>
        </w:rPr>
        <w:tab/>
        <w:t>Текущий контроль осуществляется путем проведения должностным лицом, ответственным за организацию по предоставлению муниципальной услуги, проверок соблюдения и исполнения должностными лицами (специалистами) администрации города Вятские Поляны положений настоящего административного регламента, иных нормативных правовых актов Российской Федерации.</w:t>
      </w:r>
    </w:p>
    <w:p w:rsidR="0035007D" w:rsidRPr="00F72DD5" w:rsidRDefault="0035007D" w:rsidP="0035007D">
      <w:pPr>
        <w:widowControl w:val="0"/>
        <w:suppressAutoHyphens w:val="0"/>
        <w:autoSpaceDE w:val="0"/>
        <w:ind w:firstLine="709"/>
        <w:jc w:val="both"/>
        <w:rPr>
          <w:sz w:val="26"/>
          <w:szCs w:val="26"/>
        </w:rPr>
      </w:pPr>
    </w:p>
    <w:p w:rsidR="0035007D" w:rsidRDefault="0035007D" w:rsidP="0035007D">
      <w:pPr>
        <w:pStyle w:val="ConsPlusDocList"/>
        <w:jc w:val="center"/>
        <w:rPr>
          <w:rFonts w:ascii="Times New Roman" w:hAnsi="Times New Roman" w:cs="Times New Roman"/>
          <w:sz w:val="26"/>
          <w:szCs w:val="26"/>
        </w:rPr>
      </w:pPr>
    </w:p>
    <w:p w:rsidR="0035007D" w:rsidRDefault="0035007D" w:rsidP="0035007D">
      <w:pPr>
        <w:pStyle w:val="ConsPlusDocList"/>
        <w:jc w:val="center"/>
        <w:rPr>
          <w:rFonts w:ascii="Times New Roman" w:hAnsi="Times New Roman" w:cs="Times New Roman"/>
          <w:sz w:val="26"/>
          <w:szCs w:val="26"/>
        </w:rPr>
      </w:pPr>
    </w:p>
    <w:p w:rsidR="0035007D" w:rsidRPr="00F72DD5" w:rsidRDefault="0035007D" w:rsidP="0035007D">
      <w:pPr>
        <w:pStyle w:val="ConsPlusDocList"/>
        <w:jc w:val="center"/>
        <w:rPr>
          <w:rFonts w:ascii="Times New Roman" w:hAnsi="Times New Roman" w:cs="Times New Roman"/>
          <w:sz w:val="26"/>
          <w:szCs w:val="26"/>
        </w:rPr>
      </w:pPr>
      <w:r w:rsidRPr="00F72DD5">
        <w:rPr>
          <w:rFonts w:ascii="Times New Roman" w:hAnsi="Times New Roman" w:cs="Times New Roman"/>
          <w:sz w:val="26"/>
          <w:szCs w:val="26"/>
        </w:rPr>
        <w:t>Подраздел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5007D" w:rsidRPr="00F72DD5" w:rsidRDefault="0035007D" w:rsidP="0035007D">
      <w:pPr>
        <w:pStyle w:val="ConsPlusDocList"/>
        <w:ind w:firstLine="709"/>
        <w:jc w:val="both"/>
        <w:rPr>
          <w:sz w:val="26"/>
          <w:szCs w:val="26"/>
        </w:rPr>
      </w:pPr>
    </w:p>
    <w:p w:rsidR="0035007D" w:rsidRDefault="0035007D" w:rsidP="0035007D">
      <w:pPr>
        <w:pStyle w:val="ConsPlusDocList"/>
        <w:ind w:firstLine="709"/>
        <w:jc w:val="both"/>
        <w:rPr>
          <w:rFonts w:ascii="Times New Roman" w:hAnsi="Times New Roman" w:cs="Times New Roman"/>
          <w:sz w:val="26"/>
          <w:szCs w:val="26"/>
        </w:rPr>
      </w:pPr>
      <w:r>
        <w:rPr>
          <w:rFonts w:ascii="Times New Roman" w:hAnsi="Times New Roman" w:cs="Times New Roman"/>
          <w:sz w:val="26"/>
          <w:szCs w:val="26"/>
        </w:rPr>
        <w:t>71</w:t>
      </w:r>
      <w:r w:rsidRPr="00F72DD5">
        <w:rPr>
          <w:rFonts w:ascii="Times New Roman" w:hAnsi="Times New Roman" w:cs="Times New Roman"/>
          <w:sz w:val="26"/>
          <w:szCs w:val="26"/>
        </w:rPr>
        <w:t>.</w:t>
      </w:r>
      <w:r w:rsidRPr="00F72DD5">
        <w:rPr>
          <w:rFonts w:ascii="Times New Roman" w:hAnsi="Times New Roman" w:cs="Times New Roman"/>
          <w:sz w:val="26"/>
          <w:szCs w:val="26"/>
        </w:rPr>
        <w:tab/>
        <w:t xml:space="preserve">Плановые проверки полноты и качества предоставления муниципальной услуги проводятся администрацией города Вятские Поляны не реже 1 раза в год в соответствии с </w:t>
      </w:r>
      <w:r>
        <w:rPr>
          <w:rFonts w:ascii="Times New Roman" w:hAnsi="Times New Roman" w:cs="Times New Roman"/>
          <w:sz w:val="26"/>
          <w:szCs w:val="26"/>
        </w:rPr>
        <w:t xml:space="preserve"> </w:t>
      </w:r>
      <w:r w:rsidRPr="00F72DD5">
        <w:rPr>
          <w:rFonts w:ascii="Times New Roman" w:hAnsi="Times New Roman" w:cs="Times New Roman"/>
          <w:sz w:val="26"/>
          <w:szCs w:val="26"/>
        </w:rPr>
        <w:t xml:space="preserve">планом </w:t>
      </w:r>
      <w:r>
        <w:rPr>
          <w:rFonts w:ascii="Times New Roman" w:hAnsi="Times New Roman" w:cs="Times New Roman"/>
          <w:sz w:val="26"/>
          <w:szCs w:val="26"/>
        </w:rPr>
        <w:t xml:space="preserve"> </w:t>
      </w:r>
      <w:r w:rsidRPr="00F72DD5">
        <w:rPr>
          <w:rFonts w:ascii="Times New Roman" w:hAnsi="Times New Roman" w:cs="Times New Roman"/>
          <w:sz w:val="26"/>
          <w:szCs w:val="26"/>
        </w:rPr>
        <w:t xml:space="preserve">проверок, </w:t>
      </w:r>
      <w:r>
        <w:rPr>
          <w:rFonts w:ascii="Times New Roman" w:hAnsi="Times New Roman" w:cs="Times New Roman"/>
          <w:sz w:val="26"/>
          <w:szCs w:val="26"/>
        </w:rPr>
        <w:t xml:space="preserve">  </w:t>
      </w:r>
      <w:r w:rsidRPr="00F72DD5">
        <w:rPr>
          <w:rFonts w:ascii="Times New Roman" w:hAnsi="Times New Roman" w:cs="Times New Roman"/>
          <w:sz w:val="26"/>
          <w:szCs w:val="26"/>
        </w:rPr>
        <w:t xml:space="preserve">утвержденным постановлением </w:t>
      </w:r>
      <w:r>
        <w:rPr>
          <w:rFonts w:ascii="Times New Roman" w:hAnsi="Times New Roman" w:cs="Times New Roman"/>
          <w:sz w:val="26"/>
          <w:szCs w:val="26"/>
        </w:rPr>
        <w:t xml:space="preserve">    </w:t>
      </w:r>
      <w:r w:rsidRPr="00F72DD5">
        <w:rPr>
          <w:rFonts w:ascii="Times New Roman" w:hAnsi="Times New Roman" w:cs="Times New Roman"/>
          <w:sz w:val="26"/>
          <w:szCs w:val="26"/>
        </w:rPr>
        <w:t xml:space="preserve">администрации </w:t>
      </w:r>
    </w:p>
    <w:p w:rsidR="0035007D" w:rsidRPr="00F72DD5" w:rsidRDefault="0035007D" w:rsidP="0035007D">
      <w:pPr>
        <w:pStyle w:val="ConsPlusDocList"/>
        <w:jc w:val="both"/>
        <w:rPr>
          <w:rFonts w:ascii="Times New Roman" w:hAnsi="Times New Roman" w:cs="Times New Roman"/>
          <w:sz w:val="26"/>
          <w:szCs w:val="26"/>
        </w:rPr>
      </w:pPr>
      <w:r w:rsidRPr="00F72DD5">
        <w:rPr>
          <w:rFonts w:ascii="Times New Roman" w:hAnsi="Times New Roman" w:cs="Times New Roman"/>
          <w:sz w:val="26"/>
          <w:szCs w:val="26"/>
        </w:rPr>
        <w:t>города Вятские Поляны.</w:t>
      </w:r>
    </w:p>
    <w:p w:rsidR="0035007D" w:rsidRPr="00F72DD5" w:rsidRDefault="0035007D" w:rsidP="0035007D">
      <w:pPr>
        <w:pStyle w:val="ConsPlusDocList"/>
        <w:ind w:firstLine="709"/>
        <w:jc w:val="both"/>
        <w:rPr>
          <w:rFonts w:ascii="Times New Roman" w:hAnsi="Times New Roman" w:cs="Times New Roman"/>
          <w:sz w:val="26"/>
          <w:szCs w:val="26"/>
        </w:rPr>
      </w:pPr>
      <w:r>
        <w:rPr>
          <w:rFonts w:ascii="Times New Roman" w:hAnsi="Times New Roman" w:cs="Times New Roman"/>
          <w:sz w:val="26"/>
          <w:szCs w:val="26"/>
        </w:rPr>
        <w:t xml:space="preserve">72. </w:t>
      </w:r>
      <w:r w:rsidRPr="00F72DD5">
        <w:rPr>
          <w:rFonts w:ascii="Times New Roman" w:hAnsi="Times New Roman" w:cs="Times New Roman"/>
          <w:sz w:val="26"/>
          <w:szCs w:val="26"/>
        </w:rPr>
        <w:t>Внеплановые проверки полноты и качества предоставления муниципальной услуги проводятся администрацией города Вятские Поляны на основании жалоб заявителей на решения или действия (бездействие) должностных лиц администрации города Вятские Поляны, принятые или осуществленные в ходе предоставления муниципальной услуги.</w:t>
      </w:r>
    </w:p>
    <w:p w:rsidR="0035007D" w:rsidRPr="00F72DD5" w:rsidRDefault="0035007D" w:rsidP="0035007D">
      <w:pPr>
        <w:pStyle w:val="ConsPlusDocList"/>
        <w:jc w:val="center"/>
        <w:rPr>
          <w:rFonts w:ascii="Times New Roman" w:hAnsi="Times New Roman" w:cs="Times New Roman"/>
          <w:sz w:val="26"/>
          <w:szCs w:val="26"/>
        </w:rPr>
      </w:pPr>
    </w:p>
    <w:p w:rsidR="0035007D" w:rsidRPr="00F72DD5" w:rsidRDefault="0035007D" w:rsidP="0035007D">
      <w:pPr>
        <w:pStyle w:val="ConsPlusDocList"/>
        <w:jc w:val="center"/>
        <w:rPr>
          <w:rFonts w:ascii="Times New Roman" w:hAnsi="Times New Roman" w:cs="Times New Roman"/>
          <w:sz w:val="26"/>
          <w:szCs w:val="26"/>
        </w:rPr>
      </w:pPr>
      <w:r w:rsidRPr="00F72DD5">
        <w:rPr>
          <w:rFonts w:ascii="Times New Roman" w:hAnsi="Times New Roman" w:cs="Times New Roman"/>
          <w:sz w:val="26"/>
          <w:szCs w:val="26"/>
        </w:rPr>
        <w:t>Подраздел 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35007D" w:rsidRPr="00F72DD5" w:rsidRDefault="0035007D" w:rsidP="0035007D">
      <w:pPr>
        <w:rPr>
          <w:sz w:val="26"/>
          <w:szCs w:val="26"/>
          <w:lang w:eastAsia="hi-IN" w:bidi="hi-IN"/>
        </w:rPr>
      </w:pPr>
    </w:p>
    <w:p w:rsidR="0035007D" w:rsidRPr="00F72DD5" w:rsidRDefault="0035007D" w:rsidP="0035007D">
      <w:pPr>
        <w:pStyle w:val="ConsPlusDocList"/>
        <w:ind w:firstLine="540"/>
        <w:jc w:val="both"/>
        <w:rPr>
          <w:rFonts w:ascii="Times New Roman" w:hAnsi="Times New Roman" w:cs="Times New Roman"/>
          <w:sz w:val="26"/>
          <w:szCs w:val="26"/>
        </w:rPr>
      </w:pPr>
      <w:r>
        <w:rPr>
          <w:rFonts w:ascii="Times New Roman" w:hAnsi="Times New Roman" w:cs="Times New Roman"/>
          <w:sz w:val="26"/>
          <w:szCs w:val="26"/>
        </w:rPr>
        <w:t xml:space="preserve">73. </w:t>
      </w:r>
      <w:r w:rsidRPr="00F72DD5">
        <w:rPr>
          <w:rFonts w:ascii="Times New Roman" w:hAnsi="Times New Roman" w:cs="Times New Roman"/>
          <w:sz w:val="26"/>
          <w:szCs w:val="26"/>
        </w:rPr>
        <w:t>Должностные лица, участвующие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w:t>
      </w:r>
    </w:p>
    <w:p w:rsidR="0035007D" w:rsidRPr="00F72DD5" w:rsidRDefault="0035007D" w:rsidP="0035007D">
      <w:pPr>
        <w:pStyle w:val="ConsPlusDocList"/>
        <w:ind w:firstLine="540"/>
        <w:jc w:val="both"/>
        <w:rPr>
          <w:rFonts w:ascii="Times New Roman" w:hAnsi="Times New Roman" w:cs="Times New Roman"/>
          <w:sz w:val="26"/>
          <w:szCs w:val="26"/>
        </w:rPr>
      </w:pPr>
    </w:p>
    <w:p w:rsidR="0035007D" w:rsidRPr="00F72DD5" w:rsidRDefault="0035007D" w:rsidP="0035007D">
      <w:pPr>
        <w:pStyle w:val="ConsPlusDocList"/>
        <w:jc w:val="center"/>
        <w:rPr>
          <w:rFonts w:ascii="Times New Roman" w:hAnsi="Times New Roman" w:cs="Times New Roman"/>
          <w:sz w:val="26"/>
          <w:szCs w:val="26"/>
        </w:rPr>
      </w:pPr>
      <w:r w:rsidRPr="00F72DD5">
        <w:rPr>
          <w:rFonts w:ascii="Times New Roman" w:hAnsi="Times New Roman" w:cs="Times New Roman"/>
          <w:sz w:val="26"/>
          <w:szCs w:val="26"/>
        </w:rPr>
        <w:t>Подраздел 4. ТРЕБОВАНИЯ К ПОРЯДКУ И ФОРМАМ КОНТРОЛЯ ЗА ПРЕДОСТАВЛЕНИЕМ МУНИЦИПАЛЬНОЙ УСЛУГИ, В ТОМ ЧИСЛЕ СО СТОРОНЫ ГРАЖДАН, ИХ ОБЪЕДИНЕНИЙ И ОРГАНИЗАЦИЙ</w:t>
      </w:r>
    </w:p>
    <w:p w:rsidR="0035007D" w:rsidRPr="00F72DD5" w:rsidRDefault="0035007D" w:rsidP="0035007D">
      <w:pPr>
        <w:pStyle w:val="ConsPlusDocList"/>
        <w:jc w:val="center"/>
        <w:rPr>
          <w:rFonts w:ascii="Times New Roman" w:hAnsi="Times New Roman" w:cs="Times New Roman"/>
          <w:sz w:val="26"/>
          <w:szCs w:val="26"/>
        </w:rPr>
      </w:pPr>
    </w:p>
    <w:p w:rsidR="0035007D" w:rsidRPr="00F72DD5" w:rsidRDefault="0035007D" w:rsidP="0035007D">
      <w:pPr>
        <w:pStyle w:val="ConsPlusDocList"/>
        <w:suppressAutoHyphens w:val="0"/>
        <w:ind w:firstLine="540"/>
        <w:jc w:val="both"/>
        <w:rPr>
          <w:rFonts w:ascii="Times New Roman" w:hAnsi="Times New Roman" w:cs="Times New Roman"/>
          <w:sz w:val="26"/>
          <w:szCs w:val="26"/>
        </w:rPr>
      </w:pPr>
      <w:r>
        <w:rPr>
          <w:rFonts w:ascii="Times New Roman" w:hAnsi="Times New Roman" w:cs="Times New Roman"/>
          <w:sz w:val="26"/>
          <w:szCs w:val="26"/>
        </w:rPr>
        <w:t xml:space="preserve">74. </w:t>
      </w:r>
      <w:r w:rsidRPr="00F72DD5">
        <w:rPr>
          <w:rFonts w:ascii="Times New Roman" w:hAnsi="Times New Roman" w:cs="Times New Roman"/>
          <w:sz w:val="26"/>
          <w:szCs w:val="26"/>
        </w:rPr>
        <w:t xml:space="preserve">Контроль за предоставлением муниципальной услуги может осуществляться со стороны граждан, их объединений и организаций путем направления в адрес администрации города Вятские Поляны </w:t>
      </w:r>
    </w:p>
    <w:p w:rsidR="0035007D" w:rsidRPr="00F72DD5" w:rsidRDefault="0035007D" w:rsidP="0035007D">
      <w:pPr>
        <w:pStyle w:val="ConsPlusDocList"/>
        <w:suppressAutoHyphens w:val="0"/>
        <w:ind w:firstLine="540"/>
        <w:jc w:val="both"/>
        <w:rPr>
          <w:rFonts w:ascii="Times New Roman" w:hAnsi="Times New Roman" w:cs="Times New Roman"/>
          <w:sz w:val="26"/>
          <w:szCs w:val="26"/>
        </w:rPr>
      </w:pPr>
      <w:r w:rsidRPr="00F72DD5">
        <w:rPr>
          <w:rFonts w:ascii="Times New Roman" w:hAnsi="Times New Roman" w:cs="Times New Roman"/>
          <w:sz w:val="26"/>
          <w:szCs w:val="26"/>
        </w:rPr>
        <w:t>предложений о совершенствовании нормативных правовых актов, регламентирующих предоставление должностными лицами муниципальной услуги;</w:t>
      </w:r>
    </w:p>
    <w:p w:rsidR="0035007D" w:rsidRPr="00F72DD5" w:rsidRDefault="0035007D" w:rsidP="0035007D">
      <w:pPr>
        <w:pStyle w:val="ConsPlusDocList"/>
        <w:suppressAutoHyphens w:val="0"/>
        <w:ind w:firstLine="540"/>
        <w:jc w:val="both"/>
        <w:rPr>
          <w:rFonts w:ascii="Times New Roman" w:hAnsi="Times New Roman" w:cs="Times New Roman"/>
          <w:sz w:val="26"/>
          <w:szCs w:val="26"/>
        </w:rPr>
      </w:pPr>
      <w:r w:rsidRPr="00F72DD5">
        <w:rPr>
          <w:rFonts w:ascii="Times New Roman" w:hAnsi="Times New Roman" w:cs="Times New Roman"/>
          <w:sz w:val="26"/>
          <w:szCs w:val="26"/>
        </w:rPr>
        <w:t>сообщений о нарушении законов и иных нормативных правовых актов, недостатках в работе администрации города Вятские Поляны их должностных лиц;</w:t>
      </w:r>
    </w:p>
    <w:p w:rsidR="0035007D" w:rsidRPr="00F72DD5" w:rsidRDefault="0035007D" w:rsidP="0035007D">
      <w:pPr>
        <w:pStyle w:val="ConsPlusDocList"/>
        <w:suppressAutoHyphens w:val="0"/>
        <w:ind w:firstLine="540"/>
        <w:jc w:val="both"/>
        <w:rPr>
          <w:rFonts w:ascii="Times New Roman" w:hAnsi="Times New Roman" w:cs="Times New Roman"/>
          <w:sz w:val="26"/>
          <w:szCs w:val="26"/>
        </w:rPr>
      </w:pPr>
      <w:r w:rsidRPr="00F72DD5">
        <w:rPr>
          <w:rFonts w:ascii="Times New Roman" w:hAnsi="Times New Roman" w:cs="Times New Roman"/>
          <w:sz w:val="26"/>
          <w:szCs w:val="26"/>
        </w:rPr>
        <w:t>жалоб по фактам нарушения должностными лицами администрации города Вятские Поляны прав, свобод или законных интересов граждан.</w:t>
      </w:r>
    </w:p>
    <w:p w:rsidR="0035007D" w:rsidRPr="00F72DD5" w:rsidRDefault="0035007D" w:rsidP="0035007D">
      <w:pPr>
        <w:widowControl w:val="0"/>
        <w:suppressAutoHyphens w:val="0"/>
        <w:autoSpaceDE w:val="0"/>
        <w:ind w:firstLine="540"/>
        <w:jc w:val="both"/>
        <w:rPr>
          <w:sz w:val="26"/>
          <w:szCs w:val="26"/>
        </w:rPr>
      </w:pPr>
    </w:p>
    <w:p w:rsidR="0035007D" w:rsidRPr="00F72DD5" w:rsidRDefault="0035007D" w:rsidP="0035007D">
      <w:pPr>
        <w:widowControl w:val="0"/>
        <w:suppressAutoHyphens w:val="0"/>
        <w:autoSpaceDE w:val="0"/>
        <w:ind w:firstLine="709"/>
        <w:jc w:val="center"/>
        <w:rPr>
          <w:sz w:val="26"/>
          <w:szCs w:val="26"/>
        </w:rPr>
      </w:pPr>
      <w:r w:rsidRPr="00F72DD5">
        <w:rPr>
          <w:sz w:val="26"/>
          <w:szCs w:val="26"/>
        </w:rPr>
        <w:t>Раздел V. ДОСУДЕБНЫЙ (ВНЕСУДЕБНЫЙ) ПОРЯДОК</w:t>
      </w:r>
    </w:p>
    <w:p w:rsidR="0035007D" w:rsidRPr="00F72DD5" w:rsidRDefault="0035007D" w:rsidP="0035007D">
      <w:pPr>
        <w:widowControl w:val="0"/>
        <w:suppressAutoHyphens w:val="0"/>
        <w:autoSpaceDE w:val="0"/>
        <w:ind w:firstLine="709"/>
        <w:jc w:val="center"/>
        <w:rPr>
          <w:sz w:val="26"/>
          <w:szCs w:val="26"/>
        </w:rPr>
      </w:pPr>
      <w:r w:rsidRPr="00F72DD5">
        <w:rPr>
          <w:sz w:val="26"/>
          <w:szCs w:val="26"/>
        </w:rPr>
        <w:t xml:space="preserve"> ОБЖАЛОВАНИЯ РЕШЕНИЙ И ДЕЙСТВИЙ (БЕЗДЕЙСТВИЯ) </w:t>
      </w:r>
    </w:p>
    <w:p w:rsidR="0035007D" w:rsidRPr="00F72DD5" w:rsidRDefault="0035007D" w:rsidP="0035007D">
      <w:pPr>
        <w:widowControl w:val="0"/>
        <w:suppressAutoHyphens w:val="0"/>
        <w:autoSpaceDE w:val="0"/>
        <w:ind w:firstLine="709"/>
        <w:jc w:val="center"/>
        <w:rPr>
          <w:sz w:val="26"/>
          <w:szCs w:val="26"/>
        </w:rPr>
      </w:pPr>
      <w:r w:rsidRPr="00F72DD5">
        <w:rPr>
          <w:sz w:val="26"/>
          <w:szCs w:val="26"/>
        </w:rPr>
        <w:t xml:space="preserve">ОРГАНА, ПРЕДОСТАВЛЯЮЩЕГО МУНИЦИПАЛЬНУЮ УСЛУГУ, </w:t>
      </w:r>
      <w:r w:rsidRPr="00F72DD5">
        <w:rPr>
          <w:sz w:val="26"/>
          <w:szCs w:val="26"/>
        </w:rPr>
        <w:lastRenderedPageBreak/>
        <w:t>ДОЛЖНОСТНОГО ЛИЦА ОРГАНА, ПРЕДОСТАВЛЯЮЩЕГО</w:t>
      </w:r>
      <w:r>
        <w:rPr>
          <w:sz w:val="26"/>
          <w:szCs w:val="26"/>
        </w:rPr>
        <w:t xml:space="preserve"> </w:t>
      </w:r>
      <w:r w:rsidRPr="00F72DD5">
        <w:rPr>
          <w:sz w:val="26"/>
          <w:szCs w:val="26"/>
        </w:rPr>
        <w:t>МУНИЦИПАЛЬНУЮ УСЛУГУ, ЛИБО МУНИЦИПАЛЬНОГО</w:t>
      </w:r>
    </w:p>
    <w:p w:rsidR="0035007D" w:rsidRPr="00F72DD5" w:rsidRDefault="0035007D" w:rsidP="0035007D">
      <w:pPr>
        <w:widowControl w:val="0"/>
        <w:suppressAutoHyphens w:val="0"/>
        <w:autoSpaceDE w:val="0"/>
        <w:ind w:firstLine="709"/>
        <w:jc w:val="center"/>
        <w:rPr>
          <w:sz w:val="26"/>
          <w:szCs w:val="26"/>
        </w:rPr>
      </w:pPr>
      <w:r w:rsidRPr="00F72DD5">
        <w:rPr>
          <w:sz w:val="26"/>
          <w:szCs w:val="26"/>
        </w:rPr>
        <w:t xml:space="preserve"> СЛУЖАЩЕГО </w:t>
      </w:r>
    </w:p>
    <w:p w:rsidR="0035007D" w:rsidRPr="00F72DD5" w:rsidRDefault="0035007D" w:rsidP="0035007D">
      <w:pPr>
        <w:widowControl w:val="0"/>
        <w:suppressAutoHyphens w:val="0"/>
        <w:autoSpaceDE w:val="0"/>
        <w:ind w:firstLine="709"/>
        <w:jc w:val="both"/>
        <w:rPr>
          <w:sz w:val="26"/>
          <w:szCs w:val="26"/>
        </w:rPr>
      </w:pPr>
    </w:p>
    <w:p w:rsidR="0035007D" w:rsidRPr="00F72DD5" w:rsidRDefault="0035007D" w:rsidP="0035007D">
      <w:pPr>
        <w:widowControl w:val="0"/>
        <w:suppressAutoHyphens w:val="0"/>
        <w:autoSpaceDE w:val="0"/>
        <w:ind w:firstLine="709"/>
        <w:jc w:val="center"/>
        <w:rPr>
          <w:sz w:val="26"/>
          <w:szCs w:val="26"/>
        </w:rPr>
      </w:pPr>
      <w:r w:rsidRPr="00F72DD5">
        <w:rPr>
          <w:sz w:val="26"/>
          <w:szCs w:val="26"/>
        </w:rPr>
        <w:t>Подраздел 1. ИНФОРМАЦИЯ ДЛЯ ЗАЯВИТЕЛЯ О ЕГО ПРАВЕ</w:t>
      </w:r>
    </w:p>
    <w:p w:rsidR="0035007D" w:rsidRPr="00F72DD5" w:rsidRDefault="0035007D" w:rsidP="0035007D">
      <w:pPr>
        <w:widowControl w:val="0"/>
        <w:suppressAutoHyphens w:val="0"/>
        <w:autoSpaceDE w:val="0"/>
        <w:ind w:firstLine="709"/>
        <w:jc w:val="center"/>
        <w:rPr>
          <w:sz w:val="26"/>
          <w:szCs w:val="26"/>
        </w:rPr>
      </w:pPr>
      <w:r w:rsidRPr="00F72DD5">
        <w:rPr>
          <w:sz w:val="26"/>
          <w:szCs w:val="26"/>
        </w:rPr>
        <w:t>ПОДАТЬ ЖАЛОБУ НА РЕШЕНИЕ И (ИЛИ) ДЕЙСТВИЕ (БЕЗДЕЙСТВИЕ) ОРГАНА, ПРЕДОСТАВЛЯЮЩЕГО МУНИЦИПАЛЬНУЮ УСЛУГУ,</w:t>
      </w:r>
    </w:p>
    <w:p w:rsidR="0035007D" w:rsidRDefault="0035007D" w:rsidP="0035007D">
      <w:pPr>
        <w:widowControl w:val="0"/>
        <w:suppressAutoHyphens w:val="0"/>
        <w:autoSpaceDE w:val="0"/>
        <w:ind w:firstLine="709"/>
        <w:jc w:val="center"/>
        <w:rPr>
          <w:sz w:val="26"/>
          <w:szCs w:val="26"/>
        </w:rPr>
      </w:pPr>
      <w:r w:rsidRPr="00F72DD5">
        <w:rPr>
          <w:sz w:val="26"/>
          <w:szCs w:val="26"/>
        </w:rPr>
        <w:t xml:space="preserve">ЕГО ДОЛЖНОСТНЫХ ЛИЦ, МУНИЦИПАЛЬНЫХ СЛУЖАЩИХ ПРИ </w:t>
      </w:r>
    </w:p>
    <w:p w:rsidR="0035007D" w:rsidRDefault="0035007D" w:rsidP="0035007D">
      <w:pPr>
        <w:widowControl w:val="0"/>
        <w:suppressAutoHyphens w:val="0"/>
        <w:autoSpaceDE w:val="0"/>
        <w:ind w:firstLine="709"/>
        <w:jc w:val="center"/>
        <w:rPr>
          <w:sz w:val="26"/>
          <w:szCs w:val="26"/>
        </w:rPr>
      </w:pPr>
    </w:p>
    <w:p w:rsidR="0035007D" w:rsidRPr="00F72DD5" w:rsidRDefault="0035007D" w:rsidP="0035007D">
      <w:pPr>
        <w:widowControl w:val="0"/>
        <w:suppressAutoHyphens w:val="0"/>
        <w:autoSpaceDE w:val="0"/>
        <w:ind w:firstLine="709"/>
        <w:jc w:val="center"/>
        <w:rPr>
          <w:sz w:val="26"/>
          <w:szCs w:val="26"/>
        </w:rPr>
      </w:pPr>
      <w:r w:rsidRPr="00F72DD5">
        <w:rPr>
          <w:sz w:val="26"/>
          <w:szCs w:val="26"/>
        </w:rPr>
        <w:t>ПРЕДОСТАВЛЕНИИ МУНИЦИПАЛЬНОЙ УСЛУГИ</w:t>
      </w:r>
    </w:p>
    <w:p w:rsidR="0035007D" w:rsidRPr="00F72DD5" w:rsidRDefault="0035007D" w:rsidP="0035007D">
      <w:pPr>
        <w:widowControl w:val="0"/>
        <w:suppressAutoHyphens w:val="0"/>
        <w:autoSpaceDE w:val="0"/>
        <w:ind w:firstLine="709"/>
        <w:jc w:val="center"/>
        <w:rPr>
          <w:sz w:val="26"/>
          <w:szCs w:val="26"/>
        </w:rPr>
      </w:pPr>
    </w:p>
    <w:p w:rsidR="0035007D" w:rsidRPr="00F72DD5" w:rsidRDefault="0035007D" w:rsidP="0035007D">
      <w:pPr>
        <w:widowControl w:val="0"/>
        <w:suppressAutoHyphens w:val="0"/>
        <w:autoSpaceDE w:val="0"/>
        <w:ind w:firstLine="709"/>
        <w:jc w:val="both"/>
        <w:rPr>
          <w:sz w:val="26"/>
          <w:szCs w:val="26"/>
        </w:rPr>
      </w:pPr>
      <w:r w:rsidRPr="00F72DD5">
        <w:rPr>
          <w:sz w:val="26"/>
          <w:szCs w:val="26"/>
        </w:rPr>
        <w:t>7</w:t>
      </w:r>
      <w:r>
        <w:rPr>
          <w:sz w:val="26"/>
          <w:szCs w:val="26"/>
        </w:rPr>
        <w:t>5</w:t>
      </w:r>
      <w:r w:rsidRPr="00F72DD5">
        <w:rPr>
          <w:sz w:val="26"/>
          <w:szCs w:val="26"/>
        </w:rPr>
        <w:t>.</w:t>
      </w:r>
      <w:r w:rsidRPr="00F72DD5">
        <w:rPr>
          <w:sz w:val="26"/>
          <w:szCs w:val="26"/>
        </w:rPr>
        <w:tab/>
        <w:t>Решения и действия (бездействие) органа, предоставляющего муниципальную услугу, предусмотренную настоящим административным регламентом, должностного лица органа, предоставляющего муниципальную услугу, предусмотренную настоящим административным регламентом, либо муниципального служащего могут быть обжалованы заявителем в досудебном (внесудебном) порядке либо в судебном порядке.</w:t>
      </w:r>
    </w:p>
    <w:p w:rsidR="0035007D" w:rsidRDefault="0035007D" w:rsidP="0035007D">
      <w:pPr>
        <w:widowControl w:val="0"/>
        <w:suppressAutoHyphens w:val="0"/>
        <w:autoSpaceDE w:val="0"/>
        <w:ind w:firstLine="709"/>
        <w:jc w:val="center"/>
        <w:rPr>
          <w:sz w:val="26"/>
          <w:szCs w:val="26"/>
        </w:rPr>
      </w:pPr>
    </w:p>
    <w:p w:rsidR="0035007D" w:rsidRPr="00F72DD5" w:rsidRDefault="0035007D" w:rsidP="0035007D">
      <w:pPr>
        <w:widowControl w:val="0"/>
        <w:suppressAutoHyphens w:val="0"/>
        <w:autoSpaceDE w:val="0"/>
        <w:ind w:firstLine="709"/>
        <w:jc w:val="center"/>
        <w:rPr>
          <w:sz w:val="26"/>
          <w:szCs w:val="26"/>
        </w:rPr>
      </w:pPr>
      <w:r w:rsidRPr="00F72DD5">
        <w:rPr>
          <w:sz w:val="26"/>
          <w:szCs w:val="26"/>
        </w:rPr>
        <w:t>Подраздел 2. ПРЕДМЕТ ЖАЛОБЫ</w:t>
      </w:r>
    </w:p>
    <w:p w:rsidR="0035007D" w:rsidRPr="00F72DD5" w:rsidRDefault="0035007D" w:rsidP="0035007D">
      <w:pPr>
        <w:widowControl w:val="0"/>
        <w:suppressAutoHyphens w:val="0"/>
        <w:autoSpaceDE w:val="0"/>
        <w:ind w:firstLine="709"/>
        <w:jc w:val="center"/>
        <w:rPr>
          <w:sz w:val="26"/>
          <w:szCs w:val="26"/>
        </w:rPr>
      </w:pPr>
    </w:p>
    <w:p w:rsidR="0035007D" w:rsidRPr="00F72DD5" w:rsidRDefault="0035007D" w:rsidP="0035007D">
      <w:pPr>
        <w:widowControl w:val="0"/>
        <w:suppressAutoHyphens w:val="0"/>
        <w:autoSpaceDE w:val="0"/>
        <w:ind w:firstLine="709"/>
        <w:jc w:val="both"/>
        <w:rPr>
          <w:sz w:val="26"/>
          <w:szCs w:val="26"/>
        </w:rPr>
      </w:pPr>
      <w:r w:rsidRPr="00F72DD5">
        <w:rPr>
          <w:sz w:val="26"/>
          <w:szCs w:val="26"/>
        </w:rPr>
        <w:t>7</w:t>
      </w:r>
      <w:r>
        <w:rPr>
          <w:sz w:val="26"/>
          <w:szCs w:val="26"/>
        </w:rPr>
        <w:t>6</w:t>
      </w:r>
      <w:r w:rsidRPr="00F72DD5">
        <w:rPr>
          <w:sz w:val="26"/>
          <w:szCs w:val="26"/>
        </w:rPr>
        <w:t>.</w:t>
      </w:r>
      <w:r w:rsidRPr="00F72DD5">
        <w:rPr>
          <w:sz w:val="26"/>
          <w:szCs w:val="26"/>
        </w:rPr>
        <w:tab/>
        <w:t>Предметом жалобы в досудебном (внесудебном) порядке являются:</w:t>
      </w:r>
    </w:p>
    <w:p w:rsidR="0035007D" w:rsidRPr="00F72DD5" w:rsidRDefault="0035007D" w:rsidP="0035007D">
      <w:pPr>
        <w:widowControl w:val="0"/>
        <w:suppressAutoHyphens w:val="0"/>
        <w:autoSpaceDE w:val="0"/>
        <w:ind w:firstLine="709"/>
        <w:jc w:val="both"/>
        <w:rPr>
          <w:sz w:val="26"/>
          <w:szCs w:val="26"/>
        </w:rPr>
      </w:pPr>
      <w:r w:rsidRPr="00F72DD5">
        <w:rPr>
          <w:sz w:val="26"/>
          <w:szCs w:val="26"/>
        </w:rPr>
        <w:t>нарушение срока регистрации запроса заявителя о предоставлении муниципальной услуги;</w:t>
      </w:r>
    </w:p>
    <w:p w:rsidR="0035007D" w:rsidRPr="00F72DD5" w:rsidRDefault="0035007D" w:rsidP="0035007D">
      <w:pPr>
        <w:widowControl w:val="0"/>
        <w:suppressAutoHyphens w:val="0"/>
        <w:autoSpaceDE w:val="0"/>
        <w:ind w:firstLine="709"/>
        <w:jc w:val="both"/>
        <w:rPr>
          <w:sz w:val="26"/>
          <w:szCs w:val="26"/>
        </w:rPr>
      </w:pPr>
      <w:r w:rsidRPr="00F72DD5">
        <w:rPr>
          <w:sz w:val="26"/>
          <w:szCs w:val="26"/>
        </w:rPr>
        <w:t>нарушение срока предоставления муниципальной услуги;</w:t>
      </w:r>
    </w:p>
    <w:p w:rsidR="0035007D" w:rsidRPr="00F72DD5" w:rsidRDefault="0035007D" w:rsidP="0035007D">
      <w:pPr>
        <w:widowControl w:val="0"/>
        <w:suppressAutoHyphens w:val="0"/>
        <w:autoSpaceDE w:val="0"/>
        <w:ind w:firstLine="709"/>
        <w:jc w:val="both"/>
        <w:rPr>
          <w:sz w:val="26"/>
          <w:szCs w:val="26"/>
        </w:rPr>
      </w:pPr>
      <w:r w:rsidRPr="00F72DD5">
        <w:rPr>
          <w:sz w:val="26"/>
          <w:szCs w:val="26"/>
        </w:rPr>
        <w:t>требование у заявителя документов,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предусмотренной настоящим административным регламентом;</w:t>
      </w:r>
    </w:p>
    <w:p w:rsidR="0035007D" w:rsidRPr="00F72DD5" w:rsidRDefault="0035007D" w:rsidP="0035007D">
      <w:pPr>
        <w:widowControl w:val="0"/>
        <w:suppressAutoHyphens w:val="0"/>
        <w:autoSpaceDE w:val="0"/>
        <w:ind w:firstLine="709"/>
        <w:jc w:val="both"/>
        <w:rPr>
          <w:sz w:val="26"/>
          <w:szCs w:val="26"/>
        </w:rPr>
      </w:pPr>
      <w:r w:rsidRPr="00F72DD5">
        <w:rPr>
          <w:sz w:val="26"/>
          <w:szCs w:val="26"/>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предусмотренной настоящим административным регламентом, у заявителя;</w:t>
      </w:r>
    </w:p>
    <w:p w:rsidR="0035007D" w:rsidRPr="00F72DD5" w:rsidRDefault="0035007D" w:rsidP="0035007D">
      <w:pPr>
        <w:widowControl w:val="0"/>
        <w:suppressAutoHyphens w:val="0"/>
        <w:autoSpaceDE w:val="0"/>
        <w:ind w:firstLine="709"/>
        <w:jc w:val="both"/>
        <w:rPr>
          <w:sz w:val="26"/>
          <w:szCs w:val="26"/>
        </w:rPr>
      </w:pPr>
      <w:r w:rsidRPr="00F72DD5">
        <w:rPr>
          <w:sz w:val="26"/>
          <w:szCs w:val="26"/>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w:t>
      </w:r>
    </w:p>
    <w:p w:rsidR="0035007D" w:rsidRPr="00F72DD5" w:rsidRDefault="0035007D" w:rsidP="0035007D">
      <w:pPr>
        <w:widowControl w:val="0"/>
        <w:suppressAutoHyphens w:val="0"/>
        <w:autoSpaceDE w:val="0"/>
        <w:ind w:firstLine="709"/>
        <w:jc w:val="both"/>
        <w:rPr>
          <w:sz w:val="26"/>
          <w:szCs w:val="26"/>
        </w:rPr>
      </w:pPr>
      <w:r w:rsidRPr="00F72DD5">
        <w:rPr>
          <w:sz w:val="26"/>
          <w:szCs w:val="26"/>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35007D" w:rsidRPr="00F72DD5" w:rsidRDefault="0035007D" w:rsidP="0035007D">
      <w:pPr>
        <w:widowControl w:val="0"/>
        <w:suppressAutoHyphens w:val="0"/>
        <w:autoSpaceDE w:val="0"/>
        <w:ind w:firstLine="709"/>
        <w:jc w:val="both"/>
        <w:rPr>
          <w:sz w:val="26"/>
          <w:szCs w:val="26"/>
        </w:rPr>
      </w:pPr>
      <w:r w:rsidRPr="00F72DD5">
        <w:rPr>
          <w:sz w:val="26"/>
          <w:szCs w:val="26"/>
        </w:rPr>
        <w:t>отказ администрации города Вятские Поляны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5007D" w:rsidRPr="00F72DD5" w:rsidRDefault="0035007D" w:rsidP="0035007D">
      <w:pPr>
        <w:widowControl w:val="0"/>
        <w:suppressAutoHyphens w:val="0"/>
        <w:autoSpaceDE w:val="0"/>
        <w:ind w:firstLine="709"/>
        <w:jc w:val="both"/>
        <w:rPr>
          <w:sz w:val="26"/>
          <w:szCs w:val="26"/>
        </w:rPr>
      </w:pPr>
    </w:p>
    <w:p w:rsidR="0035007D" w:rsidRPr="00F72DD5" w:rsidRDefault="0035007D" w:rsidP="0035007D">
      <w:pPr>
        <w:widowControl w:val="0"/>
        <w:suppressAutoHyphens w:val="0"/>
        <w:autoSpaceDE w:val="0"/>
        <w:ind w:firstLine="709"/>
        <w:jc w:val="center"/>
        <w:rPr>
          <w:sz w:val="26"/>
          <w:szCs w:val="26"/>
        </w:rPr>
      </w:pPr>
      <w:r w:rsidRPr="00F72DD5">
        <w:rPr>
          <w:sz w:val="26"/>
          <w:szCs w:val="26"/>
        </w:rPr>
        <w:t xml:space="preserve">Подраздел 3. ОРГАНЫ МЕСТНОГО САМОУПРАВЛЕНИЯ, </w:t>
      </w:r>
    </w:p>
    <w:p w:rsidR="0035007D" w:rsidRPr="00F72DD5" w:rsidRDefault="0035007D" w:rsidP="0035007D">
      <w:pPr>
        <w:widowControl w:val="0"/>
        <w:suppressAutoHyphens w:val="0"/>
        <w:autoSpaceDE w:val="0"/>
        <w:ind w:firstLine="709"/>
        <w:jc w:val="center"/>
        <w:rPr>
          <w:sz w:val="26"/>
          <w:szCs w:val="26"/>
        </w:rPr>
      </w:pPr>
      <w:r w:rsidRPr="00F72DD5">
        <w:rPr>
          <w:sz w:val="26"/>
          <w:szCs w:val="26"/>
        </w:rPr>
        <w:t>УПОЛНОМОЧЕННЫЕ НА РАССМОТРЕНИЕ ЖАЛОБЫ,</w:t>
      </w:r>
    </w:p>
    <w:p w:rsidR="0035007D" w:rsidRPr="00F72DD5" w:rsidRDefault="0035007D" w:rsidP="0035007D">
      <w:pPr>
        <w:widowControl w:val="0"/>
        <w:suppressAutoHyphens w:val="0"/>
        <w:autoSpaceDE w:val="0"/>
        <w:ind w:firstLine="709"/>
        <w:jc w:val="center"/>
        <w:rPr>
          <w:sz w:val="26"/>
          <w:szCs w:val="26"/>
        </w:rPr>
      </w:pPr>
      <w:r w:rsidRPr="00F72DD5">
        <w:rPr>
          <w:sz w:val="26"/>
          <w:szCs w:val="26"/>
        </w:rPr>
        <w:t xml:space="preserve"> ДОЛЖНОСТНЫЕ ЛИЦА, КОТОРЫМ МОЖЕТ БЫТЬ НАПРАВЛЕНА</w:t>
      </w:r>
    </w:p>
    <w:p w:rsidR="0035007D" w:rsidRPr="00F72DD5" w:rsidRDefault="0035007D" w:rsidP="0035007D">
      <w:pPr>
        <w:widowControl w:val="0"/>
        <w:suppressAutoHyphens w:val="0"/>
        <w:autoSpaceDE w:val="0"/>
        <w:ind w:firstLine="709"/>
        <w:jc w:val="center"/>
        <w:rPr>
          <w:sz w:val="26"/>
          <w:szCs w:val="26"/>
        </w:rPr>
      </w:pPr>
      <w:r w:rsidRPr="00F72DD5">
        <w:rPr>
          <w:sz w:val="26"/>
          <w:szCs w:val="26"/>
        </w:rPr>
        <w:t xml:space="preserve"> ЖАЛОБА</w:t>
      </w:r>
    </w:p>
    <w:p w:rsidR="0035007D" w:rsidRPr="00F72DD5" w:rsidRDefault="0035007D" w:rsidP="0035007D">
      <w:pPr>
        <w:widowControl w:val="0"/>
        <w:suppressAutoHyphens w:val="0"/>
        <w:autoSpaceDE w:val="0"/>
        <w:ind w:firstLine="709"/>
        <w:jc w:val="center"/>
        <w:rPr>
          <w:sz w:val="26"/>
          <w:szCs w:val="26"/>
        </w:rPr>
      </w:pPr>
    </w:p>
    <w:p w:rsidR="0035007D" w:rsidRPr="00F72DD5" w:rsidRDefault="0035007D" w:rsidP="0035007D">
      <w:pPr>
        <w:spacing w:line="100" w:lineRule="atLeast"/>
        <w:ind w:firstLine="709"/>
        <w:jc w:val="both"/>
        <w:rPr>
          <w:sz w:val="26"/>
          <w:szCs w:val="26"/>
        </w:rPr>
      </w:pPr>
      <w:r w:rsidRPr="00F72DD5">
        <w:rPr>
          <w:sz w:val="26"/>
          <w:szCs w:val="26"/>
        </w:rPr>
        <w:t>7</w:t>
      </w:r>
      <w:r>
        <w:rPr>
          <w:sz w:val="26"/>
          <w:szCs w:val="26"/>
        </w:rPr>
        <w:t>7</w:t>
      </w:r>
      <w:r w:rsidRPr="00F72DD5">
        <w:rPr>
          <w:sz w:val="26"/>
          <w:szCs w:val="26"/>
        </w:rPr>
        <w:t>.</w:t>
      </w:r>
      <w:r w:rsidRPr="00F72DD5">
        <w:rPr>
          <w:sz w:val="26"/>
          <w:szCs w:val="26"/>
        </w:rPr>
        <w:tab/>
        <w:t xml:space="preserve">Органами местного самоуправления, уполномоченными на рассмотрение жалоб, являются глава города Вятские Поляны и администрация города Вятские Поляны </w:t>
      </w:r>
    </w:p>
    <w:p w:rsidR="0035007D" w:rsidRPr="00F72DD5" w:rsidRDefault="0035007D" w:rsidP="0035007D">
      <w:pPr>
        <w:spacing w:line="100" w:lineRule="atLeast"/>
        <w:ind w:firstLine="709"/>
        <w:jc w:val="both"/>
        <w:rPr>
          <w:sz w:val="26"/>
          <w:szCs w:val="26"/>
        </w:rPr>
      </w:pPr>
      <w:r w:rsidRPr="00F72DD5">
        <w:rPr>
          <w:sz w:val="26"/>
          <w:szCs w:val="26"/>
        </w:rPr>
        <w:t>7</w:t>
      </w:r>
      <w:r>
        <w:rPr>
          <w:sz w:val="26"/>
          <w:szCs w:val="26"/>
        </w:rPr>
        <w:t>8</w:t>
      </w:r>
      <w:r w:rsidRPr="00F72DD5">
        <w:rPr>
          <w:sz w:val="26"/>
          <w:szCs w:val="26"/>
        </w:rPr>
        <w:t>.</w:t>
      </w:r>
      <w:r w:rsidRPr="00F72DD5">
        <w:rPr>
          <w:sz w:val="26"/>
          <w:szCs w:val="26"/>
        </w:rPr>
        <w:tab/>
        <w:t>Должностными лицами, наделенными полномочиями по рассмотрению жалоб, являются:</w:t>
      </w:r>
    </w:p>
    <w:p w:rsidR="0035007D" w:rsidRDefault="0035007D" w:rsidP="0035007D">
      <w:pPr>
        <w:pStyle w:val="ad"/>
        <w:spacing w:after="0" w:line="100" w:lineRule="atLeast"/>
        <w:ind w:firstLine="709"/>
        <w:jc w:val="both"/>
        <w:rPr>
          <w:rFonts w:ascii="Times New Roman" w:hAnsi="Times New Roman" w:cs="Times New Roman"/>
          <w:sz w:val="26"/>
          <w:szCs w:val="26"/>
        </w:rPr>
      </w:pPr>
    </w:p>
    <w:p w:rsidR="0035007D" w:rsidRDefault="0035007D" w:rsidP="0035007D">
      <w:pPr>
        <w:pStyle w:val="ad"/>
        <w:spacing w:after="0" w:line="100" w:lineRule="atLeast"/>
        <w:ind w:firstLine="709"/>
        <w:jc w:val="both"/>
        <w:rPr>
          <w:rFonts w:ascii="Times New Roman" w:hAnsi="Times New Roman" w:cs="Times New Roman"/>
          <w:sz w:val="26"/>
          <w:szCs w:val="26"/>
        </w:rPr>
      </w:pPr>
    </w:p>
    <w:p w:rsidR="0035007D" w:rsidRDefault="0035007D" w:rsidP="0035007D">
      <w:pPr>
        <w:pStyle w:val="ad"/>
        <w:spacing w:after="0" w:line="100" w:lineRule="atLeast"/>
        <w:ind w:firstLine="709"/>
        <w:jc w:val="both"/>
        <w:rPr>
          <w:rFonts w:ascii="Times New Roman" w:hAnsi="Times New Roman" w:cs="Times New Roman"/>
          <w:sz w:val="26"/>
          <w:szCs w:val="26"/>
        </w:rPr>
      </w:pPr>
    </w:p>
    <w:p w:rsidR="0035007D" w:rsidRPr="00F72DD5" w:rsidRDefault="0035007D" w:rsidP="0035007D">
      <w:pPr>
        <w:pStyle w:val="ad"/>
        <w:spacing w:after="0" w:line="100" w:lineRule="atLeast"/>
        <w:ind w:firstLine="709"/>
        <w:jc w:val="both"/>
        <w:rPr>
          <w:rFonts w:ascii="Times New Roman" w:hAnsi="Times New Roman" w:cs="Times New Roman"/>
          <w:sz w:val="26"/>
          <w:szCs w:val="26"/>
        </w:rPr>
      </w:pPr>
      <w:r w:rsidRPr="00F72DD5">
        <w:rPr>
          <w:rFonts w:ascii="Times New Roman" w:hAnsi="Times New Roman" w:cs="Times New Roman"/>
          <w:sz w:val="26"/>
          <w:szCs w:val="26"/>
        </w:rPr>
        <w:t>на решения и (или) действия (бездействие) должностных лиц, муниципальных служащих, участвующих в предоставлении муниципальной услуги, - глава администрации города Вятские Поляны;</w:t>
      </w:r>
    </w:p>
    <w:p w:rsidR="0035007D" w:rsidRPr="00F72DD5" w:rsidRDefault="0035007D" w:rsidP="0035007D">
      <w:pPr>
        <w:pStyle w:val="ad"/>
        <w:widowControl w:val="0"/>
        <w:suppressAutoHyphens w:val="0"/>
        <w:autoSpaceDE w:val="0"/>
        <w:spacing w:after="0" w:line="100" w:lineRule="atLeast"/>
        <w:ind w:firstLine="709"/>
        <w:jc w:val="both"/>
        <w:rPr>
          <w:rFonts w:ascii="Times New Roman" w:hAnsi="Times New Roman" w:cs="Times New Roman"/>
          <w:sz w:val="26"/>
          <w:szCs w:val="26"/>
        </w:rPr>
      </w:pPr>
      <w:r w:rsidRPr="00F72DD5">
        <w:rPr>
          <w:rFonts w:ascii="Times New Roman" w:hAnsi="Times New Roman" w:cs="Times New Roman"/>
          <w:sz w:val="26"/>
          <w:szCs w:val="26"/>
        </w:rPr>
        <w:t>на решения, принятые администрацией города Вятские Поляны, либо главой администрации города Вятские Поляны - глава города Вятские Поляны.</w:t>
      </w:r>
    </w:p>
    <w:p w:rsidR="0035007D" w:rsidRPr="00F72DD5" w:rsidRDefault="0035007D" w:rsidP="0035007D">
      <w:pPr>
        <w:widowControl w:val="0"/>
        <w:suppressAutoHyphens w:val="0"/>
        <w:autoSpaceDE w:val="0"/>
        <w:ind w:firstLine="709"/>
        <w:jc w:val="center"/>
        <w:rPr>
          <w:sz w:val="26"/>
          <w:szCs w:val="26"/>
        </w:rPr>
      </w:pPr>
    </w:p>
    <w:p w:rsidR="0035007D" w:rsidRPr="00F72DD5" w:rsidRDefault="0035007D" w:rsidP="0035007D">
      <w:pPr>
        <w:widowControl w:val="0"/>
        <w:suppressAutoHyphens w:val="0"/>
        <w:autoSpaceDE w:val="0"/>
        <w:ind w:firstLine="709"/>
        <w:jc w:val="center"/>
        <w:rPr>
          <w:sz w:val="26"/>
          <w:szCs w:val="26"/>
        </w:rPr>
      </w:pPr>
      <w:r w:rsidRPr="00F72DD5">
        <w:rPr>
          <w:sz w:val="26"/>
          <w:szCs w:val="26"/>
        </w:rPr>
        <w:t>Подраздел 4. ПОРЯДОК ПОДАЧИ И РАССМОТРЕНИЯ ЖАЛОБЫ</w:t>
      </w:r>
    </w:p>
    <w:p w:rsidR="0035007D" w:rsidRPr="00F72DD5" w:rsidRDefault="0035007D" w:rsidP="0035007D">
      <w:pPr>
        <w:widowControl w:val="0"/>
        <w:suppressAutoHyphens w:val="0"/>
        <w:autoSpaceDE w:val="0"/>
        <w:ind w:firstLine="709"/>
        <w:jc w:val="center"/>
        <w:rPr>
          <w:sz w:val="26"/>
          <w:szCs w:val="26"/>
        </w:rPr>
      </w:pPr>
    </w:p>
    <w:p w:rsidR="0035007D" w:rsidRDefault="0035007D" w:rsidP="0035007D">
      <w:pPr>
        <w:pStyle w:val="ad"/>
        <w:spacing w:after="0" w:line="100" w:lineRule="atLeast"/>
        <w:ind w:firstLine="709"/>
        <w:jc w:val="both"/>
        <w:rPr>
          <w:rFonts w:ascii="Times New Roman" w:hAnsi="Times New Roman" w:cs="Times New Roman"/>
          <w:color w:val="000000"/>
          <w:sz w:val="26"/>
          <w:szCs w:val="26"/>
        </w:rPr>
      </w:pPr>
      <w:r w:rsidRPr="00F72DD5">
        <w:rPr>
          <w:rFonts w:ascii="Times New Roman" w:hAnsi="Times New Roman" w:cs="Times New Roman"/>
          <w:color w:val="000000"/>
          <w:sz w:val="26"/>
          <w:szCs w:val="26"/>
        </w:rPr>
        <w:t>7</w:t>
      </w:r>
      <w:r>
        <w:rPr>
          <w:rFonts w:ascii="Times New Roman" w:hAnsi="Times New Roman" w:cs="Times New Roman"/>
          <w:color w:val="000000"/>
          <w:sz w:val="26"/>
          <w:szCs w:val="26"/>
        </w:rPr>
        <w:t>9</w:t>
      </w:r>
      <w:r w:rsidRPr="00F72DD5">
        <w:rPr>
          <w:rFonts w:ascii="Times New Roman" w:hAnsi="Times New Roman" w:cs="Times New Roman"/>
          <w:color w:val="000000"/>
          <w:sz w:val="26"/>
          <w:szCs w:val="26"/>
        </w:rPr>
        <w:t>.</w:t>
      </w:r>
      <w:r w:rsidRPr="00F72DD5">
        <w:rPr>
          <w:rFonts w:ascii="Times New Roman" w:hAnsi="Times New Roman" w:cs="Times New Roman"/>
          <w:color w:val="000000"/>
          <w:sz w:val="26"/>
          <w:szCs w:val="26"/>
        </w:rPr>
        <w:tab/>
        <w:t xml:space="preserve">Жалоба подается в письменной форме или в электронном виде на имя должностного лица, наделенного полномочиями по рассмотрению жалоб, указанного </w:t>
      </w:r>
    </w:p>
    <w:p w:rsidR="0035007D" w:rsidRPr="00F72DD5" w:rsidRDefault="0035007D" w:rsidP="0035007D">
      <w:pPr>
        <w:pStyle w:val="ad"/>
        <w:spacing w:after="0" w:line="100" w:lineRule="atLeast"/>
        <w:jc w:val="both"/>
        <w:rPr>
          <w:rFonts w:ascii="Times New Roman" w:hAnsi="Times New Roman" w:cs="Times New Roman"/>
          <w:color w:val="000000"/>
          <w:sz w:val="26"/>
          <w:szCs w:val="26"/>
        </w:rPr>
      </w:pPr>
      <w:r w:rsidRPr="00F72DD5">
        <w:rPr>
          <w:rFonts w:ascii="Times New Roman" w:hAnsi="Times New Roman" w:cs="Times New Roman"/>
          <w:color w:val="000000"/>
          <w:sz w:val="26"/>
          <w:szCs w:val="26"/>
        </w:rPr>
        <w:t>в</w:t>
      </w:r>
      <w:bookmarkStart w:id="2" w:name="r13"/>
      <w:bookmarkEnd w:id="2"/>
      <w:r w:rsidRPr="00F72DD5">
        <w:rPr>
          <w:rFonts w:ascii="Times New Roman" w:hAnsi="Times New Roman" w:cs="Times New Roman"/>
          <w:color w:val="000000"/>
          <w:sz w:val="26"/>
          <w:szCs w:val="26"/>
        </w:rPr>
        <w:t xml:space="preserve"> пункте 7</w:t>
      </w:r>
      <w:r>
        <w:rPr>
          <w:rFonts w:ascii="Times New Roman" w:hAnsi="Times New Roman" w:cs="Times New Roman"/>
          <w:color w:val="000000"/>
          <w:sz w:val="26"/>
          <w:szCs w:val="26"/>
        </w:rPr>
        <w:t>8</w:t>
      </w:r>
      <w:r w:rsidRPr="00F72DD5">
        <w:rPr>
          <w:rFonts w:ascii="Times New Roman" w:hAnsi="Times New Roman" w:cs="Times New Roman"/>
          <w:color w:val="000000"/>
          <w:sz w:val="26"/>
          <w:szCs w:val="26"/>
        </w:rPr>
        <w:t xml:space="preserve"> настоящего административного регламента, заявителем либо его уполномоченным представителем.</w:t>
      </w:r>
    </w:p>
    <w:p w:rsidR="0035007D" w:rsidRPr="00F72DD5" w:rsidRDefault="0035007D" w:rsidP="0035007D">
      <w:pPr>
        <w:pStyle w:val="ad"/>
        <w:spacing w:after="0" w:line="100" w:lineRule="atLeast"/>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80</w:t>
      </w:r>
      <w:r w:rsidRPr="00F72DD5">
        <w:rPr>
          <w:rFonts w:ascii="Times New Roman" w:hAnsi="Times New Roman" w:cs="Times New Roman"/>
          <w:color w:val="000000"/>
          <w:sz w:val="26"/>
          <w:szCs w:val="26"/>
        </w:rPr>
        <w:t>.</w:t>
      </w:r>
      <w:r w:rsidRPr="00F72DD5">
        <w:rPr>
          <w:rFonts w:ascii="Times New Roman" w:hAnsi="Times New Roman" w:cs="Times New Roman"/>
          <w:color w:val="000000"/>
          <w:sz w:val="26"/>
          <w:szCs w:val="26"/>
        </w:rPr>
        <w:tab/>
        <w:t>В письменной форме жалоба может быть подана:</w:t>
      </w:r>
    </w:p>
    <w:p w:rsidR="0035007D" w:rsidRPr="00F72DD5" w:rsidRDefault="0035007D" w:rsidP="0035007D">
      <w:pPr>
        <w:pStyle w:val="ad"/>
        <w:spacing w:after="0" w:line="100" w:lineRule="atLeast"/>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80.1. В</w:t>
      </w:r>
      <w:r w:rsidRPr="00F72DD5">
        <w:rPr>
          <w:rFonts w:ascii="Times New Roman" w:hAnsi="Times New Roman" w:cs="Times New Roman"/>
          <w:color w:val="000000"/>
          <w:sz w:val="26"/>
          <w:szCs w:val="26"/>
        </w:rPr>
        <w:t xml:space="preserve"> месте предоставления муниципальной услуги (в месте, где заявитель подавал запрос (заявление) на предоставление муниципальной услуги, нарушение порядка предоставления которой обжалуется, либо в месте, где заявителем получен результат указанной муниципальной услуги);</w:t>
      </w:r>
    </w:p>
    <w:p w:rsidR="0035007D" w:rsidRPr="00F72DD5" w:rsidRDefault="0035007D" w:rsidP="0035007D">
      <w:pPr>
        <w:pStyle w:val="ad"/>
        <w:spacing w:after="0" w:line="100" w:lineRule="atLeast"/>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80.2. П</w:t>
      </w:r>
      <w:r w:rsidRPr="00F72DD5">
        <w:rPr>
          <w:rFonts w:ascii="Times New Roman" w:hAnsi="Times New Roman" w:cs="Times New Roman"/>
          <w:color w:val="000000"/>
          <w:sz w:val="26"/>
          <w:szCs w:val="26"/>
        </w:rPr>
        <w:t>ри личном приеме заявителя либо его уполномоченного представителя должностным лицом, наделенным полномочиями по рассмотрению жалоб</w:t>
      </w:r>
    </w:p>
    <w:p w:rsidR="0035007D" w:rsidRPr="00F72DD5" w:rsidRDefault="0035007D" w:rsidP="0035007D">
      <w:pPr>
        <w:pStyle w:val="ad"/>
        <w:spacing w:after="0" w:line="100" w:lineRule="atLeast"/>
        <w:ind w:firstLine="709"/>
        <w:jc w:val="both"/>
        <w:rPr>
          <w:rFonts w:ascii="Times New Roman" w:hAnsi="Times New Roman" w:cs="Times New Roman"/>
          <w:color w:val="000000"/>
          <w:sz w:val="26"/>
          <w:szCs w:val="26"/>
        </w:rPr>
      </w:pPr>
      <w:r w:rsidRPr="00F72DD5">
        <w:rPr>
          <w:rFonts w:ascii="Times New Roman" w:hAnsi="Times New Roman" w:cs="Times New Roman"/>
          <w:color w:val="000000"/>
          <w:sz w:val="26"/>
          <w:szCs w:val="26"/>
        </w:rPr>
        <w:t xml:space="preserve">Запись на личный прием к главе города Вятские Поляны осуществляется по телефону: (83334) 6-25-94; к главе администрации города Вятские Поляны по телефону: (83334) 7-09-12. </w:t>
      </w:r>
    </w:p>
    <w:p w:rsidR="0035007D" w:rsidRPr="00F72DD5" w:rsidRDefault="0035007D" w:rsidP="0035007D">
      <w:pPr>
        <w:pStyle w:val="ad"/>
        <w:spacing w:after="0" w:line="100" w:lineRule="atLeast"/>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80.3.</w:t>
      </w:r>
      <w:r w:rsidRPr="00F72DD5">
        <w:rPr>
          <w:rFonts w:ascii="Times New Roman" w:hAnsi="Times New Roman" w:cs="Times New Roman"/>
          <w:color w:val="000000"/>
          <w:sz w:val="26"/>
          <w:szCs w:val="26"/>
        </w:rPr>
        <w:tab/>
      </w:r>
      <w:r>
        <w:rPr>
          <w:rFonts w:ascii="Times New Roman" w:hAnsi="Times New Roman" w:cs="Times New Roman"/>
          <w:color w:val="000000"/>
          <w:sz w:val="26"/>
          <w:szCs w:val="26"/>
        </w:rPr>
        <w:t>П</w:t>
      </w:r>
      <w:r w:rsidRPr="00F72DD5">
        <w:rPr>
          <w:rFonts w:ascii="Times New Roman" w:hAnsi="Times New Roman" w:cs="Times New Roman"/>
          <w:color w:val="000000"/>
          <w:sz w:val="26"/>
          <w:szCs w:val="26"/>
        </w:rPr>
        <w:t>утем направления по почте.</w:t>
      </w:r>
    </w:p>
    <w:p w:rsidR="0035007D" w:rsidRPr="00F72DD5" w:rsidRDefault="0035007D" w:rsidP="0035007D">
      <w:pPr>
        <w:pStyle w:val="ad"/>
        <w:spacing w:after="0" w:line="100" w:lineRule="atLeast"/>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81</w:t>
      </w:r>
      <w:r w:rsidRPr="00F72DD5">
        <w:rPr>
          <w:rFonts w:ascii="Times New Roman" w:hAnsi="Times New Roman" w:cs="Times New Roman"/>
          <w:color w:val="000000"/>
          <w:sz w:val="26"/>
          <w:szCs w:val="26"/>
        </w:rPr>
        <w:t>.</w:t>
      </w:r>
      <w:r w:rsidRPr="00F72DD5">
        <w:rPr>
          <w:rFonts w:ascii="Times New Roman" w:hAnsi="Times New Roman" w:cs="Times New Roman"/>
          <w:color w:val="000000"/>
          <w:sz w:val="26"/>
          <w:szCs w:val="26"/>
        </w:rPr>
        <w:tab/>
        <w:t xml:space="preserve">В электронном виде жалоба, подписанная электронной подписью, вид которой предусмотрен законодательством Российской Федерации, может быть подана заявителем посредством: </w:t>
      </w:r>
    </w:p>
    <w:p w:rsidR="0035007D" w:rsidRPr="00F72DD5" w:rsidRDefault="0035007D" w:rsidP="0035007D">
      <w:pPr>
        <w:pStyle w:val="ad"/>
        <w:spacing w:after="0" w:line="100" w:lineRule="atLeast"/>
        <w:ind w:firstLine="709"/>
        <w:jc w:val="both"/>
        <w:rPr>
          <w:rFonts w:ascii="Times New Roman" w:hAnsi="Times New Roman" w:cs="Times New Roman"/>
          <w:color w:val="000000"/>
          <w:sz w:val="26"/>
          <w:szCs w:val="26"/>
        </w:rPr>
      </w:pPr>
      <w:r w:rsidRPr="00F72DD5">
        <w:rPr>
          <w:rFonts w:ascii="Times New Roman" w:hAnsi="Times New Roman" w:cs="Times New Roman"/>
          <w:color w:val="000000"/>
          <w:sz w:val="26"/>
          <w:szCs w:val="26"/>
        </w:rPr>
        <w:t xml:space="preserve">официального сайта администрации города Вятские Поляны в информационно-телекоммуникационной сети </w:t>
      </w:r>
      <w:r>
        <w:rPr>
          <w:rFonts w:ascii="Times New Roman" w:hAnsi="Times New Roman" w:cs="Times New Roman"/>
          <w:color w:val="000000"/>
          <w:sz w:val="26"/>
          <w:szCs w:val="26"/>
        </w:rPr>
        <w:t>«Интернет» в разделе «Приемная»;</w:t>
      </w:r>
    </w:p>
    <w:p w:rsidR="0035007D" w:rsidRPr="00F72DD5" w:rsidRDefault="0035007D" w:rsidP="0035007D">
      <w:pPr>
        <w:pStyle w:val="ad"/>
        <w:spacing w:after="0" w:line="100" w:lineRule="atLeast"/>
        <w:ind w:firstLine="709"/>
        <w:jc w:val="both"/>
        <w:rPr>
          <w:rFonts w:ascii="Times New Roman" w:hAnsi="Times New Roman" w:cs="Times New Roman"/>
          <w:color w:val="000000"/>
          <w:sz w:val="26"/>
          <w:szCs w:val="26"/>
        </w:rPr>
      </w:pPr>
      <w:r w:rsidRPr="00F72DD5">
        <w:rPr>
          <w:rFonts w:ascii="Times New Roman" w:hAnsi="Times New Roman" w:cs="Times New Roman"/>
          <w:color w:val="000000"/>
          <w:sz w:val="26"/>
          <w:szCs w:val="26"/>
        </w:rPr>
        <w:t>федеральной государственной информационной системы «Единый портал государственных и</w:t>
      </w:r>
      <w:r>
        <w:rPr>
          <w:rFonts w:ascii="Times New Roman" w:hAnsi="Times New Roman" w:cs="Times New Roman"/>
          <w:color w:val="000000"/>
          <w:sz w:val="26"/>
          <w:szCs w:val="26"/>
        </w:rPr>
        <w:t xml:space="preserve"> муниципальных услуг (функций)»;</w:t>
      </w:r>
    </w:p>
    <w:p w:rsidR="0035007D" w:rsidRPr="00F72DD5" w:rsidRDefault="0035007D" w:rsidP="0035007D">
      <w:pPr>
        <w:pStyle w:val="ad"/>
        <w:spacing w:after="0" w:line="100" w:lineRule="atLeast"/>
        <w:ind w:firstLine="709"/>
        <w:jc w:val="both"/>
        <w:rPr>
          <w:rFonts w:ascii="Times New Roman" w:hAnsi="Times New Roman" w:cs="Times New Roman"/>
          <w:color w:val="000000"/>
          <w:sz w:val="26"/>
          <w:szCs w:val="26"/>
        </w:rPr>
      </w:pPr>
      <w:r w:rsidRPr="00F72DD5">
        <w:rPr>
          <w:rFonts w:ascii="Times New Roman" w:hAnsi="Times New Roman" w:cs="Times New Roman"/>
          <w:color w:val="000000"/>
          <w:sz w:val="26"/>
          <w:szCs w:val="26"/>
        </w:rPr>
        <w:t>региональной государственной информационной системы «Портал государственных услуг Кировской области».</w:t>
      </w:r>
    </w:p>
    <w:p w:rsidR="0035007D" w:rsidRDefault="0035007D" w:rsidP="0035007D">
      <w:pPr>
        <w:pStyle w:val="ad"/>
        <w:widowControl w:val="0"/>
        <w:suppressAutoHyphens w:val="0"/>
        <w:autoSpaceDE w:val="0"/>
        <w:spacing w:after="0" w:line="100" w:lineRule="atLeast"/>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82</w:t>
      </w:r>
      <w:r w:rsidRPr="00F72DD5">
        <w:rPr>
          <w:rFonts w:ascii="Times New Roman" w:hAnsi="Times New Roman" w:cs="Times New Roman"/>
          <w:color w:val="000000"/>
          <w:sz w:val="26"/>
          <w:szCs w:val="26"/>
        </w:rPr>
        <w:t>.</w:t>
      </w:r>
      <w:r w:rsidRPr="00F72DD5">
        <w:rPr>
          <w:rFonts w:ascii="Times New Roman" w:hAnsi="Times New Roman" w:cs="Times New Roman"/>
          <w:color w:val="000000"/>
          <w:sz w:val="26"/>
          <w:szCs w:val="26"/>
        </w:rPr>
        <w:tab/>
        <w:t>Жалоба может быть подана заявителем также через многофункциональный центр предоставления государственных и муниципальных услуг.</w:t>
      </w:r>
    </w:p>
    <w:p w:rsidR="0035007D" w:rsidRPr="00F72DD5" w:rsidRDefault="0035007D" w:rsidP="0035007D">
      <w:pPr>
        <w:pStyle w:val="ad"/>
        <w:widowControl w:val="0"/>
        <w:suppressAutoHyphens w:val="0"/>
        <w:autoSpaceDE w:val="0"/>
        <w:spacing w:after="0" w:line="100" w:lineRule="atLeast"/>
        <w:ind w:firstLine="709"/>
        <w:jc w:val="both"/>
        <w:rPr>
          <w:rFonts w:ascii="Times New Roman" w:hAnsi="Times New Roman" w:cs="Times New Roman"/>
          <w:color w:val="000000"/>
          <w:sz w:val="26"/>
          <w:szCs w:val="26"/>
        </w:rPr>
      </w:pPr>
      <w:r>
        <w:rPr>
          <w:rFonts w:ascii="Times New Roman" w:hAnsi="Times New Roman"/>
          <w:sz w:val="26"/>
          <w:szCs w:val="26"/>
        </w:rPr>
        <w:t>При поступлении жалобы многофункциональный центр предоставления государственных и муниципальных услуг обеспечивает ее передачу в администрацию города Вятские Поляны не позднее следующего рабочего дня со дня поступления жалобы.</w:t>
      </w:r>
    </w:p>
    <w:p w:rsidR="0035007D" w:rsidRPr="00F72DD5" w:rsidRDefault="0035007D" w:rsidP="0035007D">
      <w:pPr>
        <w:widowControl w:val="0"/>
        <w:suppressAutoHyphens w:val="0"/>
        <w:autoSpaceDE w:val="0"/>
        <w:ind w:firstLine="709"/>
        <w:jc w:val="both"/>
        <w:rPr>
          <w:sz w:val="26"/>
          <w:szCs w:val="26"/>
        </w:rPr>
      </w:pPr>
      <w:r>
        <w:rPr>
          <w:sz w:val="26"/>
          <w:szCs w:val="26"/>
        </w:rPr>
        <w:t>83</w:t>
      </w:r>
      <w:r w:rsidRPr="00F72DD5">
        <w:rPr>
          <w:sz w:val="26"/>
          <w:szCs w:val="26"/>
        </w:rPr>
        <w:t>. Жалоба подлежит рассмотрению должностным лицом, наделенным полномочиями по рассмотрению жалоб</w:t>
      </w:r>
      <w:r>
        <w:rPr>
          <w:sz w:val="26"/>
          <w:szCs w:val="26"/>
        </w:rPr>
        <w:t>.</w:t>
      </w:r>
      <w:r w:rsidRPr="00F72DD5">
        <w:rPr>
          <w:sz w:val="26"/>
          <w:szCs w:val="26"/>
        </w:rPr>
        <w:t xml:space="preserve"> </w:t>
      </w:r>
    </w:p>
    <w:p w:rsidR="0035007D" w:rsidRDefault="0035007D" w:rsidP="0035007D">
      <w:pPr>
        <w:widowControl w:val="0"/>
        <w:suppressAutoHyphens w:val="0"/>
        <w:autoSpaceDE w:val="0"/>
        <w:ind w:firstLine="709"/>
        <w:jc w:val="center"/>
        <w:rPr>
          <w:sz w:val="26"/>
          <w:szCs w:val="26"/>
        </w:rPr>
      </w:pPr>
    </w:p>
    <w:p w:rsidR="0035007D" w:rsidRPr="00F72DD5" w:rsidRDefault="0035007D" w:rsidP="0035007D">
      <w:pPr>
        <w:widowControl w:val="0"/>
        <w:suppressAutoHyphens w:val="0"/>
        <w:autoSpaceDE w:val="0"/>
        <w:ind w:firstLine="709"/>
        <w:jc w:val="center"/>
        <w:rPr>
          <w:sz w:val="26"/>
          <w:szCs w:val="26"/>
        </w:rPr>
      </w:pPr>
      <w:r w:rsidRPr="00F72DD5">
        <w:rPr>
          <w:sz w:val="26"/>
          <w:szCs w:val="26"/>
        </w:rPr>
        <w:t>Подраздел 5. СРОКИ РАССМОТРЕНИЯ ЖАЛОБЫ</w:t>
      </w:r>
    </w:p>
    <w:p w:rsidR="0035007D" w:rsidRPr="00F72DD5" w:rsidRDefault="0035007D" w:rsidP="0035007D">
      <w:pPr>
        <w:spacing w:line="200" w:lineRule="atLeast"/>
        <w:ind w:firstLine="709"/>
        <w:jc w:val="both"/>
        <w:rPr>
          <w:sz w:val="26"/>
          <w:szCs w:val="26"/>
        </w:rPr>
      </w:pPr>
    </w:p>
    <w:p w:rsidR="0035007D" w:rsidRDefault="0035007D" w:rsidP="0035007D">
      <w:pPr>
        <w:suppressAutoHyphens w:val="0"/>
        <w:spacing w:line="200" w:lineRule="atLeast"/>
        <w:ind w:firstLine="710"/>
        <w:jc w:val="both"/>
        <w:rPr>
          <w:color w:val="000000"/>
          <w:sz w:val="26"/>
          <w:szCs w:val="26"/>
        </w:rPr>
      </w:pPr>
      <w:r>
        <w:rPr>
          <w:color w:val="000000"/>
          <w:sz w:val="26"/>
          <w:szCs w:val="26"/>
        </w:rPr>
        <w:t xml:space="preserve">84.  </w:t>
      </w:r>
      <w:r w:rsidRPr="00F72DD5">
        <w:rPr>
          <w:color w:val="000000"/>
          <w:sz w:val="26"/>
          <w:szCs w:val="26"/>
        </w:rPr>
        <w:t xml:space="preserve">Жалоба, поступившая в адрес органа или должностного лица, указанных в пунктах </w:t>
      </w:r>
      <w:r>
        <w:rPr>
          <w:color w:val="000000"/>
          <w:sz w:val="26"/>
          <w:szCs w:val="26"/>
        </w:rPr>
        <w:t>79, 80</w:t>
      </w:r>
      <w:r w:rsidRPr="00F72DD5">
        <w:rPr>
          <w:color w:val="000000"/>
          <w:sz w:val="26"/>
          <w:szCs w:val="26"/>
        </w:rPr>
        <w:t xml:space="preserve"> настоящего административного регламента, подлежит рассмотрению в течение 15 рабочих дней со дня ее регистрации, а в случае</w:t>
      </w:r>
      <w:bookmarkStart w:id="3" w:name="p87"/>
      <w:bookmarkEnd w:id="3"/>
      <w:r w:rsidRPr="00F72DD5">
        <w:rPr>
          <w:color w:val="000000"/>
          <w:sz w:val="26"/>
          <w:szCs w:val="26"/>
        </w:rPr>
        <w:t xml:space="preserve">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w:t>
      </w:r>
    </w:p>
    <w:p w:rsidR="0035007D" w:rsidRDefault="0035007D" w:rsidP="0035007D">
      <w:pPr>
        <w:suppressAutoHyphens w:val="0"/>
        <w:spacing w:line="200" w:lineRule="atLeast"/>
        <w:ind w:firstLine="710"/>
        <w:jc w:val="both"/>
        <w:rPr>
          <w:color w:val="000000"/>
          <w:sz w:val="26"/>
          <w:szCs w:val="26"/>
        </w:rPr>
      </w:pPr>
    </w:p>
    <w:p w:rsidR="0035007D" w:rsidRPr="00F72DD5" w:rsidRDefault="0035007D" w:rsidP="0035007D">
      <w:pPr>
        <w:suppressAutoHyphens w:val="0"/>
        <w:spacing w:line="200" w:lineRule="atLeast"/>
        <w:jc w:val="both"/>
        <w:rPr>
          <w:color w:val="000000"/>
          <w:sz w:val="26"/>
          <w:szCs w:val="26"/>
        </w:rPr>
      </w:pPr>
      <w:r w:rsidRPr="00F72DD5">
        <w:rPr>
          <w:color w:val="000000"/>
          <w:sz w:val="26"/>
          <w:szCs w:val="26"/>
        </w:rPr>
        <w:t>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35007D" w:rsidRPr="00F72DD5" w:rsidRDefault="0035007D" w:rsidP="0035007D">
      <w:pPr>
        <w:widowControl w:val="0"/>
        <w:suppressAutoHyphens w:val="0"/>
        <w:autoSpaceDE w:val="0"/>
        <w:ind w:firstLine="709"/>
        <w:jc w:val="center"/>
        <w:rPr>
          <w:sz w:val="26"/>
          <w:szCs w:val="26"/>
        </w:rPr>
      </w:pPr>
    </w:p>
    <w:p w:rsidR="0035007D" w:rsidRPr="00F72DD5" w:rsidRDefault="0035007D" w:rsidP="0035007D">
      <w:pPr>
        <w:widowControl w:val="0"/>
        <w:suppressAutoHyphens w:val="0"/>
        <w:autoSpaceDE w:val="0"/>
        <w:ind w:firstLine="709"/>
        <w:jc w:val="center"/>
        <w:rPr>
          <w:sz w:val="26"/>
          <w:szCs w:val="26"/>
        </w:rPr>
      </w:pPr>
      <w:r w:rsidRPr="00F72DD5">
        <w:rPr>
          <w:sz w:val="26"/>
          <w:szCs w:val="26"/>
        </w:rPr>
        <w:t>Подраздел 6. ПЕРЕЧЕНЬ ОСНОВАНИЙ ДЛЯ ПРИОСТАНОВЛЕНИЯ РАССМОТРЕНИЯ ЖАЛОБЫ</w:t>
      </w:r>
    </w:p>
    <w:p w:rsidR="0035007D" w:rsidRPr="00F72DD5" w:rsidRDefault="0035007D" w:rsidP="0035007D">
      <w:pPr>
        <w:widowControl w:val="0"/>
        <w:suppressAutoHyphens w:val="0"/>
        <w:autoSpaceDE w:val="0"/>
        <w:ind w:firstLine="709"/>
        <w:jc w:val="both"/>
        <w:rPr>
          <w:sz w:val="26"/>
          <w:szCs w:val="26"/>
        </w:rPr>
      </w:pPr>
    </w:p>
    <w:p w:rsidR="0035007D" w:rsidRPr="00F72DD5" w:rsidRDefault="0035007D" w:rsidP="0035007D">
      <w:pPr>
        <w:widowControl w:val="0"/>
        <w:suppressAutoHyphens w:val="0"/>
        <w:autoSpaceDE w:val="0"/>
        <w:ind w:firstLine="709"/>
        <w:jc w:val="both"/>
        <w:rPr>
          <w:sz w:val="26"/>
          <w:szCs w:val="26"/>
        </w:rPr>
      </w:pPr>
      <w:r w:rsidRPr="00F72DD5">
        <w:rPr>
          <w:sz w:val="26"/>
          <w:szCs w:val="26"/>
        </w:rPr>
        <w:t>8</w:t>
      </w:r>
      <w:r>
        <w:rPr>
          <w:sz w:val="26"/>
          <w:szCs w:val="26"/>
        </w:rPr>
        <w:t>5</w:t>
      </w:r>
      <w:r w:rsidRPr="00F72DD5">
        <w:rPr>
          <w:sz w:val="26"/>
          <w:szCs w:val="26"/>
        </w:rPr>
        <w:t>.</w:t>
      </w:r>
      <w:r w:rsidRPr="00F72DD5">
        <w:rPr>
          <w:sz w:val="26"/>
          <w:szCs w:val="26"/>
        </w:rPr>
        <w:tab/>
        <w:t>Оснований для приостановления рассмотрения жалобы законодательством Российской Федерации не предусмотрено</w:t>
      </w:r>
    </w:p>
    <w:p w:rsidR="0035007D" w:rsidRDefault="0035007D" w:rsidP="0035007D">
      <w:pPr>
        <w:widowControl w:val="0"/>
        <w:suppressAutoHyphens w:val="0"/>
        <w:autoSpaceDE w:val="0"/>
        <w:ind w:firstLine="709"/>
        <w:jc w:val="center"/>
        <w:rPr>
          <w:sz w:val="26"/>
          <w:szCs w:val="26"/>
        </w:rPr>
      </w:pPr>
    </w:p>
    <w:p w:rsidR="0035007D" w:rsidRPr="00F72DD5" w:rsidRDefault="0035007D" w:rsidP="0035007D">
      <w:pPr>
        <w:widowControl w:val="0"/>
        <w:suppressAutoHyphens w:val="0"/>
        <w:autoSpaceDE w:val="0"/>
        <w:ind w:firstLine="709"/>
        <w:jc w:val="center"/>
        <w:rPr>
          <w:sz w:val="26"/>
          <w:szCs w:val="26"/>
        </w:rPr>
      </w:pPr>
      <w:r w:rsidRPr="00F72DD5">
        <w:rPr>
          <w:sz w:val="26"/>
          <w:szCs w:val="26"/>
        </w:rPr>
        <w:t>Подраздел 7. РЕЗУЛЬТАТ РАССМОТРЕНИЯ ЖАЛОБЫ</w:t>
      </w:r>
    </w:p>
    <w:p w:rsidR="0035007D" w:rsidRPr="00F72DD5" w:rsidRDefault="0035007D" w:rsidP="0035007D">
      <w:pPr>
        <w:suppressAutoHyphens w:val="0"/>
        <w:spacing w:line="200" w:lineRule="atLeast"/>
        <w:jc w:val="both"/>
        <w:rPr>
          <w:color w:val="000000"/>
          <w:sz w:val="26"/>
          <w:szCs w:val="26"/>
        </w:rPr>
      </w:pPr>
    </w:p>
    <w:p w:rsidR="0035007D" w:rsidRPr="00F72DD5" w:rsidRDefault="0035007D" w:rsidP="0035007D">
      <w:pPr>
        <w:suppressAutoHyphens w:val="0"/>
        <w:spacing w:line="200" w:lineRule="atLeast"/>
        <w:ind w:firstLine="709"/>
        <w:jc w:val="both"/>
        <w:rPr>
          <w:color w:val="000000"/>
          <w:sz w:val="26"/>
          <w:szCs w:val="26"/>
        </w:rPr>
      </w:pPr>
      <w:r w:rsidRPr="00F72DD5">
        <w:rPr>
          <w:color w:val="000000"/>
          <w:sz w:val="26"/>
          <w:szCs w:val="26"/>
        </w:rPr>
        <w:t>8</w:t>
      </w:r>
      <w:r>
        <w:rPr>
          <w:color w:val="000000"/>
          <w:sz w:val="26"/>
          <w:szCs w:val="26"/>
        </w:rPr>
        <w:t>6</w:t>
      </w:r>
      <w:r w:rsidRPr="00F72DD5">
        <w:rPr>
          <w:color w:val="000000"/>
          <w:sz w:val="26"/>
          <w:szCs w:val="26"/>
        </w:rPr>
        <w:t>.</w:t>
      </w:r>
      <w:r w:rsidRPr="00F72DD5">
        <w:rPr>
          <w:color w:val="000000"/>
          <w:sz w:val="26"/>
          <w:szCs w:val="26"/>
        </w:rPr>
        <w:tab/>
        <w:t>По результатам рассмотрения жалобы принимается одно из следующих решений:</w:t>
      </w:r>
    </w:p>
    <w:p w:rsidR="0035007D" w:rsidRPr="00F72DD5" w:rsidRDefault="0035007D" w:rsidP="0035007D">
      <w:pPr>
        <w:pStyle w:val="ad"/>
        <w:suppressAutoHyphens w:val="0"/>
        <w:spacing w:after="0" w:line="200" w:lineRule="atLeast"/>
        <w:ind w:firstLine="709"/>
        <w:jc w:val="both"/>
        <w:rPr>
          <w:rFonts w:ascii="Times New Roman" w:hAnsi="Times New Roman" w:cs="Times New Roman"/>
          <w:color w:val="000000"/>
          <w:sz w:val="26"/>
          <w:szCs w:val="26"/>
        </w:rPr>
      </w:pPr>
      <w:r w:rsidRPr="00F72DD5">
        <w:rPr>
          <w:rFonts w:ascii="Times New Roman" w:hAnsi="Times New Roman" w:cs="Times New Roman"/>
          <w:color w:val="000000"/>
          <w:sz w:val="26"/>
          <w:szCs w:val="26"/>
        </w:rPr>
        <w:t>об удовлетворении жалобы,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города Вятские Поляны, а также в иных формах;</w:t>
      </w:r>
    </w:p>
    <w:p w:rsidR="0035007D" w:rsidRPr="00F72DD5" w:rsidRDefault="0035007D" w:rsidP="0035007D">
      <w:pPr>
        <w:pStyle w:val="ad"/>
        <w:widowControl w:val="0"/>
        <w:suppressAutoHyphens w:val="0"/>
        <w:autoSpaceDE w:val="0"/>
        <w:spacing w:after="0" w:line="200" w:lineRule="atLeast"/>
        <w:ind w:firstLine="709"/>
        <w:jc w:val="both"/>
        <w:rPr>
          <w:rFonts w:ascii="Times New Roman" w:hAnsi="Times New Roman" w:cs="Times New Roman"/>
          <w:color w:val="000000"/>
          <w:sz w:val="26"/>
          <w:szCs w:val="26"/>
        </w:rPr>
      </w:pPr>
      <w:r w:rsidRPr="00F72DD5">
        <w:rPr>
          <w:rFonts w:ascii="Times New Roman" w:hAnsi="Times New Roman" w:cs="Times New Roman"/>
          <w:color w:val="000000"/>
          <w:sz w:val="26"/>
          <w:szCs w:val="26"/>
        </w:rPr>
        <w:t>об отказе в удовлетворении жалобы.</w:t>
      </w:r>
    </w:p>
    <w:p w:rsidR="0035007D" w:rsidRPr="00F72DD5" w:rsidRDefault="0035007D" w:rsidP="0035007D">
      <w:pPr>
        <w:widowControl w:val="0"/>
        <w:suppressAutoHyphens w:val="0"/>
        <w:autoSpaceDE w:val="0"/>
        <w:ind w:firstLine="709"/>
        <w:jc w:val="center"/>
        <w:rPr>
          <w:sz w:val="26"/>
          <w:szCs w:val="26"/>
        </w:rPr>
      </w:pPr>
    </w:p>
    <w:p w:rsidR="0035007D" w:rsidRPr="00F72DD5" w:rsidRDefault="0035007D" w:rsidP="0035007D">
      <w:pPr>
        <w:widowControl w:val="0"/>
        <w:suppressAutoHyphens w:val="0"/>
        <w:autoSpaceDE w:val="0"/>
        <w:ind w:firstLine="709"/>
        <w:jc w:val="center"/>
        <w:rPr>
          <w:sz w:val="26"/>
          <w:szCs w:val="26"/>
        </w:rPr>
      </w:pPr>
      <w:r w:rsidRPr="00F72DD5">
        <w:rPr>
          <w:sz w:val="26"/>
          <w:szCs w:val="26"/>
        </w:rPr>
        <w:t xml:space="preserve">Подраздел 7. ПОРЯДОК ИНФОРМИРОВАНИЯ ЗАЯВИТЕЛЯ </w:t>
      </w:r>
    </w:p>
    <w:p w:rsidR="0035007D" w:rsidRPr="00F72DD5" w:rsidRDefault="0035007D" w:rsidP="0035007D">
      <w:pPr>
        <w:widowControl w:val="0"/>
        <w:suppressAutoHyphens w:val="0"/>
        <w:autoSpaceDE w:val="0"/>
        <w:ind w:firstLine="709"/>
        <w:jc w:val="center"/>
        <w:rPr>
          <w:sz w:val="26"/>
          <w:szCs w:val="26"/>
        </w:rPr>
      </w:pPr>
      <w:r w:rsidRPr="00F72DD5">
        <w:rPr>
          <w:sz w:val="26"/>
          <w:szCs w:val="26"/>
        </w:rPr>
        <w:t>О РЕЗУЛЬТАТАХ РАССМОТРЕНИЯ ЖАЛОБЫ</w:t>
      </w:r>
    </w:p>
    <w:p w:rsidR="0035007D" w:rsidRPr="00F72DD5" w:rsidRDefault="0035007D" w:rsidP="0035007D">
      <w:pPr>
        <w:suppressAutoHyphens w:val="0"/>
        <w:spacing w:line="200" w:lineRule="atLeast"/>
        <w:ind w:firstLine="709"/>
        <w:jc w:val="both"/>
        <w:rPr>
          <w:sz w:val="26"/>
          <w:szCs w:val="26"/>
        </w:rPr>
      </w:pPr>
    </w:p>
    <w:p w:rsidR="0035007D" w:rsidRPr="00F72DD5" w:rsidRDefault="0035007D" w:rsidP="0035007D">
      <w:pPr>
        <w:suppressAutoHyphens w:val="0"/>
        <w:spacing w:line="200" w:lineRule="atLeast"/>
        <w:ind w:firstLine="709"/>
        <w:jc w:val="both"/>
        <w:rPr>
          <w:color w:val="000000"/>
          <w:sz w:val="26"/>
          <w:szCs w:val="26"/>
        </w:rPr>
      </w:pPr>
      <w:r w:rsidRPr="00F72DD5">
        <w:rPr>
          <w:color w:val="000000"/>
          <w:sz w:val="26"/>
          <w:szCs w:val="26"/>
        </w:rPr>
        <w:t>8</w:t>
      </w:r>
      <w:r>
        <w:rPr>
          <w:color w:val="000000"/>
          <w:sz w:val="26"/>
          <w:szCs w:val="26"/>
        </w:rPr>
        <w:t>7</w:t>
      </w:r>
      <w:r w:rsidRPr="00F72DD5">
        <w:rPr>
          <w:color w:val="000000"/>
          <w:sz w:val="26"/>
          <w:szCs w:val="26"/>
        </w:rPr>
        <w:t>.</w:t>
      </w:r>
      <w:r w:rsidRPr="00F72DD5">
        <w:rPr>
          <w:color w:val="000000"/>
          <w:sz w:val="26"/>
          <w:szCs w:val="26"/>
        </w:rPr>
        <w:tab/>
        <w:t xml:space="preserve">Мотивированный ответ по результатам рассмотрения жалобы направляется заявителю не позднее дня, следующего за днем принятия решения, указанного в пункте </w:t>
      </w:r>
      <w:r>
        <w:rPr>
          <w:color w:val="000000"/>
          <w:sz w:val="26"/>
          <w:szCs w:val="26"/>
        </w:rPr>
        <w:t>86</w:t>
      </w:r>
      <w:r w:rsidRPr="00F72DD5">
        <w:rPr>
          <w:color w:val="000000"/>
          <w:sz w:val="26"/>
          <w:szCs w:val="26"/>
        </w:rPr>
        <w:t xml:space="preserve"> настоящего административного регламента, в письменной форме.</w:t>
      </w:r>
    </w:p>
    <w:p w:rsidR="0035007D" w:rsidRPr="00F72DD5" w:rsidRDefault="0035007D" w:rsidP="0035007D">
      <w:pPr>
        <w:pStyle w:val="ad"/>
        <w:suppressAutoHyphens w:val="0"/>
        <w:spacing w:after="0" w:line="200" w:lineRule="atLeast"/>
        <w:ind w:firstLine="709"/>
        <w:jc w:val="both"/>
        <w:rPr>
          <w:rFonts w:ascii="Times New Roman" w:eastAsia="Arial" w:hAnsi="Times New Roman" w:cs="Times New Roman"/>
          <w:color w:val="000000"/>
          <w:sz w:val="26"/>
          <w:szCs w:val="26"/>
        </w:rPr>
      </w:pPr>
      <w:r w:rsidRPr="00F72DD5">
        <w:rPr>
          <w:rFonts w:ascii="Times New Roman" w:hAnsi="Times New Roman" w:cs="Times New Roman"/>
          <w:color w:val="000000"/>
          <w:sz w:val="26"/>
          <w:szCs w:val="26"/>
        </w:rPr>
        <w:t>8</w:t>
      </w:r>
      <w:r>
        <w:rPr>
          <w:rFonts w:ascii="Times New Roman" w:hAnsi="Times New Roman" w:cs="Times New Roman"/>
          <w:color w:val="000000"/>
          <w:sz w:val="26"/>
          <w:szCs w:val="26"/>
        </w:rPr>
        <w:t>8</w:t>
      </w:r>
      <w:r w:rsidRPr="00F72DD5">
        <w:rPr>
          <w:rFonts w:ascii="Times New Roman" w:hAnsi="Times New Roman" w:cs="Times New Roman"/>
          <w:color w:val="000000"/>
          <w:sz w:val="26"/>
          <w:szCs w:val="26"/>
        </w:rPr>
        <w:t>.</w:t>
      </w:r>
      <w:r w:rsidRPr="00F72DD5">
        <w:rPr>
          <w:rFonts w:ascii="Times New Roman" w:hAnsi="Times New Roman" w:cs="Times New Roman"/>
          <w:color w:val="000000"/>
          <w:sz w:val="26"/>
          <w:szCs w:val="26"/>
        </w:rPr>
        <w:tab/>
        <w:t xml:space="preserve">Перечень сведений, содержащихся в ответе о результатах рассмотрения жалобы, перечень случаев, в которых должностное лицо, наделенное полномочиями по рассмотрению жалоб, вправе оставить жалобу без ответа, а также иные особенности подачи и рассмотрения жалоб определены Положением </w:t>
      </w:r>
      <w:r w:rsidRPr="00F72DD5">
        <w:rPr>
          <w:rFonts w:ascii="Times New Roman" w:eastAsia="Arial" w:hAnsi="Times New Roman" w:cs="Times New Roman"/>
          <w:color w:val="000000"/>
          <w:sz w:val="26"/>
          <w:szCs w:val="26"/>
        </w:rPr>
        <w:t xml:space="preserve">об особенностях подачи и рассмотрения жалоб </w:t>
      </w:r>
      <w:r w:rsidRPr="00F72DD5">
        <w:rPr>
          <w:rFonts w:ascii="Times New Roman" w:hAnsi="Times New Roman" w:cs="Times New Roman"/>
          <w:color w:val="000000"/>
          <w:sz w:val="26"/>
          <w:szCs w:val="26"/>
        </w:rPr>
        <w:t xml:space="preserve">на решения и действия (бездействие) администрации </w:t>
      </w:r>
      <w:r w:rsidRPr="00F72DD5">
        <w:rPr>
          <w:rFonts w:ascii="Times New Roman" w:eastAsia="Arial" w:hAnsi="Times New Roman" w:cs="Times New Roman"/>
          <w:color w:val="000000"/>
          <w:sz w:val="26"/>
          <w:szCs w:val="26"/>
        </w:rPr>
        <w:t>муниципального образования городского округа город Вятские Поляны Кировской области, её должностных лиц, муниципальных служащих при предоставлении муниципальных услуг», утвержденным постановлением администрации города Вятские Поляны Кировской области от 21.02.2013 № 303.</w:t>
      </w:r>
    </w:p>
    <w:p w:rsidR="0035007D" w:rsidRPr="00F72DD5" w:rsidRDefault="0035007D" w:rsidP="0035007D">
      <w:pPr>
        <w:pStyle w:val="ad"/>
        <w:suppressAutoHyphens w:val="0"/>
        <w:spacing w:after="0" w:line="200" w:lineRule="atLeast"/>
        <w:ind w:firstLine="709"/>
        <w:jc w:val="both"/>
        <w:rPr>
          <w:rFonts w:ascii="Times New Roman" w:hAnsi="Times New Roman" w:cs="Times New Roman"/>
          <w:sz w:val="26"/>
          <w:szCs w:val="26"/>
        </w:rPr>
      </w:pPr>
    </w:p>
    <w:p w:rsidR="0035007D" w:rsidRPr="00F72DD5" w:rsidRDefault="0035007D" w:rsidP="0035007D">
      <w:pPr>
        <w:widowControl w:val="0"/>
        <w:suppressAutoHyphens w:val="0"/>
        <w:autoSpaceDE w:val="0"/>
        <w:ind w:firstLine="709"/>
        <w:jc w:val="center"/>
        <w:rPr>
          <w:sz w:val="26"/>
          <w:szCs w:val="26"/>
        </w:rPr>
      </w:pPr>
      <w:r w:rsidRPr="00F72DD5">
        <w:rPr>
          <w:sz w:val="26"/>
          <w:szCs w:val="26"/>
        </w:rPr>
        <w:t>Подраздел 8. ПОРЯДОК ОБЖАЛОВАНИЯ РЕШЕНИЯ ПО ЖАЛОБЕ</w:t>
      </w:r>
    </w:p>
    <w:p w:rsidR="0035007D" w:rsidRPr="00F72DD5" w:rsidRDefault="0035007D" w:rsidP="0035007D">
      <w:pPr>
        <w:widowControl w:val="0"/>
        <w:suppressAutoHyphens w:val="0"/>
        <w:autoSpaceDE w:val="0"/>
        <w:ind w:firstLine="709"/>
        <w:jc w:val="center"/>
        <w:rPr>
          <w:sz w:val="26"/>
          <w:szCs w:val="26"/>
        </w:rPr>
      </w:pPr>
    </w:p>
    <w:p w:rsidR="0035007D" w:rsidRPr="00F72DD5" w:rsidRDefault="0035007D" w:rsidP="0035007D">
      <w:pPr>
        <w:widowControl w:val="0"/>
        <w:suppressAutoHyphens w:val="0"/>
        <w:autoSpaceDE w:val="0"/>
        <w:ind w:firstLine="709"/>
        <w:jc w:val="both"/>
        <w:rPr>
          <w:sz w:val="26"/>
          <w:szCs w:val="26"/>
        </w:rPr>
      </w:pPr>
      <w:r w:rsidRPr="00F72DD5">
        <w:rPr>
          <w:sz w:val="26"/>
          <w:szCs w:val="26"/>
        </w:rPr>
        <w:t>8</w:t>
      </w:r>
      <w:r>
        <w:rPr>
          <w:sz w:val="26"/>
          <w:szCs w:val="26"/>
        </w:rPr>
        <w:t>9</w:t>
      </w:r>
      <w:r w:rsidRPr="00F72DD5">
        <w:rPr>
          <w:sz w:val="26"/>
          <w:szCs w:val="26"/>
        </w:rPr>
        <w:t>.</w:t>
      </w:r>
      <w:r w:rsidRPr="00F72DD5">
        <w:rPr>
          <w:sz w:val="26"/>
          <w:szCs w:val="26"/>
        </w:rPr>
        <w:tab/>
        <w:t>Обжалование решений по жалобе осуществляется в порядке, установленном Федеральным законом от 02.05.2006 № 59-ФЗ «О порядке рассмотрения обращений граждан Российской Федерации».</w:t>
      </w:r>
    </w:p>
    <w:p w:rsidR="0035007D" w:rsidRPr="00F72DD5" w:rsidRDefault="0035007D" w:rsidP="0035007D">
      <w:pPr>
        <w:widowControl w:val="0"/>
        <w:suppressAutoHyphens w:val="0"/>
        <w:autoSpaceDE w:val="0"/>
        <w:ind w:firstLine="709"/>
        <w:jc w:val="center"/>
        <w:rPr>
          <w:sz w:val="26"/>
          <w:szCs w:val="26"/>
        </w:rPr>
      </w:pPr>
    </w:p>
    <w:p w:rsidR="0035007D" w:rsidRPr="00F72DD5" w:rsidRDefault="0035007D" w:rsidP="0035007D">
      <w:pPr>
        <w:widowControl w:val="0"/>
        <w:suppressAutoHyphens w:val="0"/>
        <w:autoSpaceDE w:val="0"/>
        <w:ind w:firstLine="709"/>
        <w:jc w:val="center"/>
        <w:rPr>
          <w:sz w:val="26"/>
          <w:szCs w:val="26"/>
        </w:rPr>
      </w:pPr>
      <w:r w:rsidRPr="00F72DD5">
        <w:rPr>
          <w:sz w:val="26"/>
          <w:szCs w:val="26"/>
        </w:rPr>
        <w:t>Подраздел 9. ПРАВО ЗАЯВИТЕЛЯ НА ПОЛУЧЕНИЕ ИНФОРМАЦИИ И ДОКУМЕНТОВ, НЕОБХОДИМЫХ ДЛЯ ОБОСНОВАНИЯ И РАССМОТРЕНИЯ ЖАЛОБЫ</w:t>
      </w:r>
    </w:p>
    <w:p w:rsidR="0035007D" w:rsidRPr="00F72DD5" w:rsidRDefault="0035007D" w:rsidP="0035007D">
      <w:pPr>
        <w:widowControl w:val="0"/>
        <w:suppressAutoHyphens w:val="0"/>
        <w:autoSpaceDE w:val="0"/>
        <w:ind w:firstLine="709"/>
        <w:jc w:val="both"/>
        <w:rPr>
          <w:sz w:val="26"/>
          <w:szCs w:val="26"/>
        </w:rPr>
      </w:pPr>
    </w:p>
    <w:p w:rsidR="0035007D" w:rsidRPr="00F72DD5" w:rsidRDefault="0035007D" w:rsidP="0035007D">
      <w:pPr>
        <w:widowControl w:val="0"/>
        <w:suppressAutoHyphens w:val="0"/>
        <w:autoSpaceDE w:val="0"/>
        <w:ind w:firstLine="709"/>
        <w:jc w:val="both"/>
        <w:rPr>
          <w:sz w:val="26"/>
          <w:szCs w:val="26"/>
        </w:rPr>
      </w:pPr>
      <w:r>
        <w:rPr>
          <w:sz w:val="26"/>
          <w:szCs w:val="26"/>
        </w:rPr>
        <w:t>90</w:t>
      </w:r>
      <w:r w:rsidRPr="00F72DD5">
        <w:rPr>
          <w:sz w:val="26"/>
          <w:szCs w:val="26"/>
        </w:rPr>
        <w:t>.</w:t>
      </w:r>
      <w:r w:rsidRPr="00F72DD5">
        <w:rPr>
          <w:sz w:val="26"/>
          <w:szCs w:val="26"/>
        </w:rPr>
        <w:tab/>
        <w:t>Заявитель имеет право на получение информации и документов, необходимых для обоснования и рассмотрения жалобы.</w:t>
      </w:r>
    </w:p>
    <w:p w:rsidR="0035007D" w:rsidRPr="00F72DD5" w:rsidRDefault="0035007D" w:rsidP="0035007D">
      <w:pPr>
        <w:widowControl w:val="0"/>
        <w:suppressAutoHyphens w:val="0"/>
        <w:autoSpaceDE w:val="0"/>
        <w:ind w:firstLine="709"/>
        <w:jc w:val="center"/>
        <w:rPr>
          <w:sz w:val="26"/>
          <w:szCs w:val="26"/>
        </w:rPr>
      </w:pPr>
    </w:p>
    <w:p w:rsidR="0035007D" w:rsidRPr="00F72DD5" w:rsidRDefault="0035007D" w:rsidP="0035007D">
      <w:pPr>
        <w:widowControl w:val="0"/>
        <w:suppressAutoHyphens w:val="0"/>
        <w:autoSpaceDE w:val="0"/>
        <w:ind w:firstLine="709"/>
        <w:jc w:val="center"/>
        <w:rPr>
          <w:sz w:val="26"/>
          <w:szCs w:val="26"/>
        </w:rPr>
      </w:pPr>
      <w:r w:rsidRPr="00F72DD5">
        <w:rPr>
          <w:sz w:val="26"/>
          <w:szCs w:val="26"/>
        </w:rPr>
        <w:t>Подраздел 9. СПОСОБЫ ИНФОРМИРОВАНИЯ ЗАЯВИТЕЛЕЙ</w:t>
      </w:r>
    </w:p>
    <w:p w:rsidR="0035007D" w:rsidRPr="00F72DD5" w:rsidRDefault="0035007D" w:rsidP="0035007D">
      <w:pPr>
        <w:widowControl w:val="0"/>
        <w:suppressAutoHyphens w:val="0"/>
        <w:autoSpaceDE w:val="0"/>
        <w:ind w:firstLine="709"/>
        <w:jc w:val="center"/>
        <w:rPr>
          <w:sz w:val="26"/>
          <w:szCs w:val="26"/>
        </w:rPr>
      </w:pPr>
      <w:r w:rsidRPr="00F72DD5">
        <w:rPr>
          <w:sz w:val="26"/>
          <w:szCs w:val="26"/>
        </w:rPr>
        <w:t xml:space="preserve"> О ПОРЯДКЕ ПОДАЧИ И РАССМОТРЕНИЯ ЖАЛОБЫ</w:t>
      </w:r>
    </w:p>
    <w:p w:rsidR="0035007D" w:rsidRPr="00F72DD5" w:rsidRDefault="0035007D" w:rsidP="0035007D">
      <w:pPr>
        <w:suppressAutoHyphens w:val="0"/>
        <w:autoSpaceDE w:val="0"/>
        <w:ind w:firstLine="709"/>
        <w:jc w:val="both"/>
        <w:rPr>
          <w:sz w:val="26"/>
          <w:szCs w:val="26"/>
        </w:rPr>
      </w:pPr>
    </w:p>
    <w:p w:rsidR="0035007D" w:rsidRPr="00F72DD5" w:rsidRDefault="0035007D" w:rsidP="0035007D">
      <w:pPr>
        <w:suppressAutoHyphens w:val="0"/>
        <w:autoSpaceDE w:val="0"/>
        <w:ind w:firstLine="709"/>
        <w:jc w:val="both"/>
        <w:rPr>
          <w:sz w:val="26"/>
          <w:szCs w:val="26"/>
        </w:rPr>
      </w:pPr>
      <w:r>
        <w:rPr>
          <w:sz w:val="26"/>
          <w:szCs w:val="26"/>
        </w:rPr>
        <w:t>91</w:t>
      </w:r>
      <w:r w:rsidRPr="00F72DD5">
        <w:rPr>
          <w:sz w:val="26"/>
          <w:szCs w:val="26"/>
        </w:rPr>
        <w:t>.</w:t>
      </w:r>
      <w:r w:rsidRPr="00F72DD5">
        <w:rPr>
          <w:sz w:val="26"/>
          <w:szCs w:val="26"/>
        </w:rPr>
        <w:tab/>
        <w:t>Информацию о порядке подачи и рассмотрения жалобы можно получить у должностного лица (специалиста) администрации города Вятские Поляны при личном обращении или по телефону, а также посредством использовании информации, размещенной на официальном сайте администрации города Вятские Поляны (</w:t>
      </w:r>
      <w:hyperlink r:id="rId23" w:history="1">
        <w:r w:rsidRPr="00F72DD5">
          <w:rPr>
            <w:rStyle w:val="ab"/>
            <w:sz w:val="26"/>
            <w:szCs w:val="26"/>
          </w:rPr>
          <w:t>administrationvp@mail.ru</w:t>
        </w:r>
      </w:hyperlink>
      <w:r w:rsidRPr="00F72DD5">
        <w:rPr>
          <w:sz w:val="26"/>
          <w:szCs w:val="26"/>
        </w:rPr>
        <w:t>) в сети «Интернет» в разделе «Интернет-приемная».</w:t>
      </w:r>
      <w:r>
        <w:rPr>
          <w:sz w:val="26"/>
          <w:szCs w:val="26"/>
        </w:rPr>
        <w:t xml:space="preserve"> </w:t>
      </w:r>
    </w:p>
    <w:p w:rsidR="0035007D" w:rsidRDefault="0035007D" w:rsidP="0035007D">
      <w:pPr>
        <w:ind w:left="4956"/>
        <w:rPr>
          <w:color w:val="000000"/>
          <w:sz w:val="26"/>
          <w:szCs w:val="26"/>
        </w:rPr>
      </w:pPr>
    </w:p>
    <w:p w:rsidR="0035007D" w:rsidRDefault="0035007D" w:rsidP="0035007D">
      <w:pPr>
        <w:ind w:left="4395" w:hanging="142"/>
        <w:rPr>
          <w:color w:val="000000"/>
          <w:sz w:val="28"/>
          <w:szCs w:val="28"/>
        </w:rPr>
      </w:pPr>
      <w:r>
        <w:rPr>
          <w:color w:val="000000"/>
          <w:sz w:val="26"/>
          <w:szCs w:val="26"/>
        </w:rPr>
        <w:t>_____________</w:t>
      </w: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Pr="006315D7" w:rsidRDefault="0035007D" w:rsidP="0035007D">
      <w:pPr>
        <w:ind w:left="4956"/>
        <w:rPr>
          <w:color w:val="000000"/>
          <w:sz w:val="26"/>
          <w:szCs w:val="26"/>
        </w:rPr>
      </w:pPr>
      <w:r w:rsidRPr="006315D7">
        <w:rPr>
          <w:color w:val="000000"/>
          <w:sz w:val="26"/>
          <w:szCs w:val="26"/>
        </w:rPr>
        <w:t xml:space="preserve">Приложение № 1 </w:t>
      </w:r>
    </w:p>
    <w:p w:rsidR="0035007D" w:rsidRPr="006315D7" w:rsidRDefault="0035007D" w:rsidP="0035007D">
      <w:pPr>
        <w:ind w:left="4956"/>
        <w:rPr>
          <w:color w:val="000000"/>
          <w:sz w:val="26"/>
          <w:szCs w:val="26"/>
        </w:rPr>
      </w:pPr>
      <w:r w:rsidRPr="006315D7">
        <w:rPr>
          <w:color w:val="000000"/>
          <w:sz w:val="26"/>
          <w:szCs w:val="26"/>
        </w:rPr>
        <w:t xml:space="preserve">к административному регламенту предоставления муниципальной услуги </w:t>
      </w:r>
      <w:r w:rsidRPr="006315D7">
        <w:rPr>
          <w:sz w:val="26"/>
          <w:szCs w:val="26"/>
        </w:rPr>
        <w:t>«Выдача разрешени</w:t>
      </w:r>
      <w:r>
        <w:rPr>
          <w:sz w:val="26"/>
          <w:szCs w:val="26"/>
        </w:rPr>
        <w:t>я</w:t>
      </w:r>
      <w:r w:rsidRPr="006315D7">
        <w:rPr>
          <w:sz w:val="26"/>
          <w:szCs w:val="26"/>
        </w:rPr>
        <w:t xml:space="preserve"> на строительство объекта капитального строительства</w:t>
      </w:r>
      <w:r>
        <w:rPr>
          <w:sz w:val="26"/>
          <w:szCs w:val="26"/>
        </w:rPr>
        <w:t>,</w:t>
      </w:r>
      <w:r w:rsidRPr="006315D7">
        <w:rPr>
          <w:sz w:val="26"/>
          <w:szCs w:val="26"/>
        </w:rPr>
        <w:t xml:space="preserve"> расположенного на территории муниципального образования городского округа города  Вятские Поляны Кировской области»</w:t>
      </w:r>
    </w:p>
    <w:p w:rsidR="0035007D" w:rsidRPr="006315D7" w:rsidRDefault="0035007D" w:rsidP="0035007D">
      <w:pPr>
        <w:pStyle w:val="ConsPlusNonformat"/>
        <w:rPr>
          <w:sz w:val="26"/>
          <w:szCs w:val="26"/>
        </w:rPr>
      </w:pPr>
      <w:r w:rsidRPr="006315D7">
        <w:rPr>
          <w:sz w:val="26"/>
          <w:szCs w:val="26"/>
        </w:rPr>
        <w:t xml:space="preserve">                  </w:t>
      </w:r>
      <w:r w:rsidRPr="006315D7">
        <w:rPr>
          <w:sz w:val="26"/>
          <w:szCs w:val="26"/>
        </w:rPr>
        <w:tab/>
      </w:r>
      <w:r w:rsidRPr="006315D7">
        <w:rPr>
          <w:sz w:val="26"/>
          <w:szCs w:val="26"/>
        </w:rPr>
        <w:tab/>
      </w:r>
      <w:r w:rsidRPr="006315D7">
        <w:rPr>
          <w:sz w:val="26"/>
          <w:szCs w:val="26"/>
        </w:rPr>
        <w:tab/>
      </w:r>
      <w:r w:rsidRPr="006315D7">
        <w:rPr>
          <w:sz w:val="26"/>
          <w:szCs w:val="26"/>
        </w:rPr>
        <w:tab/>
      </w:r>
    </w:p>
    <w:p w:rsidR="0035007D" w:rsidRPr="006315D7" w:rsidRDefault="0035007D" w:rsidP="0035007D">
      <w:pPr>
        <w:pStyle w:val="ConsPlusNonformat"/>
        <w:ind w:left="4956"/>
        <w:rPr>
          <w:rFonts w:ascii="Times New Roman" w:hAnsi="Times New Roman" w:cs="Times New Roman"/>
          <w:sz w:val="26"/>
          <w:szCs w:val="26"/>
        </w:rPr>
      </w:pPr>
      <w:r w:rsidRPr="006315D7">
        <w:rPr>
          <w:rFonts w:ascii="Times New Roman" w:hAnsi="Times New Roman" w:cs="Times New Roman"/>
          <w:sz w:val="26"/>
          <w:szCs w:val="26"/>
        </w:rPr>
        <w:t>Главе администрации города  Вятские Поляны</w:t>
      </w:r>
    </w:p>
    <w:p w:rsidR="0035007D" w:rsidRPr="00C66F85" w:rsidRDefault="0035007D" w:rsidP="0035007D">
      <w:pPr>
        <w:pStyle w:val="ConsPlusNonformat"/>
        <w:rPr>
          <w:rFonts w:ascii="Times New Roman" w:hAnsi="Times New Roman" w:cs="Times New Roman"/>
          <w:sz w:val="24"/>
          <w:szCs w:val="24"/>
        </w:rPr>
      </w:pPr>
      <w:r w:rsidRPr="00C66F85">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66F85">
        <w:rPr>
          <w:rFonts w:ascii="Times New Roman" w:hAnsi="Times New Roman" w:cs="Times New Roman"/>
          <w:sz w:val="24"/>
          <w:szCs w:val="24"/>
        </w:rPr>
        <w:t>_______________________________________</w:t>
      </w:r>
    </w:p>
    <w:p w:rsidR="0035007D" w:rsidRPr="00C66F85" w:rsidRDefault="0035007D" w:rsidP="0035007D">
      <w:pPr>
        <w:pStyle w:val="ConsPlusNonformat"/>
        <w:rPr>
          <w:rFonts w:ascii="Times New Roman" w:hAnsi="Times New Roman" w:cs="Times New Roman"/>
          <w:sz w:val="22"/>
          <w:szCs w:val="22"/>
        </w:rPr>
      </w:pPr>
      <w:r w:rsidRPr="00C66F85">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66F85">
        <w:rPr>
          <w:rFonts w:ascii="Times New Roman" w:hAnsi="Times New Roman" w:cs="Times New Roman"/>
          <w:sz w:val="22"/>
          <w:szCs w:val="22"/>
        </w:rPr>
        <w:t>( Ф.И.О. руководителя органа)</w:t>
      </w:r>
    </w:p>
    <w:p w:rsidR="0035007D" w:rsidRPr="00C66F85" w:rsidRDefault="0035007D" w:rsidP="0035007D">
      <w:pPr>
        <w:pStyle w:val="ConsPlusNonformat"/>
        <w:rPr>
          <w:rFonts w:ascii="Times New Roman" w:hAnsi="Times New Roman" w:cs="Times New Roman"/>
          <w:sz w:val="24"/>
          <w:szCs w:val="24"/>
        </w:rPr>
      </w:pPr>
      <w:r w:rsidRPr="00C66F85">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66F85">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66F85">
        <w:rPr>
          <w:rFonts w:ascii="Times New Roman" w:hAnsi="Times New Roman" w:cs="Times New Roman"/>
          <w:sz w:val="24"/>
          <w:szCs w:val="24"/>
        </w:rPr>
        <w:t>от ____________________________________</w:t>
      </w:r>
    </w:p>
    <w:p w:rsidR="0035007D" w:rsidRPr="00C66F85" w:rsidRDefault="0035007D" w:rsidP="0035007D">
      <w:pPr>
        <w:pStyle w:val="ConsPlusNonformat"/>
        <w:rPr>
          <w:rFonts w:ascii="Times New Roman" w:hAnsi="Times New Roman" w:cs="Times New Roman"/>
          <w:sz w:val="22"/>
          <w:szCs w:val="22"/>
        </w:rPr>
      </w:pPr>
      <w:r w:rsidRPr="00C66F85">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sidRPr="00C66F85">
        <w:rPr>
          <w:rFonts w:ascii="Times New Roman" w:hAnsi="Times New Roman" w:cs="Times New Roman"/>
          <w:sz w:val="22"/>
          <w:szCs w:val="22"/>
        </w:rPr>
        <w:t>(ФИО заявителя; наименование</w:t>
      </w:r>
    </w:p>
    <w:p w:rsidR="0035007D" w:rsidRPr="00C66F85" w:rsidRDefault="0035007D" w:rsidP="0035007D">
      <w:pPr>
        <w:pStyle w:val="ConsPlusNonformat"/>
        <w:rPr>
          <w:rFonts w:ascii="Times New Roman" w:hAnsi="Times New Roman" w:cs="Times New Roman"/>
          <w:sz w:val="24"/>
          <w:szCs w:val="24"/>
        </w:rPr>
      </w:pPr>
      <w:r w:rsidRPr="00C66F85">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66F85">
        <w:rPr>
          <w:rFonts w:ascii="Times New Roman" w:hAnsi="Times New Roman" w:cs="Times New Roman"/>
          <w:sz w:val="24"/>
          <w:szCs w:val="24"/>
        </w:rPr>
        <w:t>_______________________________________</w:t>
      </w:r>
    </w:p>
    <w:p w:rsidR="0035007D" w:rsidRPr="00C66F85" w:rsidRDefault="0035007D" w:rsidP="0035007D">
      <w:pPr>
        <w:pStyle w:val="ConsPlusNonformat"/>
        <w:rPr>
          <w:rFonts w:ascii="Times New Roman" w:hAnsi="Times New Roman" w:cs="Times New Roman"/>
          <w:sz w:val="22"/>
          <w:szCs w:val="22"/>
        </w:rPr>
      </w:pPr>
      <w:r w:rsidRPr="00C66F85">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66F85">
        <w:rPr>
          <w:rFonts w:ascii="Times New Roman" w:hAnsi="Times New Roman" w:cs="Times New Roman"/>
          <w:sz w:val="22"/>
          <w:szCs w:val="22"/>
        </w:rPr>
        <w:t>организации, должность</w:t>
      </w:r>
      <w:r>
        <w:rPr>
          <w:rFonts w:ascii="Times New Roman" w:hAnsi="Times New Roman" w:cs="Times New Roman"/>
          <w:sz w:val="22"/>
          <w:szCs w:val="22"/>
        </w:rPr>
        <w:t xml:space="preserve"> </w:t>
      </w:r>
      <w:r w:rsidRPr="00C66F85">
        <w:rPr>
          <w:rFonts w:ascii="Times New Roman" w:hAnsi="Times New Roman" w:cs="Times New Roman"/>
          <w:sz w:val="22"/>
          <w:szCs w:val="22"/>
        </w:rPr>
        <w:t>руководителя, ИНН)</w:t>
      </w:r>
    </w:p>
    <w:p w:rsidR="0035007D" w:rsidRPr="00C66F85" w:rsidRDefault="0035007D" w:rsidP="0035007D">
      <w:pPr>
        <w:pStyle w:val="ConsPlusNonformat"/>
        <w:outlineLvl w:val="0"/>
        <w:rPr>
          <w:rFonts w:ascii="Times New Roman" w:hAnsi="Times New Roman" w:cs="Times New Roman"/>
          <w:sz w:val="24"/>
          <w:szCs w:val="24"/>
        </w:rPr>
      </w:pPr>
    </w:p>
    <w:p w:rsidR="0035007D" w:rsidRPr="00C66F85" w:rsidRDefault="0035007D" w:rsidP="0035007D">
      <w:pPr>
        <w:pStyle w:val="ConsPlusNonformat"/>
        <w:rPr>
          <w:rFonts w:ascii="Times New Roman" w:hAnsi="Times New Roman" w:cs="Times New Roman"/>
          <w:sz w:val="24"/>
          <w:szCs w:val="24"/>
        </w:rPr>
      </w:pPr>
      <w:r w:rsidRPr="00C66F85">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66F85">
        <w:rPr>
          <w:rFonts w:ascii="Times New Roman" w:hAnsi="Times New Roman" w:cs="Times New Roman"/>
          <w:sz w:val="24"/>
          <w:szCs w:val="24"/>
        </w:rPr>
        <w:t>Почтовый индекс, адрес ________________</w:t>
      </w:r>
    </w:p>
    <w:p w:rsidR="0035007D" w:rsidRPr="00C66F85" w:rsidRDefault="0035007D" w:rsidP="0035007D">
      <w:pPr>
        <w:pStyle w:val="ConsPlusNonformat"/>
        <w:rPr>
          <w:rFonts w:ascii="Times New Roman" w:hAnsi="Times New Roman" w:cs="Times New Roman"/>
          <w:sz w:val="24"/>
          <w:szCs w:val="24"/>
        </w:rPr>
      </w:pPr>
      <w:r w:rsidRPr="00C66F85">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66F85">
        <w:rPr>
          <w:rFonts w:ascii="Times New Roman" w:hAnsi="Times New Roman" w:cs="Times New Roman"/>
          <w:sz w:val="24"/>
          <w:szCs w:val="24"/>
        </w:rPr>
        <w:t>_______________________________________</w:t>
      </w:r>
    </w:p>
    <w:p w:rsidR="0035007D" w:rsidRPr="00C66F85" w:rsidRDefault="0035007D" w:rsidP="0035007D">
      <w:pPr>
        <w:pStyle w:val="ConsPlusNonformat"/>
        <w:rPr>
          <w:rFonts w:ascii="Times New Roman" w:hAnsi="Times New Roman" w:cs="Times New Roman"/>
          <w:sz w:val="24"/>
          <w:szCs w:val="24"/>
        </w:rPr>
      </w:pPr>
      <w:r w:rsidRPr="00C66F85">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66F85">
        <w:rPr>
          <w:rFonts w:ascii="Times New Roman" w:hAnsi="Times New Roman" w:cs="Times New Roman"/>
          <w:sz w:val="24"/>
          <w:szCs w:val="24"/>
        </w:rPr>
        <w:t>телефон _______________________________</w:t>
      </w:r>
    </w:p>
    <w:p w:rsidR="0035007D" w:rsidRDefault="0035007D" w:rsidP="0035007D">
      <w:pPr>
        <w:pStyle w:val="ConsPlusNonformat"/>
      </w:pPr>
    </w:p>
    <w:p w:rsidR="0035007D" w:rsidRPr="00A55990" w:rsidRDefault="0035007D" w:rsidP="0035007D">
      <w:pPr>
        <w:pStyle w:val="ConsPlusNonformat"/>
        <w:jc w:val="center"/>
        <w:rPr>
          <w:rFonts w:ascii="Times New Roman" w:hAnsi="Times New Roman" w:cs="Times New Roman"/>
          <w:sz w:val="28"/>
          <w:szCs w:val="28"/>
        </w:rPr>
      </w:pPr>
    </w:p>
    <w:p w:rsidR="0035007D" w:rsidRPr="00962EB7" w:rsidRDefault="0035007D" w:rsidP="0035007D">
      <w:pPr>
        <w:pStyle w:val="ConsPlusNonformat"/>
        <w:jc w:val="center"/>
        <w:rPr>
          <w:rFonts w:ascii="Times New Roman" w:hAnsi="Times New Roman" w:cs="Times New Roman"/>
          <w:sz w:val="26"/>
          <w:szCs w:val="26"/>
        </w:rPr>
      </w:pPr>
      <w:r w:rsidRPr="00962EB7">
        <w:rPr>
          <w:rFonts w:ascii="Times New Roman" w:hAnsi="Times New Roman" w:cs="Times New Roman"/>
          <w:sz w:val="26"/>
          <w:szCs w:val="26"/>
        </w:rPr>
        <w:t>ЗАЯВЛЕНИЕ</w:t>
      </w:r>
    </w:p>
    <w:p w:rsidR="0035007D" w:rsidRPr="00962EB7" w:rsidRDefault="0035007D" w:rsidP="0035007D">
      <w:pPr>
        <w:pStyle w:val="ConsPlusNonformat"/>
        <w:jc w:val="center"/>
        <w:rPr>
          <w:rFonts w:ascii="Times New Roman" w:hAnsi="Times New Roman" w:cs="Times New Roman"/>
          <w:sz w:val="26"/>
          <w:szCs w:val="26"/>
        </w:rPr>
      </w:pPr>
      <w:r w:rsidRPr="00962EB7">
        <w:rPr>
          <w:rFonts w:ascii="Times New Roman" w:hAnsi="Times New Roman" w:cs="Times New Roman"/>
          <w:sz w:val="26"/>
          <w:szCs w:val="26"/>
        </w:rPr>
        <w:t>о выдаче разрешения на строительство</w:t>
      </w:r>
    </w:p>
    <w:p w:rsidR="0035007D" w:rsidRPr="00962EB7" w:rsidRDefault="0035007D" w:rsidP="0035007D">
      <w:pPr>
        <w:pStyle w:val="ConsPlusNonformat"/>
        <w:rPr>
          <w:sz w:val="26"/>
          <w:szCs w:val="26"/>
        </w:rPr>
      </w:pPr>
    </w:p>
    <w:p w:rsidR="0035007D" w:rsidRPr="00962EB7" w:rsidRDefault="0035007D" w:rsidP="0035007D">
      <w:pPr>
        <w:pStyle w:val="ConsPlusNonformat"/>
        <w:rPr>
          <w:rFonts w:ascii="Times New Roman" w:hAnsi="Times New Roman" w:cs="Times New Roman"/>
          <w:sz w:val="26"/>
          <w:szCs w:val="26"/>
        </w:rPr>
      </w:pPr>
      <w:r w:rsidRPr="00962EB7">
        <w:rPr>
          <w:rFonts w:ascii="Times New Roman" w:hAnsi="Times New Roman" w:cs="Times New Roman"/>
          <w:sz w:val="26"/>
          <w:szCs w:val="26"/>
        </w:rPr>
        <w:t>Прошу выдать разрешение на строительство</w:t>
      </w:r>
    </w:p>
    <w:p w:rsidR="0035007D" w:rsidRPr="00C66F85" w:rsidRDefault="0035007D" w:rsidP="0035007D">
      <w:pPr>
        <w:pStyle w:val="ConsPlusNonformat"/>
        <w:rPr>
          <w:rFonts w:ascii="Times New Roman" w:hAnsi="Times New Roman" w:cs="Times New Roman"/>
          <w:sz w:val="24"/>
          <w:szCs w:val="24"/>
        </w:rPr>
      </w:pPr>
      <w:r w:rsidRPr="00C66F85">
        <w:rPr>
          <w:rFonts w:ascii="Times New Roman" w:hAnsi="Times New Roman" w:cs="Times New Roman"/>
          <w:sz w:val="24"/>
          <w:szCs w:val="24"/>
        </w:rPr>
        <w:t>___________________________________________________________________________</w:t>
      </w:r>
    </w:p>
    <w:p w:rsidR="0035007D" w:rsidRPr="003A4834" w:rsidRDefault="0035007D" w:rsidP="0035007D">
      <w:pPr>
        <w:pStyle w:val="ConsPlusNonformat"/>
        <w:jc w:val="center"/>
        <w:rPr>
          <w:rFonts w:ascii="Times New Roman" w:hAnsi="Times New Roman" w:cs="Times New Roman"/>
        </w:rPr>
      </w:pPr>
      <w:r w:rsidRPr="003A4834">
        <w:rPr>
          <w:rFonts w:ascii="Times New Roman" w:hAnsi="Times New Roman" w:cs="Times New Roman"/>
        </w:rPr>
        <w:t>(наименование объекта капитального строительства)</w:t>
      </w:r>
    </w:p>
    <w:p w:rsidR="0035007D" w:rsidRPr="00C66F85" w:rsidRDefault="0035007D" w:rsidP="0035007D">
      <w:pPr>
        <w:pStyle w:val="ConsPlusNonformat"/>
        <w:rPr>
          <w:rFonts w:ascii="Times New Roman" w:hAnsi="Times New Roman" w:cs="Times New Roman"/>
          <w:sz w:val="24"/>
          <w:szCs w:val="24"/>
        </w:rPr>
      </w:pPr>
      <w:r w:rsidRPr="00C66F85">
        <w:rPr>
          <w:rFonts w:ascii="Times New Roman" w:hAnsi="Times New Roman" w:cs="Times New Roman"/>
          <w:sz w:val="24"/>
          <w:szCs w:val="24"/>
        </w:rPr>
        <w:t>___________________________________________________________________________</w:t>
      </w:r>
    </w:p>
    <w:p w:rsidR="0035007D" w:rsidRPr="00C66F85" w:rsidRDefault="0035007D" w:rsidP="0035007D">
      <w:pPr>
        <w:pStyle w:val="ConsPlusNonformat"/>
        <w:rPr>
          <w:rFonts w:ascii="Times New Roman" w:hAnsi="Times New Roman" w:cs="Times New Roman"/>
          <w:sz w:val="24"/>
          <w:szCs w:val="24"/>
        </w:rPr>
      </w:pPr>
    </w:p>
    <w:p w:rsidR="0035007D" w:rsidRPr="003A4834" w:rsidRDefault="0035007D" w:rsidP="0035007D">
      <w:pPr>
        <w:pStyle w:val="ConsPlusNonformat"/>
        <w:rPr>
          <w:rFonts w:ascii="Times New Roman" w:hAnsi="Times New Roman" w:cs="Times New Roman"/>
          <w:sz w:val="26"/>
          <w:szCs w:val="26"/>
        </w:rPr>
      </w:pPr>
      <w:r w:rsidRPr="003A4834">
        <w:rPr>
          <w:rFonts w:ascii="Times New Roman" w:hAnsi="Times New Roman" w:cs="Times New Roman"/>
          <w:sz w:val="26"/>
          <w:szCs w:val="26"/>
        </w:rPr>
        <w:t>сроком  на  (нормативный  срок  строительства  в  соответствии  с  проектом</w:t>
      </w:r>
      <w:r>
        <w:rPr>
          <w:rFonts w:ascii="Times New Roman" w:hAnsi="Times New Roman" w:cs="Times New Roman"/>
          <w:sz w:val="26"/>
          <w:szCs w:val="26"/>
        </w:rPr>
        <w:t xml:space="preserve">  </w:t>
      </w:r>
      <w:r w:rsidRPr="003A4834">
        <w:rPr>
          <w:rFonts w:ascii="Times New Roman" w:hAnsi="Times New Roman" w:cs="Times New Roman"/>
          <w:sz w:val="26"/>
          <w:szCs w:val="26"/>
        </w:rPr>
        <w:t>организации строительства)</w:t>
      </w:r>
    </w:p>
    <w:p w:rsidR="0035007D" w:rsidRPr="00C66F85" w:rsidRDefault="0035007D" w:rsidP="0035007D">
      <w:pPr>
        <w:pStyle w:val="ConsPlusNonformat"/>
        <w:rPr>
          <w:rFonts w:ascii="Times New Roman" w:hAnsi="Times New Roman" w:cs="Times New Roman"/>
          <w:sz w:val="24"/>
          <w:szCs w:val="24"/>
        </w:rPr>
      </w:pPr>
      <w:r w:rsidRPr="00C66F85">
        <w:rPr>
          <w:rFonts w:ascii="Times New Roman" w:hAnsi="Times New Roman" w:cs="Times New Roman"/>
          <w:sz w:val="24"/>
          <w:szCs w:val="24"/>
        </w:rPr>
        <w:t>___________________________________________________________________________</w:t>
      </w:r>
    </w:p>
    <w:p w:rsidR="0035007D" w:rsidRPr="003A4834" w:rsidRDefault="0035007D" w:rsidP="0035007D">
      <w:pPr>
        <w:pStyle w:val="ConsPlusNonformat"/>
        <w:jc w:val="center"/>
        <w:rPr>
          <w:rFonts w:ascii="Times New Roman" w:hAnsi="Times New Roman" w:cs="Times New Roman"/>
        </w:rPr>
      </w:pPr>
      <w:r w:rsidRPr="003A4834">
        <w:rPr>
          <w:rFonts w:ascii="Times New Roman" w:hAnsi="Times New Roman" w:cs="Times New Roman"/>
        </w:rPr>
        <w:t>(прописью - лет, месяцев)</w:t>
      </w:r>
    </w:p>
    <w:p w:rsidR="0035007D" w:rsidRPr="00C66F85" w:rsidRDefault="0035007D" w:rsidP="0035007D">
      <w:pPr>
        <w:pStyle w:val="ConsPlusNonformat"/>
        <w:rPr>
          <w:rFonts w:ascii="Times New Roman" w:hAnsi="Times New Roman" w:cs="Times New Roman"/>
          <w:sz w:val="24"/>
          <w:szCs w:val="24"/>
        </w:rPr>
      </w:pPr>
    </w:p>
    <w:p w:rsidR="0035007D" w:rsidRPr="006315D7" w:rsidRDefault="0035007D" w:rsidP="0035007D">
      <w:pPr>
        <w:pStyle w:val="ConsPlusNonformat"/>
        <w:rPr>
          <w:rFonts w:ascii="Times New Roman" w:hAnsi="Times New Roman" w:cs="Times New Roman"/>
          <w:sz w:val="26"/>
          <w:szCs w:val="26"/>
        </w:rPr>
      </w:pPr>
      <w:r w:rsidRPr="006315D7">
        <w:rPr>
          <w:rFonts w:ascii="Times New Roman" w:hAnsi="Times New Roman" w:cs="Times New Roman"/>
          <w:sz w:val="26"/>
          <w:szCs w:val="26"/>
        </w:rPr>
        <w:t>При этом сообщаю:</w:t>
      </w:r>
    </w:p>
    <w:p w:rsidR="0035007D" w:rsidRPr="00C66F85" w:rsidRDefault="0035007D" w:rsidP="0035007D">
      <w:pPr>
        <w:pStyle w:val="ConsPlusNonformat"/>
        <w:rPr>
          <w:rFonts w:ascii="Times New Roman" w:hAnsi="Times New Roman" w:cs="Times New Roman"/>
          <w:sz w:val="24"/>
          <w:szCs w:val="24"/>
        </w:rPr>
      </w:pPr>
      <w:r w:rsidRPr="006315D7">
        <w:rPr>
          <w:rFonts w:ascii="Times New Roman" w:hAnsi="Times New Roman" w:cs="Times New Roman"/>
          <w:sz w:val="26"/>
          <w:szCs w:val="26"/>
        </w:rPr>
        <w:t>Право на пользование землей закреплено</w:t>
      </w:r>
      <w:r w:rsidRPr="00C66F85">
        <w:rPr>
          <w:rFonts w:ascii="Times New Roman" w:hAnsi="Times New Roman" w:cs="Times New Roman"/>
          <w:sz w:val="24"/>
          <w:szCs w:val="24"/>
        </w:rPr>
        <w:t xml:space="preserve"> ____________________________________</w:t>
      </w:r>
    </w:p>
    <w:p w:rsidR="0035007D" w:rsidRPr="006315D7" w:rsidRDefault="0035007D" w:rsidP="0035007D">
      <w:pPr>
        <w:pStyle w:val="ConsPlusNonformat"/>
        <w:rPr>
          <w:rFonts w:ascii="Times New Roman" w:hAnsi="Times New Roman" w:cs="Times New Roman"/>
        </w:rPr>
      </w:pPr>
      <w:r w:rsidRPr="00C66F85">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6315D7">
        <w:rPr>
          <w:rFonts w:ascii="Times New Roman" w:hAnsi="Times New Roman" w:cs="Times New Roman"/>
        </w:rPr>
        <w:t>(наименование документа на право</w:t>
      </w:r>
    </w:p>
    <w:p w:rsidR="0035007D" w:rsidRPr="00C66F85" w:rsidRDefault="0035007D" w:rsidP="0035007D">
      <w:pPr>
        <w:pStyle w:val="ConsPlusNonformat"/>
        <w:rPr>
          <w:rFonts w:ascii="Times New Roman" w:hAnsi="Times New Roman" w:cs="Times New Roman"/>
          <w:sz w:val="24"/>
          <w:szCs w:val="24"/>
        </w:rPr>
      </w:pPr>
      <w:r w:rsidRPr="00C66F85">
        <w:rPr>
          <w:rFonts w:ascii="Times New Roman" w:hAnsi="Times New Roman" w:cs="Times New Roman"/>
          <w:sz w:val="24"/>
          <w:szCs w:val="24"/>
        </w:rPr>
        <w:t>___________________________________________________________________________</w:t>
      </w:r>
    </w:p>
    <w:p w:rsidR="0035007D" w:rsidRPr="006315D7" w:rsidRDefault="0035007D" w:rsidP="0035007D">
      <w:pPr>
        <w:pStyle w:val="ConsPlusNonformat"/>
        <w:rPr>
          <w:rFonts w:ascii="Times New Roman" w:hAnsi="Times New Roman" w:cs="Times New Roman"/>
        </w:rPr>
      </w:pPr>
      <w:r w:rsidRPr="006315D7">
        <w:rPr>
          <w:rFonts w:ascii="Times New Roman" w:hAnsi="Times New Roman" w:cs="Times New Roman"/>
        </w:rPr>
        <w:t>собственности, владения, пользования, распоряжения земельным участком)</w:t>
      </w:r>
    </w:p>
    <w:p w:rsidR="0035007D" w:rsidRPr="00C66F85" w:rsidRDefault="0035007D" w:rsidP="0035007D">
      <w:pPr>
        <w:pStyle w:val="ConsPlusNonformat"/>
        <w:rPr>
          <w:rFonts w:ascii="Times New Roman" w:hAnsi="Times New Roman" w:cs="Times New Roman"/>
          <w:sz w:val="24"/>
          <w:szCs w:val="24"/>
        </w:rPr>
      </w:pPr>
      <w:r w:rsidRPr="00C66F85">
        <w:rPr>
          <w:rFonts w:ascii="Times New Roman" w:hAnsi="Times New Roman" w:cs="Times New Roman"/>
          <w:sz w:val="24"/>
          <w:szCs w:val="24"/>
        </w:rPr>
        <w:t>___________________________________________________________________________</w:t>
      </w:r>
    </w:p>
    <w:p w:rsidR="0035007D" w:rsidRPr="00C66F85" w:rsidRDefault="0035007D" w:rsidP="0035007D">
      <w:pPr>
        <w:pStyle w:val="ConsPlusNonformat"/>
        <w:rPr>
          <w:rFonts w:ascii="Times New Roman" w:hAnsi="Times New Roman" w:cs="Times New Roman"/>
          <w:sz w:val="24"/>
          <w:szCs w:val="24"/>
        </w:rPr>
      </w:pPr>
    </w:p>
    <w:p w:rsidR="0035007D" w:rsidRPr="006315D7" w:rsidRDefault="0035007D" w:rsidP="0035007D">
      <w:pPr>
        <w:pStyle w:val="ConsPlusNonformat"/>
        <w:rPr>
          <w:rFonts w:ascii="Times New Roman" w:hAnsi="Times New Roman" w:cs="Times New Roman"/>
          <w:sz w:val="26"/>
          <w:szCs w:val="26"/>
        </w:rPr>
      </w:pPr>
      <w:r w:rsidRPr="006315D7">
        <w:rPr>
          <w:rFonts w:ascii="Times New Roman" w:hAnsi="Times New Roman" w:cs="Times New Roman"/>
          <w:sz w:val="26"/>
          <w:szCs w:val="26"/>
        </w:rPr>
        <w:t>Одновременно ставлю Вас в известность, что:</w:t>
      </w:r>
    </w:p>
    <w:p w:rsidR="0035007D" w:rsidRPr="006315D7" w:rsidRDefault="0035007D" w:rsidP="0035007D">
      <w:pPr>
        <w:pStyle w:val="ConsPlusNonformat"/>
        <w:rPr>
          <w:rFonts w:ascii="Times New Roman" w:hAnsi="Times New Roman" w:cs="Times New Roman"/>
          <w:sz w:val="26"/>
          <w:szCs w:val="26"/>
        </w:rPr>
      </w:pPr>
      <w:r w:rsidRPr="006315D7">
        <w:rPr>
          <w:rFonts w:ascii="Times New Roman" w:hAnsi="Times New Roman" w:cs="Times New Roman"/>
          <w:sz w:val="26"/>
          <w:szCs w:val="26"/>
        </w:rPr>
        <w:t>основные показатели объекта:</w:t>
      </w:r>
    </w:p>
    <w:p w:rsidR="0035007D" w:rsidRDefault="0035007D" w:rsidP="0035007D">
      <w:pPr>
        <w:suppressAutoHyphens w:val="0"/>
        <w:autoSpaceDE w:val="0"/>
        <w:autoSpaceDN w:val="0"/>
        <w:adjustRightInd w:val="0"/>
        <w:rPr>
          <w:kern w:val="0"/>
          <w:sz w:val="20"/>
          <w:szCs w:val="20"/>
          <w:lang w:eastAsia="ru-RU"/>
        </w:rPr>
      </w:pPr>
    </w:p>
    <w:tbl>
      <w:tblPr>
        <w:tblW w:w="9586" w:type="dxa"/>
        <w:tblInd w:w="62" w:type="dxa"/>
        <w:tblLayout w:type="fixed"/>
        <w:tblCellMar>
          <w:top w:w="75" w:type="dxa"/>
          <w:left w:w="0" w:type="dxa"/>
          <w:bottom w:w="75" w:type="dxa"/>
          <w:right w:w="0" w:type="dxa"/>
        </w:tblCellMar>
        <w:tblLook w:val="0000"/>
      </w:tblPr>
      <w:tblGrid>
        <w:gridCol w:w="510"/>
        <w:gridCol w:w="2131"/>
        <w:gridCol w:w="2122"/>
        <w:gridCol w:w="847"/>
        <w:gridCol w:w="2268"/>
        <w:gridCol w:w="1247"/>
        <w:gridCol w:w="461"/>
      </w:tblGrid>
      <w:tr w:rsidR="0035007D" w:rsidRPr="00BC34F7" w:rsidTr="00A85585">
        <w:trPr>
          <w:trHeight w:val="20"/>
        </w:trPr>
        <w:tc>
          <w:tcPr>
            <w:tcW w:w="51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r>
              <w:t>1.</w:t>
            </w:r>
          </w:p>
        </w:tc>
        <w:tc>
          <w:tcPr>
            <w:tcW w:w="8615"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r>
              <w:t xml:space="preserve">Строительство объекта капитального строительства </w:t>
            </w:r>
          </w:p>
        </w:tc>
        <w:tc>
          <w:tcPr>
            <w:tcW w:w="461" w:type="dxa"/>
            <w:tcBorders>
              <w:top w:val="single" w:sz="4" w:space="0" w:color="auto"/>
              <w:right w:val="single" w:sz="4" w:space="0" w:color="auto"/>
            </w:tcBorders>
            <w:shd w:val="clear" w:color="auto" w:fill="auto"/>
          </w:tcPr>
          <w:p w:rsidR="0035007D" w:rsidRPr="00BC34F7" w:rsidRDefault="0035007D" w:rsidP="00A85585">
            <w:r>
              <w:rPr>
                <w:lang w:val="en-US"/>
              </w:rPr>
              <w:t xml:space="preserve"> </w:t>
            </w:r>
          </w:p>
        </w:tc>
      </w:tr>
      <w:tr w:rsidR="0035007D" w:rsidTr="00A85585">
        <w:trPr>
          <w:trHeight w:val="20"/>
        </w:trPr>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p>
        </w:tc>
        <w:tc>
          <w:tcPr>
            <w:tcW w:w="8615"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r>
              <w:t>Реконструкцию объекта капитального строительства</w:t>
            </w:r>
          </w:p>
        </w:tc>
        <w:tc>
          <w:tcPr>
            <w:tcW w:w="461" w:type="dxa"/>
            <w:tcBorders>
              <w:top w:val="single" w:sz="4" w:space="0" w:color="auto"/>
              <w:right w:val="single" w:sz="4" w:space="0" w:color="auto"/>
            </w:tcBorders>
            <w:shd w:val="clear" w:color="auto" w:fill="auto"/>
          </w:tcPr>
          <w:p w:rsidR="0035007D" w:rsidRDefault="0035007D" w:rsidP="00A85585"/>
        </w:tc>
      </w:tr>
      <w:tr w:rsidR="0035007D" w:rsidTr="00A85585">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p>
        </w:tc>
        <w:tc>
          <w:tcPr>
            <w:tcW w:w="8615"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r>
              <w:t xml:space="preserve">Работы по сохранению объекта культурного наследия, затрагивающие конструктивные и другие характеристики надежности и безопасности такого объекта </w:t>
            </w:r>
          </w:p>
        </w:tc>
        <w:tc>
          <w:tcPr>
            <w:tcW w:w="461" w:type="dxa"/>
            <w:tcBorders>
              <w:top w:val="single" w:sz="4" w:space="0" w:color="auto"/>
              <w:bottom w:val="single" w:sz="4" w:space="0" w:color="auto"/>
              <w:right w:val="single" w:sz="4" w:space="0" w:color="auto"/>
            </w:tcBorders>
            <w:shd w:val="clear" w:color="auto" w:fill="auto"/>
          </w:tcPr>
          <w:p w:rsidR="0035007D" w:rsidRDefault="0035007D" w:rsidP="00A85585"/>
        </w:tc>
      </w:tr>
      <w:tr w:rsidR="0035007D" w:rsidTr="00A85585">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p>
        </w:tc>
        <w:tc>
          <w:tcPr>
            <w:tcW w:w="8615"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r>
              <w:t xml:space="preserve">Строительство линейного объекта (объекта капитального строительства, входящего в состав линейного объекта) </w:t>
            </w:r>
          </w:p>
        </w:tc>
        <w:tc>
          <w:tcPr>
            <w:tcW w:w="461" w:type="dxa"/>
            <w:tcBorders>
              <w:top w:val="single" w:sz="4" w:space="0" w:color="auto"/>
              <w:bottom w:val="single" w:sz="4" w:space="0" w:color="auto"/>
              <w:right w:val="single" w:sz="4" w:space="0" w:color="auto"/>
            </w:tcBorders>
            <w:shd w:val="clear" w:color="auto" w:fill="auto"/>
          </w:tcPr>
          <w:p w:rsidR="0035007D" w:rsidRDefault="0035007D" w:rsidP="00A85585"/>
        </w:tc>
      </w:tr>
      <w:tr w:rsidR="0035007D" w:rsidTr="00A85585">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p>
        </w:tc>
        <w:tc>
          <w:tcPr>
            <w:tcW w:w="8615"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r>
              <w:t xml:space="preserve">Реконструкцию линейного объекта (объекта капитального строительства, входящего в состав линейного объекта) </w:t>
            </w:r>
          </w:p>
        </w:tc>
        <w:tc>
          <w:tcPr>
            <w:tcW w:w="461" w:type="dxa"/>
            <w:tcBorders>
              <w:top w:val="single" w:sz="4" w:space="0" w:color="auto"/>
              <w:bottom w:val="single" w:sz="4" w:space="0" w:color="auto"/>
              <w:right w:val="single" w:sz="4" w:space="0" w:color="auto"/>
            </w:tcBorders>
            <w:shd w:val="clear" w:color="auto" w:fill="auto"/>
          </w:tcPr>
          <w:p w:rsidR="0035007D" w:rsidRDefault="0035007D" w:rsidP="00A85585"/>
        </w:tc>
      </w:tr>
      <w:tr w:rsidR="0035007D" w:rsidTr="00A85585">
        <w:tc>
          <w:tcPr>
            <w:tcW w:w="51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r>
              <w:t xml:space="preserve"> </w:t>
            </w:r>
          </w:p>
        </w:tc>
        <w:tc>
          <w:tcPr>
            <w:tcW w:w="51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r>
              <w:t xml:space="preserve">Наименование объекта капитального строительства (этапа) в соответствии с проектной документацией </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p>
        </w:tc>
      </w:tr>
      <w:tr w:rsidR="0035007D" w:rsidTr="00A85585">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p>
        </w:tc>
        <w:tc>
          <w:tcPr>
            <w:tcW w:w="51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r>
              <w:t>Наименование организации, выдавшей положительное заключение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p>
        </w:tc>
      </w:tr>
      <w:tr w:rsidR="0035007D" w:rsidTr="00A85585">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p>
        </w:tc>
        <w:tc>
          <w:tcPr>
            <w:tcW w:w="51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r>
              <w:t xml:space="preserve">Регистрационный номер и дата выдачи положительного заключения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 </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p>
        </w:tc>
      </w:tr>
      <w:tr w:rsidR="0035007D" w:rsidTr="00A85585">
        <w:tc>
          <w:tcPr>
            <w:tcW w:w="51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r>
              <w:t>3.</w:t>
            </w:r>
          </w:p>
        </w:tc>
        <w:tc>
          <w:tcPr>
            <w:tcW w:w="51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r>
              <w:t xml:space="preserve">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p>
        </w:tc>
      </w:tr>
      <w:tr w:rsidR="0035007D" w:rsidTr="00A85585">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p>
        </w:tc>
        <w:tc>
          <w:tcPr>
            <w:tcW w:w="51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r>
              <w:t xml:space="preserve">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 </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p>
        </w:tc>
      </w:tr>
      <w:tr w:rsidR="0035007D" w:rsidTr="00A85585">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p>
        </w:tc>
        <w:tc>
          <w:tcPr>
            <w:tcW w:w="51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r>
              <w:t xml:space="preserve">Кадастровый номер реконструируемого объекта капитального строительства </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p>
        </w:tc>
      </w:tr>
      <w:tr w:rsidR="0035007D" w:rsidTr="00A85585">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r>
              <w:t>3.1.</w:t>
            </w:r>
          </w:p>
        </w:tc>
        <w:tc>
          <w:tcPr>
            <w:tcW w:w="51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r>
              <w:t xml:space="preserve">Сведения о градостроительном плане земельного участка </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p>
        </w:tc>
      </w:tr>
      <w:tr w:rsidR="0035007D" w:rsidTr="00A85585">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r>
              <w:t>3.2.</w:t>
            </w:r>
          </w:p>
        </w:tc>
        <w:tc>
          <w:tcPr>
            <w:tcW w:w="51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r>
              <w:t xml:space="preserve">Сведения о проекте планировки и проекте </w:t>
            </w:r>
            <w:r>
              <w:lastRenderedPageBreak/>
              <w:t xml:space="preserve">межевания территории </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p>
        </w:tc>
      </w:tr>
      <w:tr w:rsidR="0035007D" w:rsidTr="00A85585">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r>
              <w:lastRenderedPageBreak/>
              <w:t>3.3.</w:t>
            </w:r>
          </w:p>
        </w:tc>
        <w:tc>
          <w:tcPr>
            <w:tcW w:w="51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r>
              <w:t xml:space="preserve">Сведения о проектной документации объекта капитального строительства, планируемого к строительству, реконструкции, проведению работ сохранения объекта культурного наследия, при которых затрагиваются конструктивные и другие характеристики надежности и безопасности объекта </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p>
        </w:tc>
      </w:tr>
      <w:tr w:rsidR="0035007D" w:rsidTr="00A85585">
        <w:tc>
          <w:tcPr>
            <w:tcW w:w="51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r>
              <w:t>4.</w:t>
            </w:r>
          </w:p>
        </w:tc>
        <w:tc>
          <w:tcPr>
            <w:tcW w:w="907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r>
              <w:t xml:space="preserve">Краткие проектные характеристики для строительства, реконструкции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w:t>
            </w:r>
          </w:p>
        </w:tc>
      </w:tr>
      <w:tr w:rsidR="0035007D" w:rsidTr="00A85585">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p>
        </w:tc>
        <w:tc>
          <w:tcPr>
            <w:tcW w:w="907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r>
              <w:t xml:space="preserve">Наименование объекта капитального строительства, входящего в состав имущественного комплекса, в соответствии с проектной документацией: </w:t>
            </w:r>
          </w:p>
        </w:tc>
      </w:tr>
      <w:tr w:rsidR="0035007D" w:rsidTr="00A85585">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p>
        </w:tc>
        <w:tc>
          <w:tcPr>
            <w:tcW w:w="21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r>
              <w:t>Общая площадь (кв. м):</w:t>
            </w:r>
          </w:p>
        </w:tc>
        <w:tc>
          <w:tcPr>
            <w:tcW w:w="2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p>
        </w:tc>
        <w:tc>
          <w:tcPr>
            <w:tcW w:w="311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r>
              <w:t>Площадь участка (кв. м):</w:t>
            </w:r>
          </w:p>
        </w:tc>
        <w:tc>
          <w:tcPr>
            <w:tcW w:w="170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p>
        </w:tc>
      </w:tr>
      <w:tr w:rsidR="0035007D" w:rsidTr="00A85585">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p>
        </w:tc>
        <w:tc>
          <w:tcPr>
            <w:tcW w:w="21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r>
              <w:t>Объем (куб. м):</w:t>
            </w:r>
          </w:p>
        </w:tc>
        <w:tc>
          <w:tcPr>
            <w:tcW w:w="2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p>
        </w:tc>
        <w:tc>
          <w:tcPr>
            <w:tcW w:w="311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r>
              <w:t>в том числе</w:t>
            </w:r>
          </w:p>
          <w:p w:rsidR="0035007D" w:rsidRDefault="0035007D" w:rsidP="00A85585">
            <w:pPr>
              <w:autoSpaceDE w:val="0"/>
              <w:autoSpaceDN w:val="0"/>
              <w:adjustRightInd w:val="0"/>
            </w:pPr>
            <w:r>
              <w:t>подземной части (куб. м):</w:t>
            </w:r>
          </w:p>
        </w:tc>
        <w:tc>
          <w:tcPr>
            <w:tcW w:w="170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p>
        </w:tc>
      </w:tr>
      <w:tr w:rsidR="0035007D" w:rsidTr="00A85585">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p>
        </w:tc>
        <w:tc>
          <w:tcPr>
            <w:tcW w:w="21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r>
              <w:t>Количество этажей (шт.):</w:t>
            </w:r>
          </w:p>
        </w:tc>
        <w:tc>
          <w:tcPr>
            <w:tcW w:w="2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p>
        </w:tc>
        <w:tc>
          <w:tcPr>
            <w:tcW w:w="311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r>
              <w:t>Высота (м):</w:t>
            </w:r>
          </w:p>
        </w:tc>
        <w:tc>
          <w:tcPr>
            <w:tcW w:w="170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p>
        </w:tc>
      </w:tr>
      <w:tr w:rsidR="0035007D" w:rsidTr="00A85585">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p>
        </w:tc>
        <w:tc>
          <w:tcPr>
            <w:tcW w:w="21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r>
              <w:t>Количество подземных этажей (шт.):</w:t>
            </w:r>
          </w:p>
        </w:tc>
        <w:tc>
          <w:tcPr>
            <w:tcW w:w="2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p>
        </w:tc>
        <w:tc>
          <w:tcPr>
            <w:tcW w:w="3115"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r>
              <w:t>Вместимость (чел.):</w:t>
            </w:r>
          </w:p>
        </w:tc>
        <w:tc>
          <w:tcPr>
            <w:tcW w:w="1708"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p>
        </w:tc>
      </w:tr>
      <w:tr w:rsidR="0035007D" w:rsidTr="00A85585">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p>
        </w:tc>
        <w:tc>
          <w:tcPr>
            <w:tcW w:w="21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r>
              <w:t>Площадь застройки (кв. м):</w:t>
            </w:r>
          </w:p>
        </w:tc>
        <w:tc>
          <w:tcPr>
            <w:tcW w:w="2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Pr="0036009D" w:rsidRDefault="0035007D" w:rsidP="00A85585">
            <w:pPr>
              <w:autoSpaceDE w:val="0"/>
              <w:autoSpaceDN w:val="0"/>
              <w:adjustRightInd w:val="0"/>
            </w:pPr>
          </w:p>
        </w:tc>
        <w:tc>
          <w:tcPr>
            <w:tcW w:w="311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p>
        </w:tc>
        <w:tc>
          <w:tcPr>
            <w:tcW w:w="1708"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p>
        </w:tc>
      </w:tr>
      <w:tr w:rsidR="0035007D" w:rsidTr="00A85585">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p>
        </w:tc>
        <w:tc>
          <w:tcPr>
            <w:tcW w:w="21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r>
              <w:t xml:space="preserve">Иные показатели </w:t>
            </w:r>
          </w:p>
        </w:tc>
        <w:tc>
          <w:tcPr>
            <w:tcW w:w="6945"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p>
        </w:tc>
      </w:tr>
      <w:tr w:rsidR="0035007D" w:rsidTr="00A85585">
        <w:tc>
          <w:tcPr>
            <w:tcW w:w="510" w:type="dxa"/>
            <w:tcBorders>
              <w:top w:val="single" w:sz="4" w:space="0" w:color="auto"/>
              <w:left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r>
              <w:t>5.</w:t>
            </w:r>
          </w:p>
        </w:tc>
        <w:tc>
          <w:tcPr>
            <w:tcW w:w="4253" w:type="dxa"/>
            <w:gridSpan w:val="2"/>
            <w:tcBorders>
              <w:top w:val="single" w:sz="4" w:space="0" w:color="auto"/>
              <w:left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r>
              <w:t>Адрес (местоположение) объекта:</w:t>
            </w:r>
          </w:p>
        </w:tc>
        <w:tc>
          <w:tcPr>
            <w:tcW w:w="4823"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p>
        </w:tc>
      </w:tr>
      <w:tr w:rsidR="0035007D" w:rsidTr="00A85585">
        <w:tc>
          <w:tcPr>
            <w:tcW w:w="51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r>
              <w:t>6.</w:t>
            </w:r>
          </w:p>
        </w:tc>
        <w:tc>
          <w:tcPr>
            <w:tcW w:w="9076" w:type="dxa"/>
            <w:gridSpan w:val="6"/>
            <w:tcBorders>
              <w:top w:val="single" w:sz="4" w:space="0" w:color="auto"/>
              <w:left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r>
              <w:t xml:space="preserve">Краткие проектные характеристики линейного объекта </w:t>
            </w:r>
          </w:p>
        </w:tc>
      </w:tr>
      <w:tr w:rsidR="0035007D" w:rsidTr="00A85585">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p>
        </w:tc>
        <w:tc>
          <w:tcPr>
            <w:tcW w:w="51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r>
              <w:t>Категория:</w:t>
            </w:r>
          </w:p>
          <w:p w:rsidR="0035007D" w:rsidRDefault="0035007D" w:rsidP="00A85585">
            <w:pPr>
              <w:autoSpaceDE w:val="0"/>
              <w:autoSpaceDN w:val="0"/>
              <w:adjustRightInd w:val="0"/>
              <w:jc w:val="both"/>
            </w:pPr>
            <w:r>
              <w:t>(класс)</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p>
        </w:tc>
      </w:tr>
      <w:tr w:rsidR="0035007D" w:rsidTr="00A85585">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p>
        </w:tc>
        <w:tc>
          <w:tcPr>
            <w:tcW w:w="5100" w:type="dxa"/>
            <w:gridSpan w:val="3"/>
            <w:tcBorders>
              <w:top w:val="single" w:sz="4" w:space="0" w:color="auto"/>
              <w:left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r>
              <w:t>Протяженность:</w:t>
            </w:r>
          </w:p>
        </w:tc>
        <w:tc>
          <w:tcPr>
            <w:tcW w:w="3976" w:type="dxa"/>
            <w:gridSpan w:val="3"/>
            <w:tcBorders>
              <w:top w:val="single" w:sz="4" w:space="0" w:color="auto"/>
              <w:left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p>
        </w:tc>
      </w:tr>
      <w:tr w:rsidR="0035007D" w:rsidTr="00A85585">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p>
        </w:tc>
        <w:tc>
          <w:tcPr>
            <w:tcW w:w="5100" w:type="dxa"/>
            <w:gridSpan w:val="3"/>
            <w:tcBorders>
              <w:top w:val="single" w:sz="4" w:space="0" w:color="auto"/>
              <w:left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r>
              <w:t>Мощность (пропускная способность, грузооборот, интенсивность движения):</w:t>
            </w:r>
          </w:p>
        </w:tc>
        <w:tc>
          <w:tcPr>
            <w:tcW w:w="3976" w:type="dxa"/>
            <w:gridSpan w:val="3"/>
            <w:tcBorders>
              <w:top w:val="single" w:sz="4" w:space="0" w:color="auto"/>
              <w:left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p>
        </w:tc>
      </w:tr>
      <w:tr w:rsidR="0035007D" w:rsidTr="00A85585">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p>
        </w:tc>
        <w:tc>
          <w:tcPr>
            <w:tcW w:w="51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r>
              <w:t>Тип (КЛ, ВЛ, КВЛ), уровень напряжения линий электропередачи</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p>
        </w:tc>
      </w:tr>
      <w:tr w:rsidR="0035007D" w:rsidTr="00A85585">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p>
        </w:tc>
        <w:tc>
          <w:tcPr>
            <w:tcW w:w="5100" w:type="dxa"/>
            <w:gridSpan w:val="3"/>
            <w:tcBorders>
              <w:top w:val="single" w:sz="4" w:space="0" w:color="auto"/>
              <w:left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r>
              <w:t>Перечень конструктивных элементов, оказывающих влияние на безопасность:</w:t>
            </w:r>
          </w:p>
        </w:tc>
        <w:tc>
          <w:tcPr>
            <w:tcW w:w="3976" w:type="dxa"/>
            <w:gridSpan w:val="3"/>
            <w:tcBorders>
              <w:top w:val="single" w:sz="4" w:space="0" w:color="auto"/>
              <w:left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p>
        </w:tc>
      </w:tr>
      <w:tr w:rsidR="0035007D" w:rsidTr="00A85585">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p>
        </w:tc>
        <w:tc>
          <w:tcPr>
            <w:tcW w:w="51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jc w:val="both"/>
            </w:pPr>
            <w:r>
              <w:t>Иные показатели:</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007D" w:rsidRDefault="0035007D" w:rsidP="00A85585">
            <w:pPr>
              <w:autoSpaceDE w:val="0"/>
              <w:autoSpaceDN w:val="0"/>
              <w:adjustRightInd w:val="0"/>
            </w:pPr>
          </w:p>
        </w:tc>
      </w:tr>
    </w:tbl>
    <w:p w:rsidR="0035007D" w:rsidRDefault="0035007D" w:rsidP="0035007D">
      <w:pPr>
        <w:pStyle w:val="ConsPlusNonformat"/>
        <w:jc w:val="both"/>
      </w:pPr>
      <w:r>
        <w:tab/>
      </w:r>
    </w:p>
    <w:p w:rsidR="0035007D" w:rsidRDefault="0035007D" w:rsidP="0035007D">
      <w:pPr>
        <w:pStyle w:val="ConsPlusNonformat"/>
        <w:jc w:val="both"/>
      </w:pPr>
    </w:p>
    <w:p w:rsidR="0035007D" w:rsidRPr="006315D7" w:rsidRDefault="0035007D" w:rsidP="0035007D">
      <w:pPr>
        <w:pStyle w:val="ConsPlusNonformat"/>
        <w:jc w:val="both"/>
        <w:rPr>
          <w:rFonts w:ascii="Times New Roman" w:hAnsi="Times New Roman" w:cs="Times New Roman"/>
          <w:sz w:val="26"/>
          <w:szCs w:val="26"/>
        </w:rPr>
      </w:pPr>
      <w:r>
        <w:lastRenderedPageBreak/>
        <w:tab/>
      </w:r>
      <w:r w:rsidRPr="006315D7">
        <w:rPr>
          <w:rFonts w:ascii="Times New Roman" w:hAnsi="Times New Roman" w:cs="Times New Roman"/>
          <w:sz w:val="26"/>
          <w:szCs w:val="26"/>
        </w:rPr>
        <w:t>Обязуюсь обо всех изменениях сведений, приведенных в проекте и в настоящем заявлении, и проектных данных сообщать в администрацию муниципального образования городского округа город Вятские Поляны</w:t>
      </w:r>
    </w:p>
    <w:p w:rsidR="0035007D" w:rsidRPr="006315D7" w:rsidRDefault="0035007D" w:rsidP="0035007D">
      <w:pPr>
        <w:pStyle w:val="ConsPlusNonformat"/>
        <w:jc w:val="both"/>
        <w:rPr>
          <w:rFonts w:ascii="Times New Roman" w:hAnsi="Times New Roman" w:cs="Times New Roman"/>
          <w:sz w:val="26"/>
          <w:szCs w:val="26"/>
        </w:rPr>
      </w:pPr>
      <w:r w:rsidRPr="006315D7">
        <w:rPr>
          <w:rFonts w:ascii="Times New Roman" w:hAnsi="Times New Roman" w:cs="Times New Roman"/>
          <w:sz w:val="26"/>
          <w:szCs w:val="26"/>
        </w:rPr>
        <w:tab/>
        <w:t>Обязуюсь с целью продления срока действия разрешения на строительство обратиться с заявлением  в администрацию муниципального образования городского округа город Вятские Поляны не менее чем за шестьдесят дней до истечения срока действия такого</w:t>
      </w:r>
      <w:r>
        <w:rPr>
          <w:rFonts w:ascii="Times New Roman" w:hAnsi="Times New Roman" w:cs="Times New Roman"/>
          <w:sz w:val="26"/>
          <w:szCs w:val="26"/>
        </w:rPr>
        <w:t xml:space="preserve"> </w:t>
      </w:r>
      <w:r w:rsidRPr="006315D7">
        <w:rPr>
          <w:rFonts w:ascii="Times New Roman" w:hAnsi="Times New Roman" w:cs="Times New Roman"/>
          <w:sz w:val="26"/>
          <w:szCs w:val="26"/>
        </w:rPr>
        <w:t>разрешения.</w:t>
      </w:r>
    </w:p>
    <w:p w:rsidR="0035007D" w:rsidRPr="00BA713B" w:rsidRDefault="0035007D" w:rsidP="0035007D">
      <w:pPr>
        <w:pStyle w:val="ConsPlusNonformat"/>
        <w:jc w:val="both"/>
        <w:rPr>
          <w:rFonts w:ascii="Times New Roman" w:hAnsi="Times New Roman" w:cs="Times New Roman"/>
          <w:sz w:val="28"/>
          <w:szCs w:val="28"/>
        </w:rPr>
      </w:pPr>
    </w:p>
    <w:p w:rsidR="0035007D" w:rsidRPr="006315D7" w:rsidRDefault="0035007D" w:rsidP="0035007D">
      <w:pPr>
        <w:pStyle w:val="ConsPlusNonformat"/>
        <w:jc w:val="both"/>
        <w:rPr>
          <w:rFonts w:ascii="Times New Roman" w:hAnsi="Times New Roman" w:cs="Times New Roman"/>
          <w:sz w:val="26"/>
          <w:szCs w:val="26"/>
        </w:rPr>
      </w:pPr>
      <w:r w:rsidRPr="00BA713B">
        <w:rPr>
          <w:rFonts w:ascii="Times New Roman" w:hAnsi="Times New Roman" w:cs="Times New Roman"/>
          <w:sz w:val="28"/>
          <w:szCs w:val="28"/>
        </w:rPr>
        <w:tab/>
      </w:r>
      <w:r w:rsidRPr="006315D7">
        <w:rPr>
          <w:rFonts w:ascii="Times New Roman" w:hAnsi="Times New Roman" w:cs="Times New Roman"/>
          <w:sz w:val="26"/>
          <w:szCs w:val="26"/>
        </w:rPr>
        <w:t xml:space="preserve">Приложение: документы, необходимые для получения разрешения на строительство объекта, согласно </w:t>
      </w:r>
      <w:hyperlink r:id="rId24" w:history="1">
        <w:r w:rsidRPr="006315D7">
          <w:rPr>
            <w:rFonts w:ascii="Times New Roman" w:hAnsi="Times New Roman" w:cs="Times New Roman"/>
            <w:color w:val="0000FF"/>
            <w:sz w:val="26"/>
            <w:szCs w:val="26"/>
          </w:rPr>
          <w:t>пункту 7 статьи  51</w:t>
        </w:r>
      </w:hyperlink>
      <w:r w:rsidRPr="006315D7">
        <w:rPr>
          <w:rFonts w:ascii="Times New Roman" w:hAnsi="Times New Roman" w:cs="Times New Roman"/>
          <w:sz w:val="26"/>
          <w:szCs w:val="26"/>
        </w:rPr>
        <w:t xml:space="preserve"> Градостроительного кодекса РФ от 29.12.2004 N 190-ФЗ.</w:t>
      </w:r>
    </w:p>
    <w:p w:rsidR="0035007D" w:rsidRPr="006315D7" w:rsidRDefault="0035007D" w:rsidP="0035007D">
      <w:pPr>
        <w:pStyle w:val="ConsPlusNonformat"/>
        <w:jc w:val="both"/>
        <w:rPr>
          <w:rFonts w:ascii="Times New Roman" w:hAnsi="Times New Roman" w:cs="Times New Roman"/>
          <w:sz w:val="26"/>
          <w:szCs w:val="26"/>
        </w:rPr>
      </w:pPr>
    </w:p>
    <w:p w:rsidR="0035007D" w:rsidRPr="006315D7" w:rsidRDefault="0035007D" w:rsidP="0035007D">
      <w:pPr>
        <w:pStyle w:val="ConsPlusNonformat"/>
        <w:jc w:val="both"/>
        <w:rPr>
          <w:rFonts w:ascii="Times New Roman" w:hAnsi="Times New Roman" w:cs="Times New Roman"/>
          <w:sz w:val="26"/>
          <w:szCs w:val="26"/>
        </w:rPr>
      </w:pPr>
      <w:r w:rsidRPr="006315D7">
        <w:rPr>
          <w:rFonts w:ascii="Times New Roman" w:hAnsi="Times New Roman" w:cs="Times New Roman"/>
          <w:sz w:val="26"/>
          <w:szCs w:val="26"/>
        </w:rPr>
        <w:tab/>
        <w:t>Для юридического лица - копии устава, свидетельства ИНН или ОГРН, подтверждающего полномочия лица, подписавшего заявление.</w:t>
      </w:r>
    </w:p>
    <w:p w:rsidR="0035007D" w:rsidRPr="006315D7" w:rsidRDefault="0035007D" w:rsidP="0035007D">
      <w:pPr>
        <w:pStyle w:val="ConsPlusNonformat"/>
        <w:rPr>
          <w:sz w:val="26"/>
          <w:szCs w:val="26"/>
        </w:rPr>
      </w:pPr>
    </w:p>
    <w:p w:rsidR="0035007D" w:rsidRPr="006315D7" w:rsidRDefault="0035007D" w:rsidP="0035007D">
      <w:pPr>
        <w:pStyle w:val="ConsPlusNonformat"/>
        <w:rPr>
          <w:rFonts w:ascii="Times New Roman" w:hAnsi="Times New Roman" w:cs="Times New Roman"/>
          <w:sz w:val="26"/>
          <w:szCs w:val="26"/>
        </w:rPr>
      </w:pPr>
      <w:r w:rsidRPr="006315D7">
        <w:rPr>
          <w:rFonts w:ascii="Times New Roman" w:hAnsi="Times New Roman" w:cs="Times New Roman"/>
          <w:sz w:val="26"/>
          <w:szCs w:val="26"/>
        </w:rPr>
        <w:t>Застройщик ________________________________________________________________</w:t>
      </w:r>
    </w:p>
    <w:p w:rsidR="0035007D" w:rsidRPr="006315D7" w:rsidRDefault="0035007D" w:rsidP="0035007D">
      <w:pPr>
        <w:pStyle w:val="ConsPlusNonformat"/>
        <w:rPr>
          <w:rFonts w:ascii="Times New Roman" w:hAnsi="Times New Roman" w:cs="Times New Roman"/>
          <w:sz w:val="26"/>
          <w:szCs w:val="26"/>
        </w:rPr>
      </w:pPr>
      <w:r w:rsidRPr="006315D7">
        <w:rPr>
          <w:rFonts w:ascii="Times New Roman" w:hAnsi="Times New Roman" w:cs="Times New Roman"/>
          <w:sz w:val="26"/>
          <w:szCs w:val="26"/>
        </w:rPr>
        <w:t xml:space="preserve">                           (должность, ф.и.о., подпись)</w:t>
      </w:r>
    </w:p>
    <w:p w:rsidR="0035007D" w:rsidRPr="006315D7" w:rsidRDefault="0035007D" w:rsidP="0035007D">
      <w:pPr>
        <w:pStyle w:val="ConsPlusNonformat"/>
        <w:rPr>
          <w:rFonts w:ascii="Times New Roman" w:hAnsi="Times New Roman" w:cs="Times New Roman"/>
          <w:sz w:val="26"/>
          <w:szCs w:val="26"/>
        </w:rPr>
      </w:pPr>
    </w:p>
    <w:p w:rsidR="0035007D" w:rsidRPr="006315D7" w:rsidRDefault="0035007D" w:rsidP="0035007D">
      <w:pPr>
        <w:pStyle w:val="ConsPlusNonformat"/>
        <w:rPr>
          <w:rFonts w:ascii="Times New Roman" w:hAnsi="Times New Roman" w:cs="Times New Roman"/>
          <w:sz w:val="26"/>
          <w:szCs w:val="26"/>
        </w:rPr>
      </w:pPr>
      <w:r w:rsidRPr="006315D7">
        <w:rPr>
          <w:rFonts w:ascii="Times New Roman" w:hAnsi="Times New Roman" w:cs="Times New Roman"/>
          <w:sz w:val="26"/>
          <w:szCs w:val="26"/>
        </w:rPr>
        <w:t>"___" ________________ 20__</w:t>
      </w:r>
    </w:p>
    <w:p w:rsidR="0035007D" w:rsidRPr="006315D7" w:rsidRDefault="0035007D" w:rsidP="0035007D">
      <w:pPr>
        <w:pStyle w:val="ConsPlusNonformat"/>
        <w:rPr>
          <w:rFonts w:ascii="Times New Roman" w:hAnsi="Times New Roman" w:cs="Times New Roman"/>
          <w:sz w:val="26"/>
          <w:szCs w:val="26"/>
        </w:rPr>
      </w:pPr>
      <w:r w:rsidRPr="006315D7">
        <w:rPr>
          <w:rFonts w:ascii="Times New Roman" w:hAnsi="Times New Roman" w:cs="Times New Roman"/>
          <w:sz w:val="26"/>
          <w:szCs w:val="26"/>
        </w:rPr>
        <w:t>М.П.</w:t>
      </w:r>
    </w:p>
    <w:p w:rsidR="0035007D" w:rsidRPr="006315D7" w:rsidRDefault="0035007D" w:rsidP="0035007D">
      <w:pPr>
        <w:pStyle w:val="ConsPlusNonformat"/>
        <w:rPr>
          <w:sz w:val="26"/>
          <w:szCs w:val="26"/>
        </w:rPr>
      </w:pPr>
    </w:p>
    <w:p w:rsidR="0035007D" w:rsidRPr="006315D7" w:rsidRDefault="0035007D" w:rsidP="0035007D">
      <w:pPr>
        <w:pStyle w:val="ConsPlusNonformat"/>
        <w:rPr>
          <w:sz w:val="26"/>
          <w:szCs w:val="26"/>
        </w:rPr>
      </w:pPr>
    </w:p>
    <w:p w:rsidR="0035007D" w:rsidRPr="006315D7" w:rsidRDefault="0035007D" w:rsidP="0035007D">
      <w:pPr>
        <w:pStyle w:val="ConsPlusNonformat"/>
        <w:jc w:val="both"/>
        <w:rPr>
          <w:rFonts w:ascii="Times New Roman" w:hAnsi="Times New Roman" w:cs="Times New Roman"/>
          <w:sz w:val="26"/>
          <w:szCs w:val="26"/>
        </w:rPr>
      </w:pPr>
      <w:r w:rsidRPr="006315D7">
        <w:rPr>
          <w:sz w:val="26"/>
          <w:szCs w:val="26"/>
        </w:rPr>
        <w:tab/>
      </w:r>
      <w:r w:rsidRPr="006315D7">
        <w:rPr>
          <w:rFonts w:ascii="Times New Roman" w:hAnsi="Times New Roman" w:cs="Times New Roman"/>
          <w:sz w:val="26"/>
          <w:szCs w:val="26"/>
        </w:rPr>
        <w:t xml:space="preserve">Даю свое согласие администрации  города Вятские Поляны на  обработку и использование персональных данных, содержащих в настоящем заявлении, с учетом требований Федерального </w:t>
      </w:r>
      <w:hyperlink r:id="rId25" w:history="1">
        <w:r w:rsidRPr="006315D7">
          <w:rPr>
            <w:rFonts w:ascii="Times New Roman" w:hAnsi="Times New Roman" w:cs="Times New Roman"/>
            <w:color w:val="0000FF"/>
            <w:sz w:val="26"/>
            <w:szCs w:val="26"/>
          </w:rPr>
          <w:t>закона</w:t>
        </w:r>
      </w:hyperlink>
      <w:r w:rsidRPr="006315D7">
        <w:rPr>
          <w:rFonts w:ascii="Times New Roman" w:hAnsi="Times New Roman" w:cs="Times New Roman"/>
          <w:sz w:val="26"/>
          <w:szCs w:val="26"/>
        </w:rPr>
        <w:t xml:space="preserve"> от   27.07.2006  № 152-ФЗ "О персональных данных".</w:t>
      </w:r>
    </w:p>
    <w:p w:rsidR="0035007D" w:rsidRPr="006315D7" w:rsidRDefault="0035007D" w:rsidP="0035007D">
      <w:pPr>
        <w:pStyle w:val="ConsPlusNonformat"/>
        <w:rPr>
          <w:sz w:val="26"/>
          <w:szCs w:val="26"/>
        </w:rPr>
      </w:pPr>
    </w:p>
    <w:p w:rsidR="0035007D" w:rsidRPr="006315D7" w:rsidRDefault="0035007D" w:rsidP="0035007D">
      <w:pPr>
        <w:pStyle w:val="ConsPlusNonformat"/>
        <w:rPr>
          <w:sz w:val="26"/>
          <w:szCs w:val="26"/>
        </w:rPr>
      </w:pPr>
    </w:p>
    <w:p w:rsidR="0035007D" w:rsidRPr="006315D7" w:rsidRDefault="0035007D" w:rsidP="0035007D">
      <w:pPr>
        <w:pStyle w:val="ConsPlusNonformat"/>
        <w:rPr>
          <w:rFonts w:ascii="Times New Roman" w:hAnsi="Times New Roman" w:cs="Times New Roman"/>
          <w:sz w:val="26"/>
          <w:szCs w:val="26"/>
        </w:rPr>
      </w:pPr>
      <w:r w:rsidRPr="006315D7">
        <w:rPr>
          <w:sz w:val="26"/>
          <w:szCs w:val="26"/>
        </w:rPr>
        <w:t xml:space="preserve">                                                   </w:t>
      </w:r>
      <w:r w:rsidRPr="006315D7">
        <w:rPr>
          <w:rFonts w:ascii="Times New Roman" w:hAnsi="Times New Roman" w:cs="Times New Roman"/>
          <w:sz w:val="26"/>
          <w:szCs w:val="26"/>
        </w:rPr>
        <w:t xml:space="preserve"> дата        </w:t>
      </w:r>
      <w:r w:rsidRPr="006315D7">
        <w:rPr>
          <w:rFonts w:ascii="Times New Roman" w:hAnsi="Times New Roman" w:cs="Times New Roman"/>
          <w:sz w:val="26"/>
          <w:szCs w:val="26"/>
        </w:rPr>
        <w:tab/>
        <w:t xml:space="preserve">    подпись</w:t>
      </w:r>
    </w:p>
    <w:p w:rsidR="0035007D" w:rsidRPr="006315D7" w:rsidRDefault="0035007D" w:rsidP="0035007D">
      <w:pPr>
        <w:pStyle w:val="ConsPlusNonformat"/>
        <w:rPr>
          <w:rFonts w:ascii="Times New Roman" w:hAnsi="Times New Roman" w:cs="Times New Roman"/>
          <w:sz w:val="26"/>
          <w:szCs w:val="26"/>
        </w:rPr>
      </w:pPr>
    </w:p>
    <w:p w:rsidR="0035007D" w:rsidRPr="006315D7" w:rsidRDefault="0035007D" w:rsidP="0035007D">
      <w:pPr>
        <w:suppressAutoHyphens w:val="0"/>
        <w:autoSpaceDE w:val="0"/>
        <w:autoSpaceDN w:val="0"/>
        <w:adjustRightInd w:val="0"/>
        <w:outlineLvl w:val="0"/>
        <w:rPr>
          <w:sz w:val="26"/>
          <w:szCs w:val="26"/>
        </w:rPr>
      </w:pPr>
      <w:r w:rsidRPr="006315D7">
        <w:rPr>
          <w:sz w:val="26"/>
          <w:szCs w:val="26"/>
        </w:rPr>
        <w:tab/>
      </w:r>
      <w:r w:rsidRPr="006315D7">
        <w:rPr>
          <w:sz w:val="26"/>
          <w:szCs w:val="26"/>
        </w:rPr>
        <w:tab/>
      </w:r>
      <w:r w:rsidRPr="006315D7">
        <w:rPr>
          <w:sz w:val="26"/>
          <w:szCs w:val="26"/>
        </w:rPr>
        <w:tab/>
      </w:r>
      <w:r w:rsidRPr="006315D7">
        <w:rPr>
          <w:sz w:val="26"/>
          <w:szCs w:val="26"/>
        </w:rPr>
        <w:tab/>
      </w:r>
      <w:r w:rsidRPr="006315D7">
        <w:rPr>
          <w:sz w:val="26"/>
          <w:szCs w:val="26"/>
        </w:rPr>
        <w:tab/>
      </w:r>
      <w:r w:rsidRPr="006315D7">
        <w:rPr>
          <w:sz w:val="26"/>
          <w:szCs w:val="26"/>
        </w:rPr>
        <w:tab/>
      </w:r>
      <w:r w:rsidRPr="006315D7">
        <w:rPr>
          <w:sz w:val="26"/>
          <w:szCs w:val="26"/>
        </w:rPr>
        <w:tab/>
      </w:r>
      <w:r w:rsidRPr="006315D7">
        <w:rPr>
          <w:sz w:val="26"/>
          <w:szCs w:val="26"/>
        </w:rPr>
        <w:tab/>
      </w:r>
      <w:r w:rsidRPr="006315D7">
        <w:rPr>
          <w:sz w:val="26"/>
          <w:szCs w:val="26"/>
        </w:rPr>
        <w:tab/>
      </w:r>
      <w:r w:rsidRPr="006315D7">
        <w:rPr>
          <w:sz w:val="26"/>
          <w:szCs w:val="26"/>
        </w:rPr>
        <w:tab/>
      </w:r>
    </w:p>
    <w:p w:rsidR="0035007D" w:rsidRPr="006315D7" w:rsidRDefault="0035007D" w:rsidP="0035007D">
      <w:pPr>
        <w:suppressAutoHyphens w:val="0"/>
        <w:autoSpaceDE w:val="0"/>
        <w:autoSpaceDN w:val="0"/>
        <w:adjustRightInd w:val="0"/>
        <w:outlineLvl w:val="0"/>
        <w:rPr>
          <w:sz w:val="26"/>
          <w:szCs w:val="26"/>
        </w:rPr>
      </w:pPr>
    </w:p>
    <w:p w:rsidR="0035007D" w:rsidRDefault="0035007D" w:rsidP="0035007D">
      <w:pPr>
        <w:suppressAutoHyphens w:val="0"/>
        <w:autoSpaceDE w:val="0"/>
        <w:autoSpaceDN w:val="0"/>
        <w:adjustRightInd w:val="0"/>
        <w:outlineLvl w:val="0"/>
      </w:pPr>
    </w:p>
    <w:p w:rsidR="0035007D" w:rsidRDefault="0035007D" w:rsidP="0035007D">
      <w:pPr>
        <w:suppressAutoHyphens w:val="0"/>
        <w:autoSpaceDE w:val="0"/>
        <w:autoSpaceDN w:val="0"/>
        <w:adjustRightInd w:val="0"/>
        <w:outlineLvl w:val="0"/>
      </w:pPr>
    </w:p>
    <w:p w:rsidR="0035007D" w:rsidRDefault="0035007D" w:rsidP="0035007D">
      <w:pPr>
        <w:suppressAutoHyphens w:val="0"/>
        <w:autoSpaceDE w:val="0"/>
        <w:autoSpaceDN w:val="0"/>
        <w:adjustRightInd w:val="0"/>
        <w:outlineLvl w:val="0"/>
      </w:pPr>
    </w:p>
    <w:p w:rsidR="0035007D" w:rsidRDefault="0035007D" w:rsidP="0035007D">
      <w:pPr>
        <w:suppressAutoHyphens w:val="0"/>
        <w:autoSpaceDE w:val="0"/>
        <w:autoSpaceDN w:val="0"/>
        <w:adjustRightInd w:val="0"/>
        <w:outlineLvl w:val="0"/>
      </w:pPr>
    </w:p>
    <w:p w:rsidR="0035007D" w:rsidRDefault="0035007D" w:rsidP="0035007D">
      <w:pPr>
        <w:suppressAutoHyphens w:val="0"/>
        <w:autoSpaceDE w:val="0"/>
        <w:autoSpaceDN w:val="0"/>
        <w:adjustRightInd w:val="0"/>
        <w:outlineLvl w:val="0"/>
      </w:pPr>
    </w:p>
    <w:p w:rsidR="0035007D" w:rsidRDefault="0035007D" w:rsidP="0035007D">
      <w:pPr>
        <w:suppressAutoHyphens w:val="0"/>
        <w:autoSpaceDE w:val="0"/>
        <w:autoSpaceDN w:val="0"/>
        <w:adjustRightInd w:val="0"/>
        <w:outlineLvl w:val="0"/>
      </w:pPr>
    </w:p>
    <w:p w:rsidR="0035007D" w:rsidRDefault="0035007D" w:rsidP="0035007D">
      <w:pPr>
        <w:suppressAutoHyphens w:val="0"/>
        <w:autoSpaceDE w:val="0"/>
        <w:autoSpaceDN w:val="0"/>
        <w:adjustRightInd w:val="0"/>
        <w:outlineLvl w:val="0"/>
      </w:pPr>
    </w:p>
    <w:p w:rsidR="0035007D" w:rsidRDefault="0035007D" w:rsidP="0035007D">
      <w:pPr>
        <w:suppressAutoHyphens w:val="0"/>
        <w:autoSpaceDE w:val="0"/>
        <w:autoSpaceDN w:val="0"/>
        <w:adjustRightInd w:val="0"/>
        <w:outlineLvl w:val="0"/>
      </w:pPr>
    </w:p>
    <w:p w:rsidR="0035007D" w:rsidRDefault="0035007D" w:rsidP="0035007D">
      <w:pPr>
        <w:suppressAutoHyphens w:val="0"/>
        <w:autoSpaceDE w:val="0"/>
        <w:autoSpaceDN w:val="0"/>
        <w:adjustRightInd w:val="0"/>
        <w:outlineLvl w:val="0"/>
      </w:pPr>
    </w:p>
    <w:p w:rsidR="0035007D" w:rsidRDefault="0035007D" w:rsidP="0035007D">
      <w:pPr>
        <w:suppressAutoHyphens w:val="0"/>
        <w:autoSpaceDE w:val="0"/>
        <w:autoSpaceDN w:val="0"/>
        <w:adjustRightInd w:val="0"/>
        <w:outlineLvl w:val="0"/>
      </w:pPr>
    </w:p>
    <w:p w:rsidR="0035007D" w:rsidRDefault="0035007D" w:rsidP="0035007D">
      <w:pPr>
        <w:suppressAutoHyphens w:val="0"/>
        <w:autoSpaceDE w:val="0"/>
        <w:autoSpaceDN w:val="0"/>
        <w:adjustRightInd w:val="0"/>
        <w:outlineLvl w:val="0"/>
      </w:pPr>
    </w:p>
    <w:p w:rsidR="0035007D" w:rsidRDefault="0035007D" w:rsidP="0035007D">
      <w:pPr>
        <w:suppressAutoHyphens w:val="0"/>
        <w:autoSpaceDE w:val="0"/>
        <w:autoSpaceDN w:val="0"/>
        <w:adjustRightInd w:val="0"/>
        <w:outlineLvl w:val="0"/>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Default="0035007D" w:rsidP="0035007D">
      <w:pPr>
        <w:ind w:left="4956"/>
        <w:rPr>
          <w:color w:val="000000"/>
          <w:sz w:val="28"/>
          <w:szCs w:val="28"/>
        </w:rPr>
      </w:pPr>
    </w:p>
    <w:p w:rsidR="0035007D" w:rsidRPr="006315D7" w:rsidRDefault="0035007D" w:rsidP="0035007D">
      <w:pPr>
        <w:ind w:left="4956"/>
        <w:rPr>
          <w:color w:val="000000"/>
          <w:sz w:val="26"/>
          <w:szCs w:val="26"/>
        </w:rPr>
      </w:pPr>
      <w:r w:rsidRPr="006315D7">
        <w:rPr>
          <w:color w:val="000000"/>
          <w:sz w:val="26"/>
          <w:szCs w:val="26"/>
        </w:rPr>
        <w:t xml:space="preserve">Приложение № 2 </w:t>
      </w:r>
    </w:p>
    <w:p w:rsidR="0035007D" w:rsidRPr="006315D7" w:rsidRDefault="0035007D" w:rsidP="0035007D">
      <w:pPr>
        <w:ind w:left="4956"/>
        <w:rPr>
          <w:sz w:val="26"/>
          <w:szCs w:val="26"/>
        </w:rPr>
      </w:pPr>
      <w:r w:rsidRPr="006315D7">
        <w:rPr>
          <w:color w:val="000000"/>
          <w:sz w:val="26"/>
          <w:szCs w:val="26"/>
        </w:rPr>
        <w:t xml:space="preserve">к административному регламенту предоставления муниципальной услуги </w:t>
      </w:r>
      <w:r w:rsidRPr="006315D7">
        <w:rPr>
          <w:sz w:val="26"/>
          <w:szCs w:val="26"/>
        </w:rPr>
        <w:t>«Выдача разрешени</w:t>
      </w:r>
      <w:r>
        <w:rPr>
          <w:sz w:val="26"/>
          <w:szCs w:val="26"/>
        </w:rPr>
        <w:t>я</w:t>
      </w:r>
      <w:r w:rsidRPr="006315D7">
        <w:rPr>
          <w:sz w:val="26"/>
          <w:szCs w:val="26"/>
        </w:rPr>
        <w:t xml:space="preserve"> на строительство объект</w:t>
      </w:r>
      <w:r>
        <w:rPr>
          <w:sz w:val="26"/>
          <w:szCs w:val="26"/>
        </w:rPr>
        <w:t>а</w:t>
      </w:r>
      <w:r w:rsidRPr="006315D7">
        <w:rPr>
          <w:sz w:val="26"/>
          <w:szCs w:val="26"/>
        </w:rPr>
        <w:t xml:space="preserve"> капитального строительства, расположенн</w:t>
      </w:r>
      <w:r>
        <w:rPr>
          <w:sz w:val="26"/>
          <w:szCs w:val="26"/>
        </w:rPr>
        <w:t>ого</w:t>
      </w:r>
      <w:r w:rsidRPr="006315D7">
        <w:rPr>
          <w:sz w:val="26"/>
          <w:szCs w:val="26"/>
        </w:rPr>
        <w:t xml:space="preserve"> на территории муниципального образования городского округа города  Вятские Поляны Кировской области»</w:t>
      </w:r>
    </w:p>
    <w:p w:rsidR="0035007D" w:rsidRPr="006315D7" w:rsidRDefault="0035007D" w:rsidP="0035007D">
      <w:pPr>
        <w:suppressAutoHyphens w:val="0"/>
        <w:autoSpaceDE w:val="0"/>
        <w:autoSpaceDN w:val="0"/>
        <w:adjustRightInd w:val="0"/>
        <w:jc w:val="right"/>
        <w:rPr>
          <w:rFonts w:ascii="Courier New" w:hAnsi="Courier New" w:cs="Courier New"/>
          <w:kern w:val="0"/>
          <w:sz w:val="26"/>
          <w:szCs w:val="26"/>
          <w:lang w:eastAsia="ru-RU"/>
        </w:rPr>
      </w:pPr>
    </w:p>
    <w:p w:rsidR="0035007D" w:rsidRPr="006315D7" w:rsidRDefault="0035007D" w:rsidP="0035007D">
      <w:pPr>
        <w:suppressAutoHyphens w:val="0"/>
        <w:autoSpaceDE w:val="0"/>
        <w:autoSpaceDN w:val="0"/>
        <w:adjustRightInd w:val="0"/>
        <w:jc w:val="center"/>
        <w:rPr>
          <w:bCs/>
          <w:kern w:val="0"/>
          <w:sz w:val="26"/>
          <w:szCs w:val="26"/>
          <w:lang w:eastAsia="ru-RU"/>
        </w:rPr>
      </w:pPr>
      <w:r w:rsidRPr="006315D7">
        <w:rPr>
          <w:bCs/>
          <w:kern w:val="0"/>
          <w:sz w:val="26"/>
          <w:szCs w:val="26"/>
          <w:lang w:eastAsia="ru-RU"/>
        </w:rPr>
        <w:t>БЛОК-СХЕМА</w:t>
      </w:r>
    </w:p>
    <w:p w:rsidR="0035007D" w:rsidRPr="006315D7" w:rsidRDefault="0035007D" w:rsidP="0035007D">
      <w:pPr>
        <w:suppressAutoHyphens w:val="0"/>
        <w:autoSpaceDE w:val="0"/>
        <w:autoSpaceDN w:val="0"/>
        <w:adjustRightInd w:val="0"/>
        <w:jc w:val="center"/>
        <w:rPr>
          <w:bCs/>
          <w:kern w:val="0"/>
          <w:sz w:val="26"/>
          <w:szCs w:val="26"/>
          <w:lang w:eastAsia="ru-RU"/>
        </w:rPr>
      </w:pPr>
      <w:r w:rsidRPr="006315D7">
        <w:rPr>
          <w:bCs/>
          <w:kern w:val="0"/>
          <w:sz w:val="26"/>
          <w:szCs w:val="26"/>
          <w:lang w:eastAsia="ru-RU"/>
        </w:rPr>
        <w:t xml:space="preserve">ПО ПРЕДОСТАВЛЕНИЮ МУНИЦИПАЛЬНОЙ УСЛУГИ </w:t>
      </w:r>
      <w:r>
        <w:rPr>
          <w:bCs/>
          <w:kern w:val="0"/>
          <w:sz w:val="26"/>
          <w:szCs w:val="26"/>
          <w:lang w:eastAsia="ru-RU"/>
        </w:rPr>
        <w:t>«</w:t>
      </w:r>
      <w:r w:rsidRPr="006315D7">
        <w:rPr>
          <w:bCs/>
          <w:kern w:val="0"/>
          <w:sz w:val="26"/>
          <w:szCs w:val="26"/>
          <w:lang w:eastAsia="ru-RU"/>
        </w:rPr>
        <w:t>ВЫДАЧА РАЗРЕШЕНИЯ</w:t>
      </w:r>
      <w:r>
        <w:rPr>
          <w:bCs/>
          <w:kern w:val="0"/>
          <w:sz w:val="26"/>
          <w:szCs w:val="26"/>
          <w:lang w:eastAsia="ru-RU"/>
        </w:rPr>
        <w:t xml:space="preserve"> </w:t>
      </w:r>
      <w:r w:rsidRPr="006315D7">
        <w:rPr>
          <w:bCs/>
          <w:kern w:val="0"/>
          <w:sz w:val="26"/>
          <w:szCs w:val="26"/>
          <w:lang w:eastAsia="ru-RU"/>
        </w:rPr>
        <w:t>НА СТРОИТЕЛЬСТВО ОБЪЕКТ</w:t>
      </w:r>
      <w:r>
        <w:rPr>
          <w:bCs/>
          <w:kern w:val="0"/>
          <w:sz w:val="26"/>
          <w:szCs w:val="26"/>
          <w:lang w:eastAsia="ru-RU"/>
        </w:rPr>
        <w:t>А</w:t>
      </w:r>
      <w:r w:rsidRPr="006315D7">
        <w:rPr>
          <w:bCs/>
          <w:kern w:val="0"/>
          <w:sz w:val="26"/>
          <w:szCs w:val="26"/>
          <w:lang w:eastAsia="ru-RU"/>
        </w:rPr>
        <w:t xml:space="preserve"> КАПИТАЛЬНОГО</w:t>
      </w:r>
    </w:p>
    <w:p w:rsidR="0035007D" w:rsidRPr="006315D7" w:rsidRDefault="0035007D" w:rsidP="0035007D">
      <w:pPr>
        <w:suppressAutoHyphens w:val="0"/>
        <w:autoSpaceDE w:val="0"/>
        <w:autoSpaceDN w:val="0"/>
        <w:adjustRightInd w:val="0"/>
        <w:jc w:val="center"/>
        <w:rPr>
          <w:bCs/>
          <w:kern w:val="0"/>
          <w:sz w:val="26"/>
          <w:szCs w:val="26"/>
          <w:lang w:eastAsia="ru-RU"/>
        </w:rPr>
      </w:pPr>
      <w:r w:rsidRPr="006315D7">
        <w:rPr>
          <w:bCs/>
          <w:kern w:val="0"/>
          <w:sz w:val="26"/>
          <w:szCs w:val="26"/>
          <w:lang w:eastAsia="ru-RU"/>
        </w:rPr>
        <w:t>СТРОИТЕЛЬСТВА</w:t>
      </w:r>
      <w:r>
        <w:rPr>
          <w:bCs/>
          <w:kern w:val="0"/>
          <w:sz w:val="26"/>
          <w:szCs w:val="26"/>
          <w:lang w:eastAsia="ru-RU"/>
        </w:rPr>
        <w:t>, РАСПОЛОЖЕННОГО</w:t>
      </w:r>
      <w:r w:rsidRPr="006315D7">
        <w:rPr>
          <w:bCs/>
          <w:kern w:val="0"/>
          <w:sz w:val="26"/>
          <w:szCs w:val="26"/>
          <w:lang w:eastAsia="ru-RU"/>
        </w:rPr>
        <w:t xml:space="preserve"> НА ТЕРРИТОРИИ МУНИЦИПАЛЬНОГООБРАЗОВАНИЯ ГОРОДСКОГО ОКРУГА ГОРОД ВЯТСКИЕ ПОЛЯНЫ КИРОВСКОЙ ОБЛАСТИ</w:t>
      </w:r>
      <w:r>
        <w:rPr>
          <w:rFonts w:ascii="Courier New" w:hAnsi="Courier New" w:cs="Courier New"/>
          <w:bCs/>
          <w:kern w:val="0"/>
          <w:sz w:val="26"/>
          <w:szCs w:val="26"/>
          <w:lang w:eastAsia="ru-RU"/>
        </w:rPr>
        <w:t>»</w:t>
      </w:r>
    </w:p>
    <w:p w:rsidR="0035007D" w:rsidRPr="006315D7" w:rsidRDefault="0035007D" w:rsidP="0035007D">
      <w:pPr>
        <w:suppressAutoHyphens w:val="0"/>
        <w:autoSpaceDE w:val="0"/>
        <w:autoSpaceDN w:val="0"/>
        <w:adjustRightInd w:val="0"/>
        <w:jc w:val="center"/>
        <w:rPr>
          <w:rFonts w:ascii="Courier New" w:hAnsi="Courier New" w:cs="Courier New"/>
          <w:kern w:val="0"/>
          <w:sz w:val="26"/>
          <w:szCs w:val="26"/>
          <w:lang w:eastAsia="ru-RU"/>
        </w:rPr>
      </w:pPr>
    </w:p>
    <w:p w:rsidR="0035007D" w:rsidRPr="006315D7" w:rsidRDefault="0035007D" w:rsidP="0035007D">
      <w:pPr>
        <w:suppressAutoHyphens w:val="0"/>
        <w:autoSpaceDE w:val="0"/>
        <w:autoSpaceDN w:val="0"/>
        <w:adjustRightInd w:val="0"/>
        <w:rPr>
          <w:rFonts w:ascii="Courier New" w:hAnsi="Courier New" w:cs="Courier New"/>
          <w:kern w:val="0"/>
          <w:sz w:val="26"/>
          <w:szCs w:val="26"/>
          <w:lang w:eastAsia="ru-RU"/>
        </w:rPr>
      </w:pPr>
      <w:r w:rsidRPr="006315D7">
        <w:rPr>
          <w:rFonts w:ascii="Courier New" w:hAnsi="Courier New" w:cs="Courier New"/>
          <w:noProof/>
          <w:kern w:val="0"/>
          <w:sz w:val="26"/>
          <w:szCs w:val="26"/>
          <w:lang w:eastAsia="ru-RU"/>
        </w:rPr>
        <w:pict>
          <v:rect id="_x0000_s1028" style="position:absolute;margin-left:77.7pt;margin-top:.9pt;width:306.75pt;height:48pt;z-index:251662336">
            <v:textbox style="mso-next-textbox:#_x0000_s1028">
              <w:txbxContent>
                <w:p w:rsidR="0035007D" w:rsidRPr="009B5220" w:rsidRDefault="0035007D" w:rsidP="0035007D">
                  <w:pPr>
                    <w:suppressAutoHyphens w:val="0"/>
                    <w:autoSpaceDE w:val="0"/>
                    <w:autoSpaceDN w:val="0"/>
                    <w:adjustRightInd w:val="0"/>
                    <w:rPr>
                      <w:kern w:val="0"/>
                      <w:lang w:eastAsia="ru-RU"/>
                    </w:rPr>
                  </w:pPr>
                  <w:r w:rsidRPr="009B5220">
                    <w:rPr>
                      <w:kern w:val="0"/>
                      <w:lang w:eastAsia="ru-RU"/>
                    </w:rPr>
                    <w:t>П</w:t>
                  </w:r>
                  <w:r>
                    <w:rPr>
                      <w:kern w:val="0"/>
                      <w:lang w:eastAsia="ru-RU"/>
                    </w:rPr>
                    <w:t xml:space="preserve">рием заявления о предоставлении </w:t>
                  </w:r>
                  <w:r w:rsidRPr="009B5220">
                    <w:rPr>
                      <w:kern w:val="0"/>
                      <w:lang w:eastAsia="ru-RU"/>
                    </w:rPr>
                    <w:t>муниципальной</w:t>
                  </w:r>
                </w:p>
                <w:p w:rsidR="0035007D" w:rsidRPr="009B5220" w:rsidRDefault="0035007D" w:rsidP="0035007D">
                  <w:pPr>
                    <w:suppressAutoHyphens w:val="0"/>
                    <w:autoSpaceDE w:val="0"/>
                    <w:autoSpaceDN w:val="0"/>
                    <w:adjustRightInd w:val="0"/>
                    <w:rPr>
                      <w:kern w:val="0"/>
                      <w:lang w:eastAsia="ru-RU"/>
                    </w:rPr>
                  </w:pPr>
                  <w:r w:rsidRPr="009B5220">
                    <w:rPr>
                      <w:kern w:val="0"/>
                      <w:lang w:eastAsia="ru-RU"/>
                    </w:rPr>
                    <w:t>услуги и документов, необходимых │</w:t>
                  </w:r>
                </w:p>
                <w:p w:rsidR="0035007D" w:rsidRDefault="0035007D" w:rsidP="0035007D">
                  <w:r w:rsidRPr="009B5220">
                    <w:rPr>
                      <w:kern w:val="0"/>
                      <w:lang w:eastAsia="ru-RU"/>
                    </w:rPr>
                    <w:t>для предоставления муниципальной услуги</w:t>
                  </w:r>
                </w:p>
              </w:txbxContent>
            </v:textbox>
          </v:rect>
        </w:pict>
      </w:r>
      <w:r w:rsidRPr="006315D7">
        <w:rPr>
          <w:rFonts w:ascii="Courier New" w:hAnsi="Courier New" w:cs="Courier New"/>
          <w:kern w:val="0"/>
          <w:sz w:val="26"/>
          <w:szCs w:val="26"/>
          <w:lang w:eastAsia="ru-RU"/>
        </w:rPr>
        <w:t xml:space="preserve">             </w:t>
      </w:r>
    </w:p>
    <w:p w:rsidR="0035007D" w:rsidRPr="006315D7" w:rsidRDefault="0035007D" w:rsidP="0035007D">
      <w:pPr>
        <w:suppressAutoHyphens w:val="0"/>
        <w:autoSpaceDE w:val="0"/>
        <w:autoSpaceDN w:val="0"/>
        <w:adjustRightInd w:val="0"/>
        <w:rPr>
          <w:rFonts w:ascii="Courier New" w:hAnsi="Courier New" w:cs="Courier New"/>
          <w:kern w:val="0"/>
          <w:sz w:val="26"/>
          <w:szCs w:val="26"/>
          <w:lang w:eastAsia="ru-RU"/>
        </w:rPr>
      </w:pPr>
    </w:p>
    <w:p w:rsidR="0035007D" w:rsidRPr="006315D7" w:rsidRDefault="0035007D" w:rsidP="0035007D">
      <w:pPr>
        <w:suppressAutoHyphens w:val="0"/>
        <w:autoSpaceDE w:val="0"/>
        <w:autoSpaceDN w:val="0"/>
        <w:adjustRightInd w:val="0"/>
        <w:rPr>
          <w:rFonts w:ascii="Courier New" w:hAnsi="Courier New" w:cs="Courier New"/>
          <w:kern w:val="0"/>
          <w:sz w:val="26"/>
          <w:szCs w:val="26"/>
          <w:lang w:eastAsia="ru-RU"/>
        </w:rPr>
      </w:pPr>
    </w:p>
    <w:p w:rsidR="0035007D" w:rsidRPr="006315D7" w:rsidRDefault="0035007D" w:rsidP="0035007D">
      <w:pPr>
        <w:suppressAutoHyphens w:val="0"/>
        <w:autoSpaceDE w:val="0"/>
        <w:autoSpaceDN w:val="0"/>
        <w:adjustRightInd w:val="0"/>
        <w:rPr>
          <w:rFonts w:ascii="Courier New" w:hAnsi="Courier New" w:cs="Courier New"/>
          <w:kern w:val="0"/>
          <w:sz w:val="26"/>
          <w:szCs w:val="26"/>
          <w:lang w:eastAsia="ru-RU"/>
        </w:rPr>
      </w:pPr>
    </w:p>
    <w:p w:rsidR="0035007D" w:rsidRPr="006315D7" w:rsidRDefault="0035007D" w:rsidP="0035007D">
      <w:pPr>
        <w:suppressAutoHyphens w:val="0"/>
        <w:autoSpaceDE w:val="0"/>
        <w:autoSpaceDN w:val="0"/>
        <w:adjustRightInd w:val="0"/>
        <w:rPr>
          <w:rFonts w:ascii="Courier New" w:hAnsi="Courier New" w:cs="Courier New"/>
          <w:kern w:val="0"/>
          <w:sz w:val="26"/>
          <w:szCs w:val="26"/>
          <w:lang w:eastAsia="ru-RU"/>
        </w:rPr>
      </w:pPr>
      <w:r w:rsidRPr="006315D7">
        <w:rPr>
          <w:rFonts w:ascii="Courier New" w:hAnsi="Courier New" w:cs="Courier New"/>
          <w:noProof/>
          <w:kern w:val="0"/>
          <w:sz w:val="26"/>
          <w:szCs w:val="26"/>
          <w:lang w:eastAsia="ru-RU"/>
        </w:rPr>
        <w:pict>
          <v:shapetype id="_x0000_t32" coordsize="21600,21600" o:spt="32" o:oned="t" path="m,l21600,21600e" filled="f">
            <v:path arrowok="t" fillok="f" o:connecttype="none"/>
            <o:lock v:ext="edit" shapetype="t"/>
          </v:shapetype>
          <v:shape id="_x0000_s1029" type="#_x0000_t32" style="position:absolute;margin-left:224.7pt;margin-top:8.1pt;width:0;height:18.75pt;z-index:251663360" o:connectortype="straight">
            <v:stroke endarrow="block"/>
          </v:shape>
        </w:pict>
      </w:r>
    </w:p>
    <w:p w:rsidR="0035007D" w:rsidRPr="006315D7" w:rsidRDefault="0035007D" w:rsidP="0035007D">
      <w:pPr>
        <w:suppressAutoHyphens w:val="0"/>
        <w:autoSpaceDE w:val="0"/>
        <w:autoSpaceDN w:val="0"/>
        <w:adjustRightInd w:val="0"/>
        <w:rPr>
          <w:rFonts w:ascii="Courier New" w:hAnsi="Courier New" w:cs="Courier New"/>
          <w:kern w:val="0"/>
          <w:sz w:val="26"/>
          <w:szCs w:val="26"/>
          <w:lang w:eastAsia="ru-RU"/>
        </w:rPr>
      </w:pPr>
    </w:p>
    <w:p w:rsidR="0035007D" w:rsidRPr="006315D7" w:rsidRDefault="0035007D" w:rsidP="0035007D">
      <w:pPr>
        <w:suppressAutoHyphens w:val="0"/>
        <w:autoSpaceDE w:val="0"/>
        <w:autoSpaceDN w:val="0"/>
        <w:adjustRightInd w:val="0"/>
        <w:rPr>
          <w:rFonts w:ascii="Courier New" w:hAnsi="Courier New" w:cs="Courier New"/>
          <w:kern w:val="0"/>
          <w:sz w:val="26"/>
          <w:szCs w:val="26"/>
          <w:lang w:eastAsia="ru-RU"/>
        </w:rPr>
      </w:pPr>
    </w:p>
    <w:p w:rsidR="0035007D" w:rsidRPr="006315D7" w:rsidRDefault="0035007D" w:rsidP="0035007D">
      <w:pPr>
        <w:suppressAutoHyphens w:val="0"/>
        <w:autoSpaceDE w:val="0"/>
        <w:autoSpaceDN w:val="0"/>
        <w:adjustRightInd w:val="0"/>
        <w:rPr>
          <w:rFonts w:ascii="Courier New" w:hAnsi="Courier New" w:cs="Courier New"/>
          <w:kern w:val="0"/>
          <w:sz w:val="26"/>
          <w:szCs w:val="26"/>
          <w:lang w:eastAsia="ru-RU"/>
        </w:rPr>
      </w:pPr>
      <w:r w:rsidRPr="006315D7">
        <w:rPr>
          <w:rFonts w:ascii="Courier New" w:hAnsi="Courier New" w:cs="Courier New"/>
          <w:noProof/>
          <w:kern w:val="0"/>
          <w:sz w:val="26"/>
          <w:szCs w:val="26"/>
          <w:lang w:eastAsia="ru-RU"/>
        </w:rPr>
        <w:pict>
          <v:rect id="_x0000_s1030" style="position:absolute;margin-left:77.7pt;margin-top:5.6pt;width:306.75pt;height:48.75pt;z-index:251664384">
            <v:textbox>
              <w:txbxContent>
                <w:p w:rsidR="0035007D" w:rsidRPr="009B5220" w:rsidRDefault="0035007D" w:rsidP="0035007D">
                  <w:pPr>
                    <w:suppressAutoHyphens w:val="0"/>
                    <w:autoSpaceDE w:val="0"/>
                    <w:autoSpaceDN w:val="0"/>
                    <w:adjustRightInd w:val="0"/>
                    <w:rPr>
                      <w:kern w:val="0"/>
                      <w:lang w:eastAsia="ru-RU"/>
                    </w:rPr>
                  </w:pPr>
                  <w:r w:rsidRPr="009B5220">
                    <w:rPr>
                      <w:kern w:val="0"/>
                      <w:lang w:eastAsia="ru-RU"/>
                    </w:rPr>
                    <w:t>Рассмотрение заявления о предоставлении │</w:t>
                  </w:r>
                </w:p>
                <w:p w:rsidR="0035007D" w:rsidRPr="009B5220" w:rsidRDefault="0035007D" w:rsidP="0035007D">
                  <w:pPr>
                    <w:suppressAutoHyphens w:val="0"/>
                    <w:autoSpaceDE w:val="0"/>
                    <w:autoSpaceDN w:val="0"/>
                    <w:adjustRightInd w:val="0"/>
                    <w:rPr>
                      <w:kern w:val="0"/>
                      <w:lang w:eastAsia="ru-RU"/>
                    </w:rPr>
                  </w:pPr>
                  <w:r w:rsidRPr="009B5220">
                    <w:rPr>
                      <w:kern w:val="0"/>
                      <w:lang w:eastAsia="ru-RU"/>
                    </w:rPr>
                    <w:t>муниципальной услуги и документов, необходимых</w:t>
                  </w:r>
                </w:p>
                <w:p w:rsidR="0035007D" w:rsidRPr="009B5220" w:rsidRDefault="0035007D" w:rsidP="0035007D">
                  <w:r w:rsidRPr="009B5220">
                    <w:rPr>
                      <w:kern w:val="0"/>
                      <w:lang w:eastAsia="ru-RU"/>
                    </w:rPr>
                    <w:t>для предоставления муниципальной услуги</w:t>
                  </w:r>
                </w:p>
              </w:txbxContent>
            </v:textbox>
          </v:rect>
        </w:pict>
      </w:r>
      <w:r w:rsidRPr="006315D7">
        <w:rPr>
          <w:rFonts w:ascii="Courier New" w:hAnsi="Courier New" w:cs="Courier New"/>
          <w:kern w:val="0"/>
          <w:sz w:val="26"/>
          <w:szCs w:val="26"/>
          <w:lang w:eastAsia="ru-RU"/>
        </w:rPr>
        <w:t xml:space="preserve">             </w:t>
      </w:r>
    </w:p>
    <w:p w:rsidR="0035007D" w:rsidRPr="006315D7" w:rsidRDefault="0035007D" w:rsidP="0035007D">
      <w:pPr>
        <w:suppressAutoHyphens w:val="0"/>
        <w:autoSpaceDE w:val="0"/>
        <w:autoSpaceDN w:val="0"/>
        <w:adjustRightInd w:val="0"/>
        <w:rPr>
          <w:rFonts w:ascii="Courier New" w:hAnsi="Courier New" w:cs="Courier New"/>
          <w:kern w:val="0"/>
          <w:sz w:val="26"/>
          <w:szCs w:val="26"/>
          <w:lang w:eastAsia="ru-RU"/>
        </w:rPr>
      </w:pPr>
    </w:p>
    <w:p w:rsidR="0035007D" w:rsidRPr="006315D7" w:rsidRDefault="0035007D" w:rsidP="0035007D">
      <w:pPr>
        <w:suppressAutoHyphens w:val="0"/>
        <w:autoSpaceDE w:val="0"/>
        <w:autoSpaceDN w:val="0"/>
        <w:adjustRightInd w:val="0"/>
        <w:rPr>
          <w:rFonts w:ascii="Courier New" w:hAnsi="Courier New" w:cs="Courier New"/>
          <w:kern w:val="0"/>
          <w:sz w:val="26"/>
          <w:szCs w:val="26"/>
          <w:lang w:eastAsia="ru-RU"/>
        </w:rPr>
      </w:pPr>
    </w:p>
    <w:p w:rsidR="0035007D" w:rsidRPr="006315D7" w:rsidRDefault="0035007D" w:rsidP="0035007D">
      <w:pPr>
        <w:suppressAutoHyphens w:val="0"/>
        <w:autoSpaceDE w:val="0"/>
        <w:autoSpaceDN w:val="0"/>
        <w:adjustRightInd w:val="0"/>
        <w:rPr>
          <w:rFonts w:ascii="Courier New" w:hAnsi="Courier New" w:cs="Courier New"/>
          <w:kern w:val="0"/>
          <w:sz w:val="26"/>
          <w:szCs w:val="26"/>
          <w:lang w:eastAsia="ru-RU"/>
        </w:rPr>
      </w:pPr>
    </w:p>
    <w:p w:rsidR="0035007D" w:rsidRPr="006315D7" w:rsidRDefault="0035007D" w:rsidP="0035007D">
      <w:pPr>
        <w:suppressAutoHyphens w:val="0"/>
        <w:autoSpaceDE w:val="0"/>
        <w:autoSpaceDN w:val="0"/>
        <w:adjustRightInd w:val="0"/>
        <w:rPr>
          <w:rFonts w:ascii="Courier New" w:hAnsi="Courier New" w:cs="Courier New"/>
          <w:kern w:val="0"/>
          <w:sz w:val="26"/>
          <w:szCs w:val="26"/>
          <w:lang w:eastAsia="ru-RU"/>
        </w:rPr>
      </w:pPr>
    </w:p>
    <w:p w:rsidR="0035007D" w:rsidRPr="006315D7" w:rsidRDefault="0035007D" w:rsidP="0035007D">
      <w:pPr>
        <w:suppressAutoHyphens w:val="0"/>
        <w:autoSpaceDE w:val="0"/>
        <w:autoSpaceDN w:val="0"/>
        <w:adjustRightInd w:val="0"/>
        <w:rPr>
          <w:rFonts w:ascii="Courier New" w:hAnsi="Courier New" w:cs="Courier New"/>
          <w:kern w:val="0"/>
          <w:sz w:val="26"/>
          <w:szCs w:val="26"/>
          <w:lang w:eastAsia="ru-RU"/>
        </w:rPr>
      </w:pPr>
      <w:r w:rsidRPr="006315D7">
        <w:rPr>
          <w:rFonts w:ascii="Courier New" w:hAnsi="Courier New" w:cs="Courier New"/>
          <w:noProof/>
          <w:kern w:val="0"/>
          <w:sz w:val="26"/>
          <w:szCs w:val="26"/>
          <w:lang w:eastAsia="ru-RU"/>
        </w:rPr>
        <w:pict>
          <v:shape id="_x0000_s1031" type="#_x0000_t32" style="position:absolute;margin-left:224.7pt;margin-top:5.95pt;width:0;height:19.5pt;z-index:251665408" o:connectortype="straight">
            <v:stroke endarrow="block"/>
          </v:shape>
        </w:pict>
      </w:r>
    </w:p>
    <w:p w:rsidR="0035007D" w:rsidRPr="006315D7" w:rsidRDefault="0035007D" w:rsidP="0035007D">
      <w:pPr>
        <w:suppressAutoHyphens w:val="0"/>
        <w:autoSpaceDE w:val="0"/>
        <w:autoSpaceDN w:val="0"/>
        <w:adjustRightInd w:val="0"/>
        <w:rPr>
          <w:rFonts w:ascii="Courier New" w:hAnsi="Courier New" w:cs="Courier New"/>
          <w:kern w:val="0"/>
          <w:sz w:val="26"/>
          <w:szCs w:val="26"/>
          <w:lang w:eastAsia="ru-RU"/>
        </w:rPr>
      </w:pPr>
    </w:p>
    <w:p w:rsidR="0035007D" w:rsidRPr="006315D7" w:rsidRDefault="0035007D" w:rsidP="0035007D">
      <w:pPr>
        <w:suppressAutoHyphens w:val="0"/>
        <w:autoSpaceDE w:val="0"/>
        <w:autoSpaceDN w:val="0"/>
        <w:adjustRightInd w:val="0"/>
        <w:rPr>
          <w:rFonts w:ascii="Courier New" w:hAnsi="Courier New" w:cs="Courier New"/>
          <w:kern w:val="0"/>
          <w:sz w:val="26"/>
          <w:szCs w:val="26"/>
          <w:lang w:eastAsia="ru-RU"/>
        </w:rPr>
      </w:pPr>
      <w:r w:rsidRPr="006315D7">
        <w:rPr>
          <w:rFonts w:ascii="Courier New" w:hAnsi="Courier New" w:cs="Courier New"/>
          <w:noProof/>
          <w:kern w:val="0"/>
          <w:sz w:val="26"/>
          <w:szCs w:val="26"/>
          <w:lang w:eastAsia="ru-RU"/>
        </w:rPr>
        <w:pict>
          <v:rect id="_x0000_s1032" style="position:absolute;margin-left:81.45pt;margin-top:10.3pt;width:303pt;height:39pt;z-index:251666432">
            <v:textbox>
              <w:txbxContent>
                <w:p w:rsidR="0035007D" w:rsidRPr="009B5220" w:rsidRDefault="0035007D" w:rsidP="0035007D">
                  <w:pPr>
                    <w:suppressAutoHyphens w:val="0"/>
                    <w:autoSpaceDE w:val="0"/>
                    <w:autoSpaceDN w:val="0"/>
                    <w:adjustRightInd w:val="0"/>
                    <w:rPr>
                      <w:kern w:val="0"/>
                      <w:lang w:eastAsia="ru-RU"/>
                    </w:rPr>
                  </w:pPr>
                  <w:r w:rsidRPr="009B5220">
                    <w:rPr>
                      <w:kern w:val="0"/>
                      <w:lang w:eastAsia="ru-RU"/>
                    </w:rPr>
                    <w:t xml:space="preserve">Предоставление </w:t>
                  </w:r>
                  <w:r>
                    <w:rPr>
                      <w:kern w:val="0"/>
                      <w:lang w:eastAsia="ru-RU"/>
                    </w:rPr>
                    <w:t>муниципальной услуги либо отказ</w:t>
                  </w:r>
                </w:p>
                <w:p w:rsidR="0035007D" w:rsidRPr="009B5220" w:rsidRDefault="0035007D" w:rsidP="0035007D">
                  <w:r w:rsidRPr="009B5220">
                    <w:rPr>
                      <w:kern w:val="0"/>
                      <w:lang w:eastAsia="ru-RU"/>
                    </w:rPr>
                    <w:t>в предоставлении муниципальной услуги</w:t>
                  </w:r>
                </w:p>
              </w:txbxContent>
            </v:textbox>
          </v:rect>
        </w:pict>
      </w:r>
    </w:p>
    <w:p w:rsidR="0035007D" w:rsidRPr="006315D7" w:rsidRDefault="0035007D" w:rsidP="0035007D">
      <w:pPr>
        <w:suppressAutoHyphens w:val="0"/>
        <w:autoSpaceDE w:val="0"/>
        <w:autoSpaceDN w:val="0"/>
        <w:adjustRightInd w:val="0"/>
        <w:rPr>
          <w:rFonts w:ascii="Courier New" w:hAnsi="Courier New" w:cs="Courier New"/>
          <w:kern w:val="0"/>
          <w:sz w:val="26"/>
          <w:szCs w:val="26"/>
          <w:lang w:eastAsia="ru-RU"/>
        </w:rPr>
      </w:pPr>
      <w:r w:rsidRPr="006315D7">
        <w:rPr>
          <w:rFonts w:ascii="Courier New" w:hAnsi="Courier New" w:cs="Courier New"/>
          <w:kern w:val="0"/>
          <w:sz w:val="26"/>
          <w:szCs w:val="26"/>
          <w:lang w:eastAsia="ru-RU"/>
        </w:rPr>
        <w:t xml:space="preserve">             </w:t>
      </w:r>
    </w:p>
    <w:p w:rsidR="0035007D" w:rsidRPr="006315D7" w:rsidRDefault="0035007D" w:rsidP="0035007D">
      <w:pPr>
        <w:suppressAutoHyphens w:val="0"/>
        <w:autoSpaceDE w:val="0"/>
        <w:autoSpaceDN w:val="0"/>
        <w:adjustRightInd w:val="0"/>
        <w:rPr>
          <w:rFonts w:ascii="Courier New" w:hAnsi="Courier New" w:cs="Courier New"/>
          <w:kern w:val="0"/>
          <w:sz w:val="26"/>
          <w:szCs w:val="26"/>
          <w:lang w:eastAsia="ru-RU"/>
        </w:rPr>
      </w:pPr>
    </w:p>
    <w:p w:rsidR="0035007D" w:rsidRPr="006315D7" w:rsidRDefault="0035007D" w:rsidP="0035007D">
      <w:pPr>
        <w:suppressAutoHyphens w:val="0"/>
        <w:autoSpaceDE w:val="0"/>
        <w:autoSpaceDN w:val="0"/>
        <w:adjustRightInd w:val="0"/>
        <w:rPr>
          <w:rFonts w:ascii="Courier New" w:hAnsi="Courier New" w:cs="Courier New"/>
          <w:kern w:val="0"/>
          <w:sz w:val="26"/>
          <w:szCs w:val="26"/>
          <w:lang w:eastAsia="ru-RU"/>
        </w:rPr>
      </w:pPr>
    </w:p>
    <w:p w:rsidR="0035007D" w:rsidRPr="006315D7" w:rsidRDefault="0035007D" w:rsidP="0035007D">
      <w:pPr>
        <w:suppressAutoHyphens w:val="0"/>
        <w:autoSpaceDE w:val="0"/>
        <w:autoSpaceDN w:val="0"/>
        <w:adjustRightInd w:val="0"/>
        <w:rPr>
          <w:rFonts w:ascii="Courier New" w:hAnsi="Courier New" w:cs="Courier New"/>
          <w:kern w:val="0"/>
          <w:sz w:val="26"/>
          <w:szCs w:val="26"/>
          <w:lang w:eastAsia="ru-RU"/>
        </w:rPr>
      </w:pPr>
    </w:p>
    <w:p w:rsidR="0035007D" w:rsidRPr="006315D7" w:rsidRDefault="0035007D" w:rsidP="0035007D">
      <w:pPr>
        <w:tabs>
          <w:tab w:val="left" w:pos="2100"/>
          <w:tab w:val="left" w:pos="6090"/>
        </w:tabs>
        <w:suppressAutoHyphens w:val="0"/>
        <w:autoSpaceDE w:val="0"/>
        <w:autoSpaceDN w:val="0"/>
        <w:adjustRightInd w:val="0"/>
        <w:rPr>
          <w:kern w:val="0"/>
          <w:sz w:val="26"/>
          <w:szCs w:val="26"/>
          <w:lang w:eastAsia="ru-RU"/>
        </w:rPr>
      </w:pPr>
      <w:r w:rsidRPr="006315D7">
        <w:rPr>
          <w:rFonts w:ascii="Courier New" w:hAnsi="Courier New" w:cs="Courier New"/>
          <w:noProof/>
          <w:kern w:val="0"/>
          <w:sz w:val="26"/>
          <w:szCs w:val="26"/>
          <w:lang w:eastAsia="ru-RU"/>
        </w:rPr>
        <w:pict>
          <v:shape id="_x0000_s1034" type="#_x0000_t32" style="position:absolute;margin-left:334.2pt;margin-top:2.4pt;width:0;height:25.5pt;z-index:251668480" o:connectortype="straight">
            <v:stroke endarrow="block"/>
          </v:shape>
        </w:pict>
      </w:r>
      <w:r w:rsidRPr="006315D7">
        <w:rPr>
          <w:rFonts w:ascii="Courier New" w:hAnsi="Courier New" w:cs="Courier New"/>
          <w:noProof/>
          <w:kern w:val="0"/>
          <w:sz w:val="26"/>
          <w:szCs w:val="26"/>
          <w:lang w:eastAsia="ru-RU"/>
        </w:rPr>
        <w:pict>
          <v:shape id="_x0000_s1033" type="#_x0000_t32" style="position:absolute;margin-left:126.45pt;margin-top:2.4pt;width:0;height:21.75pt;z-index:251667456" o:connectortype="straight">
            <v:stroke endarrow="block"/>
          </v:shape>
        </w:pict>
      </w:r>
      <w:r w:rsidRPr="006315D7">
        <w:rPr>
          <w:rFonts w:ascii="Courier New" w:hAnsi="Courier New" w:cs="Courier New"/>
          <w:kern w:val="0"/>
          <w:sz w:val="26"/>
          <w:szCs w:val="26"/>
          <w:lang w:eastAsia="ru-RU"/>
        </w:rPr>
        <w:tab/>
      </w:r>
      <w:r w:rsidRPr="006315D7">
        <w:rPr>
          <w:kern w:val="0"/>
          <w:sz w:val="26"/>
          <w:szCs w:val="26"/>
          <w:lang w:eastAsia="ru-RU"/>
        </w:rPr>
        <w:t>ДА</w:t>
      </w:r>
      <w:r w:rsidRPr="006315D7">
        <w:rPr>
          <w:kern w:val="0"/>
          <w:sz w:val="26"/>
          <w:szCs w:val="26"/>
          <w:lang w:eastAsia="ru-RU"/>
        </w:rPr>
        <w:tab/>
        <w:t>НЕТ</w:t>
      </w:r>
    </w:p>
    <w:p w:rsidR="0035007D" w:rsidRPr="006315D7" w:rsidRDefault="0035007D" w:rsidP="0035007D">
      <w:pPr>
        <w:suppressAutoHyphens w:val="0"/>
        <w:autoSpaceDE w:val="0"/>
        <w:autoSpaceDN w:val="0"/>
        <w:adjustRightInd w:val="0"/>
        <w:rPr>
          <w:rFonts w:ascii="Courier New" w:hAnsi="Courier New" w:cs="Courier New"/>
          <w:kern w:val="0"/>
          <w:sz w:val="26"/>
          <w:szCs w:val="26"/>
          <w:lang w:eastAsia="ru-RU"/>
        </w:rPr>
      </w:pPr>
    </w:p>
    <w:p w:rsidR="0035007D" w:rsidRPr="006315D7" w:rsidRDefault="0035007D" w:rsidP="0035007D">
      <w:pPr>
        <w:suppressAutoHyphens w:val="0"/>
        <w:autoSpaceDE w:val="0"/>
        <w:autoSpaceDN w:val="0"/>
        <w:adjustRightInd w:val="0"/>
        <w:rPr>
          <w:rFonts w:ascii="Courier New" w:hAnsi="Courier New" w:cs="Courier New"/>
          <w:kern w:val="0"/>
          <w:sz w:val="26"/>
          <w:szCs w:val="26"/>
          <w:lang w:eastAsia="ru-RU"/>
        </w:rPr>
      </w:pPr>
      <w:r w:rsidRPr="006315D7">
        <w:rPr>
          <w:noProof/>
          <w:sz w:val="26"/>
          <w:szCs w:val="26"/>
        </w:rPr>
        <w:pict>
          <v:rect id="_x0000_s1036" style="position:absolute;margin-left:264.45pt;margin-top:2.8pt;width:120pt;height:78.75pt;z-index:251670528">
            <v:textbox>
              <w:txbxContent>
                <w:p w:rsidR="0035007D" w:rsidRPr="000F5E9F" w:rsidRDefault="0035007D" w:rsidP="0035007D">
                  <w:r w:rsidRPr="009B5220">
                    <w:rPr>
                      <w:kern w:val="0"/>
                      <w:lang w:eastAsia="ru-RU"/>
                    </w:rPr>
                    <w:t>Уведомление заявителя</w:t>
                  </w:r>
                  <w:r w:rsidRPr="000F5E9F">
                    <w:rPr>
                      <w:kern w:val="0"/>
                      <w:lang w:eastAsia="ru-RU"/>
                    </w:rPr>
                    <w:t xml:space="preserve"> </w:t>
                  </w:r>
                  <w:r w:rsidRPr="009B5220">
                    <w:rPr>
                      <w:kern w:val="0"/>
                      <w:lang w:eastAsia="ru-RU"/>
                    </w:rPr>
                    <w:t xml:space="preserve">об отказе в </w:t>
                  </w:r>
                  <w:r w:rsidRPr="000F5E9F">
                    <w:rPr>
                      <w:kern w:val="0"/>
                      <w:lang w:eastAsia="ru-RU"/>
                    </w:rPr>
                    <w:t>предоставлении муниципальной услуги</w:t>
                  </w:r>
                  <w:r>
                    <w:rPr>
                      <w:kern w:val="0"/>
                      <w:lang w:eastAsia="ru-RU"/>
                    </w:rPr>
                    <w:t xml:space="preserve"> </w:t>
                  </w:r>
                </w:p>
              </w:txbxContent>
            </v:textbox>
          </v:rect>
        </w:pict>
      </w:r>
      <w:r w:rsidRPr="006315D7">
        <w:rPr>
          <w:noProof/>
          <w:sz w:val="26"/>
          <w:szCs w:val="26"/>
        </w:rPr>
        <w:pict>
          <v:rect id="_x0000_s1035" style="position:absolute;margin-left:81.45pt;margin-top:2.8pt;width:139.5pt;height:78.75pt;z-index:251669504">
            <v:textbox>
              <w:txbxContent>
                <w:p w:rsidR="0035007D" w:rsidRPr="000F5E9F" w:rsidRDefault="0035007D" w:rsidP="0035007D">
                  <w:pPr>
                    <w:suppressAutoHyphens w:val="0"/>
                    <w:autoSpaceDE w:val="0"/>
                    <w:autoSpaceDN w:val="0"/>
                    <w:adjustRightInd w:val="0"/>
                    <w:rPr>
                      <w:kern w:val="0"/>
                      <w:lang w:eastAsia="ru-RU"/>
                    </w:rPr>
                  </w:pPr>
                  <w:r w:rsidRPr="009B5220">
                    <w:rPr>
                      <w:kern w:val="0"/>
                      <w:lang w:eastAsia="ru-RU"/>
                    </w:rPr>
                    <w:t>Разрешение на строительство</w:t>
                  </w:r>
                  <w:r>
                    <w:rPr>
                      <w:kern w:val="0"/>
                      <w:lang w:eastAsia="ru-RU"/>
                    </w:rPr>
                    <w:t xml:space="preserve"> и реконструкцию объектов </w:t>
                  </w:r>
                  <w:r w:rsidRPr="009B5220">
                    <w:rPr>
                      <w:kern w:val="0"/>
                      <w:lang w:eastAsia="ru-RU"/>
                    </w:rPr>
                    <w:t>капитального строительства</w:t>
                  </w:r>
                  <w:r w:rsidRPr="000F5E9F">
                    <w:rPr>
                      <w:kern w:val="0"/>
                      <w:lang w:eastAsia="ru-RU"/>
                    </w:rPr>
                    <w:t xml:space="preserve"> </w:t>
                  </w:r>
                </w:p>
              </w:txbxContent>
            </v:textbox>
          </v:rect>
        </w:pict>
      </w:r>
      <w:r w:rsidRPr="006315D7">
        <w:rPr>
          <w:rFonts w:ascii="Courier New" w:hAnsi="Courier New" w:cs="Courier New"/>
          <w:kern w:val="0"/>
          <w:sz w:val="26"/>
          <w:szCs w:val="26"/>
          <w:lang w:eastAsia="ru-RU"/>
        </w:rPr>
        <w:t xml:space="preserve">                  </w:t>
      </w:r>
    </w:p>
    <w:p w:rsidR="0035007D" w:rsidRDefault="0035007D" w:rsidP="0035007D">
      <w:pPr>
        <w:pStyle w:val="ConsPlusNonformat"/>
        <w:rPr>
          <w:rFonts w:ascii="Times New Roman" w:hAnsi="Times New Roman" w:cs="Times New Roman"/>
          <w:sz w:val="26"/>
          <w:szCs w:val="26"/>
        </w:rPr>
      </w:pPr>
    </w:p>
    <w:p w:rsidR="0035007D" w:rsidRDefault="0035007D" w:rsidP="0035007D">
      <w:pPr>
        <w:pStyle w:val="ConsPlusNonformat"/>
        <w:rPr>
          <w:rFonts w:ascii="Times New Roman" w:hAnsi="Times New Roman" w:cs="Times New Roman"/>
          <w:sz w:val="26"/>
          <w:szCs w:val="26"/>
        </w:rPr>
      </w:pPr>
    </w:p>
    <w:p w:rsidR="0035007D" w:rsidRDefault="0035007D" w:rsidP="0035007D">
      <w:pPr>
        <w:pStyle w:val="ConsPlusNonformat"/>
        <w:rPr>
          <w:rFonts w:ascii="Times New Roman" w:hAnsi="Times New Roman" w:cs="Times New Roman"/>
          <w:sz w:val="26"/>
          <w:szCs w:val="26"/>
        </w:rPr>
      </w:pPr>
    </w:p>
    <w:p w:rsidR="0035007D" w:rsidRDefault="0035007D" w:rsidP="0035007D">
      <w:pPr>
        <w:pStyle w:val="ConsPlusNonformat"/>
        <w:rPr>
          <w:rFonts w:ascii="Times New Roman" w:hAnsi="Times New Roman" w:cs="Times New Roman"/>
          <w:sz w:val="26"/>
          <w:szCs w:val="26"/>
        </w:rPr>
      </w:pPr>
    </w:p>
    <w:p w:rsidR="0035007D" w:rsidRDefault="0035007D" w:rsidP="0035007D">
      <w:pPr>
        <w:pStyle w:val="ConsPlusNonformat"/>
        <w:rPr>
          <w:rFonts w:ascii="Times New Roman" w:hAnsi="Times New Roman" w:cs="Times New Roman"/>
          <w:sz w:val="26"/>
          <w:szCs w:val="26"/>
        </w:rPr>
      </w:pPr>
    </w:p>
    <w:p w:rsidR="0035007D" w:rsidRDefault="0035007D" w:rsidP="0035007D">
      <w:pPr>
        <w:pStyle w:val="ConsPlusNonformat"/>
        <w:rPr>
          <w:rFonts w:ascii="Times New Roman" w:hAnsi="Times New Roman" w:cs="Times New Roman"/>
          <w:sz w:val="26"/>
          <w:szCs w:val="26"/>
        </w:rPr>
      </w:pPr>
    </w:p>
    <w:p w:rsidR="0035007D" w:rsidRDefault="0035007D" w:rsidP="0035007D">
      <w:pPr>
        <w:pStyle w:val="ConsPlusNonformat"/>
        <w:rPr>
          <w:rFonts w:ascii="Times New Roman" w:hAnsi="Times New Roman" w:cs="Times New Roman"/>
          <w:sz w:val="26"/>
          <w:szCs w:val="26"/>
        </w:rPr>
      </w:pPr>
    </w:p>
    <w:p w:rsidR="0035007D" w:rsidRDefault="0035007D" w:rsidP="0035007D">
      <w:pPr>
        <w:pStyle w:val="ConsPlusNonformat"/>
        <w:rPr>
          <w:rFonts w:ascii="Times New Roman" w:hAnsi="Times New Roman" w:cs="Times New Roman"/>
          <w:sz w:val="26"/>
          <w:szCs w:val="26"/>
        </w:rPr>
      </w:pPr>
    </w:p>
    <w:p w:rsidR="0035007D" w:rsidRDefault="0035007D" w:rsidP="0035007D">
      <w:pPr>
        <w:pStyle w:val="ConsPlusNonformat"/>
        <w:rPr>
          <w:rFonts w:ascii="Times New Roman" w:hAnsi="Times New Roman" w:cs="Times New Roman"/>
          <w:sz w:val="26"/>
          <w:szCs w:val="26"/>
        </w:rPr>
      </w:pPr>
    </w:p>
    <w:p w:rsidR="0035007D" w:rsidRDefault="0035007D" w:rsidP="0035007D">
      <w:pPr>
        <w:pStyle w:val="ConsPlusNonformat"/>
        <w:rPr>
          <w:rFonts w:ascii="Times New Roman" w:hAnsi="Times New Roman" w:cs="Times New Roman"/>
          <w:sz w:val="26"/>
          <w:szCs w:val="26"/>
        </w:rPr>
      </w:pPr>
    </w:p>
    <w:p w:rsidR="0035007D" w:rsidRDefault="0035007D" w:rsidP="0035007D">
      <w:pPr>
        <w:ind w:left="4956"/>
        <w:rPr>
          <w:color w:val="000000"/>
          <w:sz w:val="26"/>
          <w:szCs w:val="26"/>
        </w:rPr>
      </w:pPr>
    </w:p>
    <w:p w:rsidR="0035007D" w:rsidRPr="006315D7" w:rsidRDefault="0035007D" w:rsidP="0035007D">
      <w:pPr>
        <w:ind w:left="4956"/>
        <w:rPr>
          <w:color w:val="000000"/>
          <w:sz w:val="26"/>
          <w:szCs w:val="26"/>
        </w:rPr>
      </w:pPr>
      <w:r w:rsidRPr="006315D7">
        <w:rPr>
          <w:color w:val="000000"/>
          <w:sz w:val="26"/>
          <w:szCs w:val="26"/>
        </w:rPr>
        <w:t xml:space="preserve">Приложение № </w:t>
      </w:r>
      <w:r>
        <w:rPr>
          <w:color w:val="000000"/>
          <w:sz w:val="26"/>
          <w:szCs w:val="26"/>
        </w:rPr>
        <w:t>3</w:t>
      </w:r>
    </w:p>
    <w:p w:rsidR="0035007D" w:rsidRPr="006315D7" w:rsidRDefault="0035007D" w:rsidP="0035007D">
      <w:pPr>
        <w:ind w:left="4956"/>
        <w:rPr>
          <w:sz w:val="26"/>
          <w:szCs w:val="26"/>
        </w:rPr>
      </w:pPr>
      <w:r w:rsidRPr="006315D7">
        <w:rPr>
          <w:color w:val="000000"/>
          <w:sz w:val="26"/>
          <w:szCs w:val="26"/>
        </w:rPr>
        <w:t xml:space="preserve">к административному регламенту предоставления муниципальной услуги </w:t>
      </w:r>
      <w:r w:rsidRPr="006315D7">
        <w:rPr>
          <w:sz w:val="26"/>
          <w:szCs w:val="26"/>
        </w:rPr>
        <w:t>«Выдача разрешени</w:t>
      </w:r>
      <w:r>
        <w:rPr>
          <w:sz w:val="26"/>
          <w:szCs w:val="26"/>
        </w:rPr>
        <w:t>я</w:t>
      </w:r>
      <w:r w:rsidRPr="006315D7">
        <w:rPr>
          <w:sz w:val="26"/>
          <w:szCs w:val="26"/>
        </w:rPr>
        <w:t xml:space="preserve"> на строительство объект</w:t>
      </w:r>
      <w:r>
        <w:rPr>
          <w:sz w:val="26"/>
          <w:szCs w:val="26"/>
        </w:rPr>
        <w:t>а</w:t>
      </w:r>
      <w:r w:rsidRPr="006315D7">
        <w:rPr>
          <w:sz w:val="26"/>
          <w:szCs w:val="26"/>
        </w:rPr>
        <w:t xml:space="preserve"> капитального строительства, расположенн</w:t>
      </w:r>
      <w:r>
        <w:rPr>
          <w:sz w:val="26"/>
          <w:szCs w:val="26"/>
        </w:rPr>
        <w:t>ого</w:t>
      </w:r>
      <w:r w:rsidRPr="006315D7">
        <w:rPr>
          <w:sz w:val="26"/>
          <w:szCs w:val="26"/>
        </w:rPr>
        <w:t xml:space="preserve"> на территории муниципального образования городского округа города  Вятские Поляны Кировской области»</w:t>
      </w:r>
    </w:p>
    <w:p w:rsidR="0035007D" w:rsidRDefault="0035007D" w:rsidP="0035007D">
      <w:pPr>
        <w:pStyle w:val="ConsPlusNonformat"/>
        <w:rPr>
          <w:rFonts w:ascii="Times New Roman" w:hAnsi="Times New Roman" w:cs="Times New Roman"/>
          <w:sz w:val="26"/>
          <w:szCs w:val="26"/>
        </w:rPr>
      </w:pPr>
    </w:p>
    <w:p w:rsidR="0035007D" w:rsidRDefault="0035007D" w:rsidP="0035007D">
      <w:pPr>
        <w:pStyle w:val="ConsPlusNonformat"/>
        <w:rPr>
          <w:rFonts w:ascii="Times New Roman" w:hAnsi="Times New Roman" w:cs="Times New Roman"/>
          <w:sz w:val="26"/>
          <w:szCs w:val="26"/>
        </w:rPr>
      </w:pPr>
    </w:p>
    <w:p w:rsidR="0035007D" w:rsidRDefault="0035007D" w:rsidP="0035007D">
      <w:pPr>
        <w:pStyle w:val="ConsPlusNonformat"/>
        <w:ind w:left="708" w:right="707"/>
        <w:jc w:val="center"/>
        <w:rPr>
          <w:rFonts w:ascii="Times New Roman" w:hAnsi="Times New Roman" w:cs="Times New Roman"/>
          <w:sz w:val="26"/>
          <w:szCs w:val="26"/>
        </w:rPr>
      </w:pPr>
      <w:r>
        <w:rPr>
          <w:rFonts w:ascii="Times New Roman" w:hAnsi="Times New Roman" w:cs="Times New Roman"/>
          <w:sz w:val="26"/>
          <w:szCs w:val="26"/>
        </w:rPr>
        <w:t>ЖУРНАЛ РЕГИСТРАЦИИ ДОКУМЕНТОВ, ВЫДАННЫХ ГРАЖДАНАМ  ПО РЕЗУЛЬТАТАМ ОКАЗАНИЯ МУНИЦИПАЛЬНЫХ УСЛУГ ОТДЕЛОМ АРХИТЕКТУРЫ АДМИНИСТРАЦИИ ГОРОДА ВЯТСКИЕ ПОЛЯНЫ</w:t>
      </w:r>
    </w:p>
    <w:p w:rsidR="0035007D" w:rsidRDefault="0035007D" w:rsidP="0035007D">
      <w:pPr>
        <w:pStyle w:val="ConsPlusNonformat"/>
        <w:ind w:left="708" w:right="707"/>
        <w:jc w:val="center"/>
        <w:rPr>
          <w:rFonts w:ascii="Times New Roman" w:hAnsi="Times New Roman" w:cs="Times New Roman"/>
          <w:sz w:val="26"/>
          <w:szCs w:val="26"/>
        </w:rPr>
      </w:pPr>
    </w:p>
    <w:tbl>
      <w:tblPr>
        <w:tblW w:w="9498" w:type="dxa"/>
        <w:tblInd w:w="-87" w:type="dxa"/>
        <w:tblLayout w:type="fixed"/>
        <w:tblCellMar>
          <w:top w:w="55" w:type="dxa"/>
          <w:left w:w="55" w:type="dxa"/>
          <w:bottom w:w="55" w:type="dxa"/>
          <w:right w:w="55" w:type="dxa"/>
        </w:tblCellMar>
        <w:tblLook w:val="0000"/>
      </w:tblPr>
      <w:tblGrid>
        <w:gridCol w:w="568"/>
        <w:gridCol w:w="1701"/>
        <w:gridCol w:w="708"/>
        <w:gridCol w:w="3544"/>
        <w:gridCol w:w="1559"/>
        <w:gridCol w:w="1418"/>
      </w:tblGrid>
      <w:tr w:rsidR="0035007D" w:rsidTr="00A85585">
        <w:tc>
          <w:tcPr>
            <w:tcW w:w="568" w:type="dxa"/>
            <w:tcBorders>
              <w:top w:val="single" w:sz="1" w:space="0" w:color="000000"/>
              <w:left w:val="single" w:sz="1" w:space="0" w:color="000000"/>
              <w:bottom w:val="single" w:sz="1" w:space="0" w:color="000000"/>
            </w:tcBorders>
          </w:tcPr>
          <w:p w:rsidR="0035007D" w:rsidRDefault="0035007D" w:rsidP="00A85585">
            <w:pPr>
              <w:pStyle w:val="ac"/>
              <w:snapToGrid w:val="0"/>
              <w:spacing w:line="240" w:lineRule="auto"/>
              <w:jc w:val="center"/>
            </w:pPr>
            <w:r>
              <w:t>дата</w:t>
            </w:r>
          </w:p>
        </w:tc>
        <w:tc>
          <w:tcPr>
            <w:tcW w:w="1701" w:type="dxa"/>
            <w:tcBorders>
              <w:top w:val="single" w:sz="1" w:space="0" w:color="000000"/>
              <w:left w:val="single" w:sz="1" w:space="0" w:color="000000"/>
              <w:bottom w:val="single" w:sz="1" w:space="0" w:color="000000"/>
            </w:tcBorders>
          </w:tcPr>
          <w:p w:rsidR="0035007D" w:rsidRDefault="0035007D" w:rsidP="00A85585">
            <w:pPr>
              <w:pStyle w:val="ac"/>
              <w:snapToGrid w:val="0"/>
              <w:spacing w:line="240" w:lineRule="auto"/>
              <w:jc w:val="center"/>
            </w:pPr>
            <w:r>
              <w:t>Застройщик, собственник</w:t>
            </w:r>
          </w:p>
        </w:tc>
        <w:tc>
          <w:tcPr>
            <w:tcW w:w="708" w:type="dxa"/>
            <w:tcBorders>
              <w:top w:val="single" w:sz="1" w:space="0" w:color="000000"/>
              <w:left w:val="single" w:sz="1" w:space="0" w:color="000000"/>
              <w:bottom w:val="single" w:sz="1" w:space="0" w:color="000000"/>
            </w:tcBorders>
          </w:tcPr>
          <w:p w:rsidR="0035007D" w:rsidRDefault="0035007D" w:rsidP="00A85585">
            <w:pPr>
              <w:pStyle w:val="ac"/>
              <w:snapToGrid w:val="0"/>
              <w:spacing w:line="240" w:lineRule="auto"/>
              <w:jc w:val="center"/>
            </w:pPr>
            <w:r>
              <w:t xml:space="preserve">№ дела </w:t>
            </w:r>
          </w:p>
        </w:tc>
        <w:tc>
          <w:tcPr>
            <w:tcW w:w="3544" w:type="dxa"/>
            <w:tcBorders>
              <w:top w:val="single" w:sz="1" w:space="0" w:color="000000"/>
              <w:left w:val="single" w:sz="1" w:space="0" w:color="000000"/>
              <w:bottom w:val="single" w:sz="1" w:space="0" w:color="000000"/>
            </w:tcBorders>
          </w:tcPr>
          <w:p w:rsidR="0035007D" w:rsidRDefault="0035007D" w:rsidP="00A85585">
            <w:pPr>
              <w:pStyle w:val="ac"/>
              <w:snapToGrid w:val="0"/>
              <w:spacing w:line="240" w:lineRule="auto"/>
              <w:jc w:val="center"/>
            </w:pPr>
            <w:r>
              <w:t xml:space="preserve">Адрес объекта  </w:t>
            </w:r>
          </w:p>
        </w:tc>
        <w:tc>
          <w:tcPr>
            <w:tcW w:w="1559" w:type="dxa"/>
            <w:tcBorders>
              <w:top w:val="single" w:sz="1" w:space="0" w:color="000000"/>
              <w:left w:val="single" w:sz="1" w:space="0" w:color="000000"/>
              <w:bottom w:val="single" w:sz="1" w:space="0" w:color="000000"/>
            </w:tcBorders>
          </w:tcPr>
          <w:p w:rsidR="0035007D" w:rsidRDefault="0035007D" w:rsidP="00A85585">
            <w:pPr>
              <w:pStyle w:val="ac"/>
              <w:snapToGrid w:val="0"/>
              <w:spacing w:line="240" w:lineRule="auto"/>
              <w:jc w:val="center"/>
            </w:pPr>
            <w:r>
              <w:t xml:space="preserve">Краткое содержание  </w:t>
            </w:r>
          </w:p>
        </w:tc>
        <w:tc>
          <w:tcPr>
            <w:tcW w:w="1418" w:type="dxa"/>
            <w:tcBorders>
              <w:top w:val="single" w:sz="1" w:space="0" w:color="000000"/>
              <w:left w:val="single" w:sz="1" w:space="0" w:color="000000"/>
              <w:bottom w:val="single" w:sz="1" w:space="0" w:color="000000"/>
              <w:right w:val="single" w:sz="1" w:space="0" w:color="000000"/>
            </w:tcBorders>
          </w:tcPr>
          <w:p w:rsidR="0035007D" w:rsidRDefault="0035007D" w:rsidP="00A85585">
            <w:pPr>
              <w:pStyle w:val="ac"/>
              <w:snapToGrid w:val="0"/>
              <w:spacing w:line="240" w:lineRule="auto"/>
              <w:jc w:val="center"/>
            </w:pPr>
            <w:r>
              <w:t>Расписка в получении</w:t>
            </w:r>
          </w:p>
        </w:tc>
      </w:tr>
      <w:tr w:rsidR="0035007D" w:rsidTr="00A85585">
        <w:tc>
          <w:tcPr>
            <w:tcW w:w="568" w:type="dxa"/>
            <w:tcBorders>
              <w:top w:val="single" w:sz="1" w:space="0" w:color="000000"/>
              <w:left w:val="single" w:sz="1" w:space="0" w:color="000000"/>
              <w:bottom w:val="single" w:sz="1" w:space="0" w:color="000000"/>
            </w:tcBorders>
          </w:tcPr>
          <w:p w:rsidR="0035007D" w:rsidRDefault="0035007D" w:rsidP="00A85585">
            <w:pPr>
              <w:pStyle w:val="ac"/>
              <w:snapToGrid w:val="0"/>
              <w:jc w:val="center"/>
            </w:pPr>
          </w:p>
        </w:tc>
        <w:tc>
          <w:tcPr>
            <w:tcW w:w="1701" w:type="dxa"/>
            <w:tcBorders>
              <w:top w:val="single" w:sz="1" w:space="0" w:color="000000"/>
              <w:left w:val="single" w:sz="1" w:space="0" w:color="000000"/>
              <w:bottom w:val="single" w:sz="1" w:space="0" w:color="000000"/>
            </w:tcBorders>
          </w:tcPr>
          <w:p w:rsidR="0035007D" w:rsidRDefault="0035007D" w:rsidP="00A85585">
            <w:pPr>
              <w:pStyle w:val="ac"/>
              <w:snapToGrid w:val="0"/>
              <w:jc w:val="center"/>
            </w:pPr>
          </w:p>
        </w:tc>
        <w:tc>
          <w:tcPr>
            <w:tcW w:w="708" w:type="dxa"/>
            <w:tcBorders>
              <w:top w:val="single" w:sz="1" w:space="0" w:color="000000"/>
              <w:left w:val="single" w:sz="1" w:space="0" w:color="000000"/>
              <w:bottom w:val="single" w:sz="1" w:space="0" w:color="000000"/>
            </w:tcBorders>
          </w:tcPr>
          <w:p w:rsidR="0035007D" w:rsidRDefault="0035007D" w:rsidP="00A85585">
            <w:pPr>
              <w:pStyle w:val="ac"/>
              <w:snapToGrid w:val="0"/>
              <w:jc w:val="center"/>
            </w:pPr>
          </w:p>
        </w:tc>
        <w:tc>
          <w:tcPr>
            <w:tcW w:w="3544" w:type="dxa"/>
            <w:tcBorders>
              <w:top w:val="single" w:sz="1" w:space="0" w:color="000000"/>
              <w:left w:val="single" w:sz="1" w:space="0" w:color="000000"/>
              <w:bottom w:val="single" w:sz="1" w:space="0" w:color="000000"/>
            </w:tcBorders>
          </w:tcPr>
          <w:p w:rsidR="0035007D" w:rsidRDefault="0035007D" w:rsidP="00A85585">
            <w:pPr>
              <w:pStyle w:val="ac"/>
              <w:snapToGrid w:val="0"/>
              <w:jc w:val="center"/>
            </w:pPr>
          </w:p>
        </w:tc>
        <w:tc>
          <w:tcPr>
            <w:tcW w:w="1559" w:type="dxa"/>
            <w:tcBorders>
              <w:top w:val="single" w:sz="1" w:space="0" w:color="000000"/>
              <w:left w:val="single" w:sz="1" w:space="0" w:color="000000"/>
              <w:bottom w:val="single" w:sz="1" w:space="0" w:color="000000"/>
            </w:tcBorders>
          </w:tcPr>
          <w:p w:rsidR="0035007D" w:rsidRDefault="0035007D" w:rsidP="00A85585">
            <w:pPr>
              <w:pStyle w:val="ac"/>
              <w:snapToGrid w:val="0"/>
              <w:jc w:val="center"/>
            </w:pPr>
          </w:p>
        </w:tc>
        <w:tc>
          <w:tcPr>
            <w:tcW w:w="1418" w:type="dxa"/>
            <w:tcBorders>
              <w:top w:val="single" w:sz="1" w:space="0" w:color="000000"/>
              <w:left w:val="single" w:sz="1" w:space="0" w:color="000000"/>
              <w:bottom w:val="single" w:sz="1" w:space="0" w:color="000000"/>
              <w:right w:val="single" w:sz="1" w:space="0" w:color="000000"/>
            </w:tcBorders>
          </w:tcPr>
          <w:p w:rsidR="0035007D" w:rsidRDefault="0035007D" w:rsidP="00A85585">
            <w:pPr>
              <w:pStyle w:val="ac"/>
              <w:snapToGrid w:val="0"/>
              <w:jc w:val="center"/>
            </w:pPr>
          </w:p>
        </w:tc>
      </w:tr>
    </w:tbl>
    <w:p w:rsidR="0035007D" w:rsidRDefault="0035007D" w:rsidP="0035007D">
      <w:pPr>
        <w:pStyle w:val="ConsPlusNonformat"/>
        <w:ind w:left="708" w:right="707"/>
        <w:jc w:val="center"/>
        <w:rPr>
          <w:rFonts w:ascii="Times New Roman" w:hAnsi="Times New Roman" w:cs="Times New Roman"/>
          <w:sz w:val="26"/>
          <w:szCs w:val="26"/>
        </w:rPr>
      </w:pPr>
    </w:p>
    <w:p w:rsidR="0035007D" w:rsidRDefault="0035007D"/>
    <w:sectPr w:rsidR="0035007D" w:rsidSect="005551C8">
      <w:headerReference w:type="even" r:id="rId26"/>
      <w:headerReference w:type="default" r:id="rId27"/>
      <w:pgSz w:w="11906" w:h="16838"/>
      <w:pgMar w:top="902" w:right="567" w:bottom="851" w:left="1701" w:header="709" w:footer="709" w:gutter="0"/>
      <w:pgNumType w:start="1"/>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D96" w:rsidRDefault="00D157E5" w:rsidP="009E04D9">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D75D96" w:rsidRDefault="00D157E5">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D96" w:rsidRDefault="00D157E5" w:rsidP="009E04D9">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35007D">
      <w:rPr>
        <w:rStyle w:val="aa"/>
        <w:noProof/>
      </w:rPr>
      <w:t>23</w:t>
    </w:r>
    <w:r>
      <w:rPr>
        <w:rStyle w:val="aa"/>
      </w:rPr>
      <w:fldChar w:fldCharType="end"/>
    </w:r>
  </w:p>
  <w:p w:rsidR="00D75D96" w:rsidRDefault="00D157E5">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1077"/>
        </w:tabs>
        <w:ind w:left="0" w:firstLine="720"/>
      </w:pPr>
      <w:rPr>
        <w:rFonts w:ascii="Symbol" w:hAnsi="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1">
    <w:nsid w:val="00000005"/>
    <w:multiLevelType w:val="multilevel"/>
    <w:tmpl w:val="00000005"/>
    <w:name w:val="WW8Num5"/>
    <w:lvl w:ilvl="0">
      <w:start w:val="1"/>
      <w:numFmt w:val="bullet"/>
      <w:lvlText w:val=""/>
      <w:lvlJc w:val="left"/>
      <w:pPr>
        <w:tabs>
          <w:tab w:val="num" w:pos="1077"/>
        </w:tabs>
        <w:ind w:left="0" w:firstLine="720"/>
      </w:pPr>
      <w:rPr>
        <w:rFonts w:ascii="Symbol" w:hAnsi="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2">
    <w:nsid w:val="11517115"/>
    <w:multiLevelType w:val="hybridMultilevel"/>
    <w:tmpl w:val="86423994"/>
    <w:lvl w:ilvl="0" w:tplc="405699C8">
      <w:start w:val="1"/>
      <w:numFmt w:val="decimal"/>
      <w:lvlText w:val="%1)"/>
      <w:lvlJc w:val="left"/>
      <w:pPr>
        <w:tabs>
          <w:tab w:val="num" w:pos="1260"/>
        </w:tabs>
        <w:ind w:left="1260" w:hanging="360"/>
      </w:pPr>
      <w:rPr>
        <w:rFonts w:ascii="Times New Roman" w:eastAsia="Times New Roman" w:hAnsi="Times New Roman" w:cs="Times New Roman"/>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1A5E4602"/>
    <w:multiLevelType w:val="hybridMultilevel"/>
    <w:tmpl w:val="4F281FAC"/>
    <w:lvl w:ilvl="0" w:tplc="DCF8B174">
      <w:start w:val="76"/>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nsid w:val="6F586244"/>
    <w:multiLevelType w:val="multilevel"/>
    <w:tmpl w:val="C5AE27A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74A814E9"/>
    <w:multiLevelType w:val="hybridMultilevel"/>
    <w:tmpl w:val="6BD8B26E"/>
    <w:lvl w:ilvl="0" w:tplc="A8EAA690">
      <w:start w:val="79"/>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
  </w:num>
  <w:num w:numId="2">
    <w:abstractNumId w:val="4"/>
  </w:num>
  <w:num w:numId="3">
    <w:abstractNumId w:val="0"/>
  </w:num>
  <w:num w:numId="4">
    <w:abstractNumId w:val="1"/>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08"/>
  <w:characterSpacingControl w:val="doNotCompress"/>
  <w:compat/>
  <w:rsids>
    <w:rsidRoot w:val="002D63FA"/>
    <w:rsid w:val="00000A35"/>
    <w:rsid w:val="000017C5"/>
    <w:rsid w:val="0000203B"/>
    <w:rsid w:val="00002DD9"/>
    <w:rsid w:val="000032FF"/>
    <w:rsid w:val="000040D8"/>
    <w:rsid w:val="00004652"/>
    <w:rsid w:val="0000465E"/>
    <w:rsid w:val="000048E3"/>
    <w:rsid w:val="000059D6"/>
    <w:rsid w:val="0000642F"/>
    <w:rsid w:val="0000782C"/>
    <w:rsid w:val="00007C13"/>
    <w:rsid w:val="00010D49"/>
    <w:rsid w:val="00010FAB"/>
    <w:rsid w:val="0001124D"/>
    <w:rsid w:val="000116D4"/>
    <w:rsid w:val="00011814"/>
    <w:rsid w:val="00012744"/>
    <w:rsid w:val="00012A02"/>
    <w:rsid w:val="00012C7F"/>
    <w:rsid w:val="0001339E"/>
    <w:rsid w:val="00014027"/>
    <w:rsid w:val="000144B4"/>
    <w:rsid w:val="00014788"/>
    <w:rsid w:val="00014A43"/>
    <w:rsid w:val="00015430"/>
    <w:rsid w:val="0001563C"/>
    <w:rsid w:val="00015EEA"/>
    <w:rsid w:val="00016745"/>
    <w:rsid w:val="00016D79"/>
    <w:rsid w:val="00016DA6"/>
    <w:rsid w:val="00016DBF"/>
    <w:rsid w:val="00017153"/>
    <w:rsid w:val="0001783D"/>
    <w:rsid w:val="00017CB3"/>
    <w:rsid w:val="00017DE3"/>
    <w:rsid w:val="000206D1"/>
    <w:rsid w:val="00020C5F"/>
    <w:rsid w:val="000227E8"/>
    <w:rsid w:val="0002347A"/>
    <w:rsid w:val="00023652"/>
    <w:rsid w:val="000237BC"/>
    <w:rsid w:val="00024181"/>
    <w:rsid w:val="000241C0"/>
    <w:rsid w:val="00024D2B"/>
    <w:rsid w:val="00025611"/>
    <w:rsid w:val="0002580D"/>
    <w:rsid w:val="00025F08"/>
    <w:rsid w:val="000265D7"/>
    <w:rsid w:val="00027022"/>
    <w:rsid w:val="00027100"/>
    <w:rsid w:val="000278A3"/>
    <w:rsid w:val="0003016D"/>
    <w:rsid w:val="00030297"/>
    <w:rsid w:val="000306EC"/>
    <w:rsid w:val="00030D00"/>
    <w:rsid w:val="00030F2C"/>
    <w:rsid w:val="000312ED"/>
    <w:rsid w:val="000319DA"/>
    <w:rsid w:val="00031B53"/>
    <w:rsid w:val="00032121"/>
    <w:rsid w:val="000322C1"/>
    <w:rsid w:val="00032381"/>
    <w:rsid w:val="00032489"/>
    <w:rsid w:val="00032BC2"/>
    <w:rsid w:val="00032D9E"/>
    <w:rsid w:val="00033A6F"/>
    <w:rsid w:val="00034164"/>
    <w:rsid w:val="000346FE"/>
    <w:rsid w:val="00034D96"/>
    <w:rsid w:val="0003517F"/>
    <w:rsid w:val="00035B36"/>
    <w:rsid w:val="000368CA"/>
    <w:rsid w:val="00036BF4"/>
    <w:rsid w:val="00037087"/>
    <w:rsid w:val="00037D7B"/>
    <w:rsid w:val="000403B4"/>
    <w:rsid w:val="000406DF"/>
    <w:rsid w:val="0004072F"/>
    <w:rsid w:val="00040E23"/>
    <w:rsid w:val="0004148F"/>
    <w:rsid w:val="0004189F"/>
    <w:rsid w:val="0004199F"/>
    <w:rsid w:val="000419D3"/>
    <w:rsid w:val="00041A44"/>
    <w:rsid w:val="00041BF2"/>
    <w:rsid w:val="00041C55"/>
    <w:rsid w:val="00041F07"/>
    <w:rsid w:val="00042222"/>
    <w:rsid w:val="000422F1"/>
    <w:rsid w:val="00042BD6"/>
    <w:rsid w:val="0004336F"/>
    <w:rsid w:val="00043751"/>
    <w:rsid w:val="0004380D"/>
    <w:rsid w:val="0004471B"/>
    <w:rsid w:val="000458EE"/>
    <w:rsid w:val="000466CF"/>
    <w:rsid w:val="00046859"/>
    <w:rsid w:val="0004712D"/>
    <w:rsid w:val="00047463"/>
    <w:rsid w:val="000475F6"/>
    <w:rsid w:val="00050251"/>
    <w:rsid w:val="00050310"/>
    <w:rsid w:val="000515BB"/>
    <w:rsid w:val="0005182F"/>
    <w:rsid w:val="00052EED"/>
    <w:rsid w:val="0005313A"/>
    <w:rsid w:val="00054BEE"/>
    <w:rsid w:val="0005517D"/>
    <w:rsid w:val="00055966"/>
    <w:rsid w:val="00055B00"/>
    <w:rsid w:val="00055F30"/>
    <w:rsid w:val="000566AF"/>
    <w:rsid w:val="00056DAE"/>
    <w:rsid w:val="00056F1D"/>
    <w:rsid w:val="0005712D"/>
    <w:rsid w:val="0005762F"/>
    <w:rsid w:val="00057750"/>
    <w:rsid w:val="00060A52"/>
    <w:rsid w:val="00060C66"/>
    <w:rsid w:val="00060DE3"/>
    <w:rsid w:val="000616D1"/>
    <w:rsid w:val="000618C5"/>
    <w:rsid w:val="000619A8"/>
    <w:rsid w:val="00061BF4"/>
    <w:rsid w:val="000625BF"/>
    <w:rsid w:val="00063F3D"/>
    <w:rsid w:val="00063FC7"/>
    <w:rsid w:val="00064128"/>
    <w:rsid w:val="00064B40"/>
    <w:rsid w:val="00065287"/>
    <w:rsid w:val="000658EB"/>
    <w:rsid w:val="0006655D"/>
    <w:rsid w:val="00066FA7"/>
    <w:rsid w:val="000703BF"/>
    <w:rsid w:val="000706BF"/>
    <w:rsid w:val="0007094C"/>
    <w:rsid w:val="00071408"/>
    <w:rsid w:val="000716E9"/>
    <w:rsid w:val="00071FE1"/>
    <w:rsid w:val="00072B09"/>
    <w:rsid w:val="00072CB6"/>
    <w:rsid w:val="000732C3"/>
    <w:rsid w:val="0007342A"/>
    <w:rsid w:val="000736D6"/>
    <w:rsid w:val="000738B4"/>
    <w:rsid w:val="00073EC5"/>
    <w:rsid w:val="00074559"/>
    <w:rsid w:val="0007477A"/>
    <w:rsid w:val="0007484D"/>
    <w:rsid w:val="00074BF6"/>
    <w:rsid w:val="00074C0C"/>
    <w:rsid w:val="0007501E"/>
    <w:rsid w:val="000754A6"/>
    <w:rsid w:val="000758C9"/>
    <w:rsid w:val="0007605F"/>
    <w:rsid w:val="0007733E"/>
    <w:rsid w:val="00077AF0"/>
    <w:rsid w:val="00077E7E"/>
    <w:rsid w:val="00080311"/>
    <w:rsid w:val="00080B9B"/>
    <w:rsid w:val="000817EC"/>
    <w:rsid w:val="00081837"/>
    <w:rsid w:val="0008251E"/>
    <w:rsid w:val="00082592"/>
    <w:rsid w:val="0008295E"/>
    <w:rsid w:val="00083099"/>
    <w:rsid w:val="000831DA"/>
    <w:rsid w:val="000837A2"/>
    <w:rsid w:val="00083944"/>
    <w:rsid w:val="000840F6"/>
    <w:rsid w:val="00084212"/>
    <w:rsid w:val="00084422"/>
    <w:rsid w:val="00084550"/>
    <w:rsid w:val="00084A7B"/>
    <w:rsid w:val="00084E66"/>
    <w:rsid w:val="00084F8F"/>
    <w:rsid w:val="00085778"/>
    <w:rsid w:val="000857AA"/>
    <w:rsid w:val="000859B6"/>
    <w:rsid w:val="00085BAE"/>
    <w:rsid w:val="000861F1"/>
    <w:rsid w:val="000868C4"/>
    <w:rsid w:val="0008716F"/>
    <w:rsid w:val="000873E2"/>
    <w:rsid w:val="00087CB7"/>
    <w:rsid w:val="000905C9"/>
    <w:rsid w:val="0009077A"/>
    <w:rsid w:val="00090CDF"/>
    <w:rsid w:val="0009102F"/>
    <w:rsid w:val="00091033"/>
    <w:rsid w:val="00091630"/>
    <w:rsid w:val="00092AB0"/>
    <w:rsid w:val="00092AF9"/>
    <w:rsid w:val="00092D1F"/>
    <w:rsid w:val="0009343C"/>
    <w:rsid w:val="000934AA"/>
    <w:rsid w:val="00093612"/>
    <w:rsid w:val="0009377A"/>
    <w:rsid w:val="0009404F"/>
    <w:rsid w:val="000944D8"/>
    <w:rsid w:val="00095158"/>
    <w:rsid w:val="000954B0"/>
    <w:rsid w:val="000956AA"/>
    <w:rsid w:val="00096145"/>
    <w:rsid w:val="000A0B28"/>
    <w:rsid w:val="000A0BA6"/>
    <w:rsid w:val="000A0BAE"/>
    <w:rsid w:val="000A0E25"/>
    <w:rsid w:val="000A0EAA"/>
    <w:rsid w:val="000A1184"/>
    <w:rsid w:val="000A1BD4"/>
    <w:rsid w:val="000A21E8"/>
    <w:rsid w:val="000A2405"/>
    <w:rsid w:val="000A28CE"/>
    <w:rsid w:val="000A2B70"/>
    <w:rsid w:val="000A2FCD"/>
    <w:rsid w:val="000A3459"/>
    <w:rsid w:val="000A37F0"/>
    <w:rsid w:val="000A46B4"/>
    <w:rsid w:val="000A55C1"/>
    <w:rsid w:val="000A58DB"/>
    <w:rsid w:val="000A6060"/>
    <w:rsid w:val="000A766B"/>
    <w:rsid w:val="000B020E"/>
    <w:rsid w:val="000B0F4E"/>
    <w:rsid w:val="000B1083"/>
    <w:rsid w:val="000B15B2"/>
    <w:rsid w:val="000B1682"/>
    <w:rsid w:val="000B1A9E"/>
    <w:rsid w:val="000B206B"/>
    <w:rsid w:val="000B2242"/>
    <w:rsid w:val="000B3A96"/>
    <w:rsid w:val="000B42DF"/>
    <w:rsid w:val="000B4644"/>
    <w:rsid w:val="000B498D"/>
    <w:rsid w:val="000B4CBA"/>
    <w:rsid w:val="000B511C"/>
    <w:rsid w:val="000B52E0"/>
    <w:rsid w:val="000B5742"/>
    <w:rsid w:val="000B5804"/>
    <w:rsid w:val="000B6761"/>
    <w:rsid w:val="000B6919"/>
    <w:rsid w:val="000B7482"/>
    <w:rsid w:val="000B77C2"/>
    <w:rsid w:val="000B7CAA"/>
    <w:rsid w:val="000C06DA"/>
    <w:rsid w:val="000C097D"/>
    <w:rsid w:val="000C0EBA"/>
    <w:rsid w:val="000C1BCE"/>
    <w:rsid w:val="000C1E90"/>
    <w:rsid w:val="000C258C"/>
    <w:rsid w:val="000C2B11"/>
    <w:rsid w:val="000C2C9A"/>
    <w:rsid w:val="000C3B45"/>
    <w:rsid w:val="000C4178"/>
    <w:rsid w:val="000C553C"/>
    <w:rsid w:val="000C5844"/>
    <w:rsid w:val="000C62F1"/>
    <w:rsid w:val="000C6F45"/>
    <w:rsid w:val="000C7549"/>
    <w:rsid w:val="000C77B7"/>
    <w:rsid w:val="000C7D3C"/>
    <w:rsid w:val="000D0D3C"/>
    <w:rsid w:val="000D29E2"/>
    <w:rsid w:val="000D2D84"/>
    <w:rsid w:val="000D309B"/>
    <w:rsid w:val="000D3E24"/>
    <w:rsid w:val="000D3F70"/>
    <w:rsid w:val="000D46EB"/>
    <w:rsid w:val="000D48CB"/>
    <w:rsid w:val="000D4EC4"/>
    <w:rsid w:val="000D54CD"/>
    <w:rsid w:val="000D5A9B"/>
    <w:rsid w:val="000D6391"/>
    <w:rsid w:val="000D6F02"/>
    <w:rsid w:val="000D707F"/>
    <w:rsid w:val="000D734F"/>
    <w:rsid w:val="000D7609"/>
    <w:rsid w:val="000D7B7D"/>
    <w:rsid w:val="000D7C3E"/>
    <w:rsid w:val="000E025D"/>
    <w:rsid w:val="000E04D1"/>
    <w:rsid w:val="000E1CBD"/>
    <w:rsid w:val="000E1ED1"/>
    <w:rsid w:val="000E2CFC"/>
    <w:rsid w:val="000E352A"/>
    <w:rsid w:val="000E373B"/>
    <w:rsid w:val="000E399D"/>
    <w:rsid w:val="000E3F5D"/>
    <w:rsid w:val="000E59BA"/>
    <w:rsid w:val="000E5A0F"/>
    <w:rsid w:val="000E6D97"/>
    <w:rsid w:val="000E7030"/>
    <w:rsid w:val="000E7658"/>
    <w:rsid w:val="000F0A29"/>
    <w:rsid w:val="000F0A74"/>
    <w:rsid w:val="000F1E40"/>
    <w:rsid w:val="000F21B5"/>
    <w:rsid w:val="000F30FA"/>
    <w:rsid w:val="000F371A"/>
    <w:rsid w:val="000F39FE"/>
    <w:rsid w:val="000F48BA"/>
    <w:rsid w:val="000F593C"/>
    <w:rsid w:val="000F5D09"/>
    <w:rsid w:val="000F6AA2"/>
    <w:rsid w:val="000F73F5"/>
    <w:rsid w:val="000F7963"/>
    <w:rsid w:val="000F7CAD"/>
    <w:rsid w:val="000F7F5F"/>
    <w:rsid w:val="00100E8F"/>
    <w:rsid w:val="00100FD4"/>
    <w:rsid w:val="00101391"/>
    <w:rsid w:val="001019BA"/>
    <w:rsid w:val="00101AE4"/>
    <w:rsid w:val="00101C19"/>
    <w:rsid w:val="00101C6E"/>
    <w:rsid w:val="00101D8D"/>
    <w:rsid w:val="001020DA"/>
    <w:rsid w:val="00102882"/>
    <w:rsid w:val="0010351B"/>
    <w:rsid w:val="00103799"/>
    <w:rsid w:val="00103F32"/>
    <w:rsid w:val="00104633"/>
    <w:rsid w:val="00105D94"/>
    <w:rsid w:val="00105F84"/>
    <w:rsid w:val="001063E0"/>
    <w:rsid w:val="0010650B"/>
    <w:rsid w:val="00106586"/>
    <w:rsid w:val="00107BAA"/>
    <w:rsid w:val="0011007B"/>
    <w:rsid w:val="001102D7"/>
    <w:rsid w:val="0011069C"/>
    <w:rsid w:val="001108CA"/>
    <w:rsid w:val="00110A2B"/>
    <w:rsid w:val="00112059"/>
    <w:rsid w:val="0011229C"/>
    <w:rsid w:val="001127D8"/>
    <w:rsid w:val="0011353F"/>
    <w:rsid w:val="00113A15"/>
    <w:rsid w:val="0011407A"/>
    <w:rsid w:val="00114504"/>
    <w:rsid w:val="00114C0A"/>
    <w:rsid w:val="00114D3C"/>
    <w:rsid w:val="0011522A"/>
    <w:rsid w:val="0011524F"/>
    <w:rsid w:val="0011567D"/>
    <w:rsid w:val="00116540"/>
    <w:rsid w:val="00116AAC"/>
    <w:rsid w:val="00117467"/>
    <w:rsid w:val="00121024"/>
    <w:rsid w:val="001214AB"/>
    <w:rsid w:val="00122306"/>
    <w:rsid w:val="0012236C"/>
    <w:rsid w:val="00122420"/>
    <w:rsid w:val="00122884"/>
    <w:rsid w:val="00122D88"/>
    <w:rsid w:val="0012452E"/>
    <w:rsid w:val="0012508B"/>
    <w:rsid w:val="00125A94"/>
    <w:rsid w:val="00126130"/>
    <w:rsid w:val="001261D6"/>
    <w:rsid w:val="00126961"/>
    <w:rsid w:val="00126FE0"/>
    <w:rsid w:val="00127B3A"/>
    <w:rsid w:val="00127FDA"/>
    <w:rsid w:val="00130A5E"/>
    <w:rsid w:val="00131624"/>
    <w:rsid w:val="0013174A"/>
    <w:rsid w:val="00132670"/>
    <w:rsid w:val="00132921"/>
    <w:rsid w:val="00133222"/>
    <w:rsid w:val="00133AB9"/>
    <w:rsid w:val="001340ED"/>
    <w:rsid w:val="00134272"/>
    <w:rsid w:val="00134445"/>
    <w:rsid w:val="0013497F"/>
    <w:rsid w:val="00135B98"/>
    <w:rsid w:val="0013772F"/>
    <w:rsid w:val="00137846"/>
    <w:rsid w:val="00137BFA"/>
    <w:rsid w:val="00137E32"/>
    <w:rsid w:val="00140501"/>
    <w:rsid w:val="0014137E"/>
    <w:rsid w:val="001414A1"/>
    <w:rsid w:val="00141639"/>
    <w:rsid w:val="00141A5D"/>
    <w:rsid w:val="00141F28"/>
    <w:rsid w:val="00142180"/>
    <w:rsid w:val="00142535"/>
    <w:rsid w:val="001439DB"/>
    <w:rsid w:val="00143B23"/>
    <w:rsid w:val="00144638"/>
    <w:rsid w:val="00144F30"/>
    <w:rsid w:val="001460DC"/>
    <w:rsid w:val="001464F6"/>
    <w:rsid w:val="0014652B"/>
    <w:rsid w:val="00146BED"/>
    <w:rsid w:val="001477DC"/>
    <w:rsid w:val="00147BE1"/>
    <w:rsid w:val="001501F4"/>
    <w:rsid w:val="00150963"/>
    <w:rsid w:val="00150ABD"/>
    <w:rsid w:val="00150E09"/>
    <w:rsid w:val="001522AB"/>
    <w:rsid w:val="0015230C"/>
    <w:rsid w:val="0015302F"/>
    <w:rsid w:val="0015324D"/>
    <w:rsid w:val="0015376C"/>
    <w:rsid w:val="001537C0"/>
    <w:rsid w:val="0015394D"/>
    <w:rsid w:val="0015398A"/>
    <w:rsid w:val="00154F1E"/>
    <w:rsid w:val="00155686"/>
    <w:rsid w:val="001556EA"/>
    <w:rsid w:val="00155BC3"/>
    <w:rsid w:val="00156BAB"/>
    <w:rsid w:val="00157023"/>
    <w:rsid w:val="001574D6"/>
    <w:rsid w:val="00157C43"/>
    <w:rsid w:val="00157D57"/>
    <w:rsid w:val="00160591"/>
    <w:rsid w:val="00161E0C"/>
    <w:rsid w:val="00161EF3"/>
    <w:rsid w:val="00162243"/>
    <w:rsid w:val="001623C0"/>
    <w:rsid w:val="001627D7"/>
    <w:rsid w:val="0016344A"/>
    <w:rsid w:val="0016375C"/>
    <w:rsid w:val="001637C0"/>
    <w:rsid w:val="00163CA2"/>
    <w:rsid w:val="00163E97"/>
    <w:rsid w:val="00164D72"/>
    <w:rsid w:val="001650E9"/>
    <w:rsid w:val="0016624F"/>
    <w:rsid w:val="001672D3"/>
    <w:rsid w:val="00170AD3"/>
    <w:rsid w:val="00170BB6"/>
    <w:rsid w:val="00170DB5"/>
    <w:rsid w:val="001718D5"/>
    <w:rsid w:val="00171DAE"/>
    <w:rsid w:val="00171F25"/>
    <w:rsid w:val="00172AAD"/>
    <w:rsid w:val="00173F7B"/>
    <w:rsid w:val="00174130"/>
    <w:rsid w:val="00174268"/>
    <w:rsid w:val="00174810"/>
    <w:rsid w:val="00175116"/>
    <w:rsid w:val="00176332"/>
    <w:rsid w:val="00176C36"/>
    <w:rsid w:val="001773C1"/>
    <w:rsid w:val="00177B83"/>
    <w:rsid w:val="0018070C"/>
    <w:rsid w:val="00180D13"/>
    <w:rsid w:val="00181581"/>
    <w:rsid w:val="001827E5"/>
    <w:rsid w:val="00182AB7"/>
    <w:rsid w:val="00184798"/>
    <w:rsid w:val="00184C60"/>
    <w:rsid w:val="00184EF4"/>
    <w:rsid w:val="00185460"/>
    <w:rsid w:val="00185BEA"/>
    <w:rsid w:val="00185FE3"/>
    <w:rsid w:val="001867CC"/>
    <w:rsid w:val="0018683C"/>
    <w:rsid w:val="00186C23"/>
    <w:rsid w:val="0018704C"/>
    <w:rsid w:val="0018737B"/>
    <w:rsid w:val="00187FA2"/>
    <w:rsid w:val="0019004F"/>
    <w:rsid w:val="00190469"/>
    <w:rsid w:val="00190E6D"/>
    <w:rsid w:val="00191236"/>
    <w:rsid w:val="0019181D"/>
    <w:rsid w:val="0019223D"/>
    <w:rsid w:val="00192624"/>
    <w:rsid w:val="00192854"/>
    <w:rsid w:val="001933A6"/>
    <w:rsid w:val="0019356E"/>
    <w:rsid w:val="001938B6"/>
    <w:rsid w:val="00193AC1"/>
    <w:rsid w:val="00193AD0"/>
    <w:rsid w:val="00193F60"/>
    <w:rsid w:val="00194677"/>
    <w:rsid w:val="00194CC2"/>
    <w:rsid w:val="00194D98"/>
    <w:rsid w:val="001960EE"/>
    <w:rsid w:val="00196243"/>
    <w:rsid w:val="00196313"/>
    <w:rsid w:val="0019653B"/>
    <w:rsid w:val="00197AB6"/>
    <w:rsid w:val="001A037D"/>
    <w:rsid w:val="001A0B07"/>
    <w:rsid w:val="001A198F"/>
    <w:rsid w:val="001A1B48"/>
    <w:rsid w:val="001A23F3"/>
    <w:rsid w:val="001A2504"/>
    <w:rsid w:val="001A25B2"/>
    <w:rsid w:val="001A2E22"/>
    <w:rsid w:val="001A3161"/>
    <w:rsid w:val="001A3996"/>
    <w:rsid w:val="001A3B76"/>
    <w:rsid w:val="001A47C4"/>
    <w:rsid w:val="001A4E36"/>
    <w:rsid w:val="001A5043"/>
    <w:rsid w:val="001A505D"/>
    <w:rsid w:val="001A5841"/>
    <w:rsid w:val="001A5C56"/>
    <w:rsid w:val="001A5F7D"/>
    <w:rsid w:val="001A5FE4"/>
    <w:rsid w:val="001A6A00"/>
    <w:rsid w:val="001A7669"/>
    <w:rsid w:val="001B0103"/>
    <w:rsid w:val="001B0298"/>
    <w:rsid w:val="001B02F9"/>
    <w:rsid w:val="001B19CE"/>
    <w:rsid w:val="001B21C2"/>
    <w:rsid w:val="001B25C7"/>
    <w:rsid w:val="001B25D1"/>
    <w:rsid w:val="001B30BA"/>
    <w:rsid w:val="001B3CC4"/>
    <w:rsid w:val="001B3F4C"/>
    <w:rsid w:val="001B4B45"/>
    <w:rsid w:val="001B4B6C"/>
    <w:rsid w:val="001B50BC"/>
    <w:rsid w:val="001B5145"/>
    <w:rsid w:val="001B5189"/>
    <w:rsid w:val="001B5D78"/>
    <w:rsid w:val="001B61D6"/>
    <w:rsid w:val="001B692B"/>
    <w:rsid w:val="001B70CD"/>
    <w:rsid w:val="001B7212"/>
    <w:rsid w:val="001B7817"/>
    <w:rsid w:val="001B787A"/>
    <w:rsid w:val="001C0D95"/>
    <w:rsid w:val="001C1D25"/>
    <w:rsid w:val="001C1D53"/>
    <w:rsid w:val="001C32E5"/>
    <w:rsid w:val="001C39F3"/>
    <w:rsid w:val="001C5BB0"/>
    <w:rsid w:val="001C6ED7"/>
    <w:rsid w:val="001D0C80"/>
    <w:rsid w:val="001D0C97"/>
    <w:rsid w:val="001D123D"/>
    <w:rsid w:val="001D14BB"/>
    <w:rsid w:val="001D181C"/>
    <w:rsid w:val="001D21AB"/>
    <w:rsid w:val="001D26FD"/>
    <w:rsid w:val="001D2A61"/>
    <w:rsid w:val="001D31A8"/>
    <w:rsid w:val="001D36F4"/>
    <w:rsid w:val="001D37A1"/>
    <w:rsid w:val="001D3A8B"/>
    <w:rsid w:val="001D3F29"/>
    <w:rsid w:val="001D3FE4"/>
    <w:rsid w:val="001D49F6"/>
    <w:rsid w:val="001D52E2"/>
    <w:rsid w:val="001D5906"/>
    <w:rsid w:val="001D69EE"/>
    <w:rsid w:val="001D6A89"/>
    <w:rsid w:val="001D7CBC"/>
    <w:rsid w:val="001E0103"/>
    <w:rsid w:val="001E02D9"/>
    <w:rsid w:val="001E02F3"/>
    <w:rsid w:val="001E0619"/>
    <w:rsid w:val="001E07A6"/>
    <w:rsid w:val="001E0E35"/>
    <w:rsid w:val="001E166E"/>
    <w:rsid w:val="001E29F6"/>
    <w:rsid w:val="001E311B"/>
    <w:rsid w:val="001E3B79"/>
    <w:rsid w:val="001E4036"/>
    <w:rsid w:val="001E4300"/>
    <w:rsid w:val="001E43BA"/>
    <w:rsid w:val="001E4A69"/>
    <w:rsid w:val="001E4D78"/>
    <w:rsid w:val="001E58E7"/>
    <w:rsid w:val="001E6DE8"/>
    <w:rsid w:val="001E7433"/>
    <w:rsid w:val="001F0DDD"/>
    <w:rsid w:val="001F146C"/>
    <w:rsid w:val="001F27F6"/>
    <w:rsid w:val="001F2B66"/>
    <w:rsid w:val="001F3643"/>
    <w:rsid w:val="001F3763"/>
    <w:rsid w:val="001F41E8"/>
    <w:rsid w:val="001F4A12"/>
    <w:rsid w:val="001F4D34"/>
    <w:rsid w:val="001F4E9A"/>
    <w:rsid w:val="001F5A63"/>
    <w:rsid w:val="001F5D3D"/>
    <w:rsid w:val="001F5EEE"/>
    <w:rsid w:val="001F6424"/>
    <w:rsid w:val="001F68A4"/>
    <w:rsid w:val="001F7F48"/>
    <w:rsid w:val="002000F9"/>
    <w:rsid w:val="0020062A"/>
    <w:rsid w:val="00200748"/>
    <w:rsid w:val="00201A44"/>
    <w:rsid w:val="0020269A"/>
    <w:rsid w:val="00202757"/>
    <w:rsid w:val="00202EC7"/>
    <w:rsid w:val="00205561"/>
    <w:rsid w:val="00205FF9"/>
    <w:rsid w:val="00207AF9"/>
    <w:rsid w:val="00210D01"/>
    <w:rsid w:val="002116C7"/>
    <w:rsid w:val="00211E62"/>
    <w:rsid w:val="00212F5C"/>
    <w:rsid w:val="002134DA"/>
    <w:rsid w:val="002137B3"/>
    <w:rsid w:val="00213C93"/>
    <w:rsid w:val="00215B98"/>
    <w:rsid w:val="00215EB9"/>
    <w:rsid w:val="00215F3C"/>
    <w:rsid w:val="00216198"/>
    <w:rsid w:val="002167A6"/>
    <w:rsid w:val="00217DFD"/>
    <w:rsid w:val="00221274"/>
    <w:rsid w:val="002213B0"/>
    <w:rsid w:val="00221561"/>
    <w:rsid w:val="00222D75"/>
    <w:rsid w:val="00222DC5"/>
    <w:rsid w:val="00222E7A"/>
    <w:rsid w:val="002238AD"/>
    <w:rsid w:val="00223C1D"/>
    <w:rsid w:val="002241A9"/>
    <w:rsid w:val="00224B75"/>
    <w:rsid w:val="00224BEF"/>
    <w:rsid w:val="00224E3B"/>
    <w:rsid w:val="00225838"/>
    <w:rsid w:val="00225CD7"/>
    <w:rsid w:val="00225EF1"/>
    <w:rsid w:val="002264CE"/>
    <w:rsid w:val="00226E23"/>
    <w:rsid w:val="0022711A"/>
    <w:rsid w:val="00227206"/>
    <w:rsid w:val="002275BE"/>
    <w:rsid w:val="002302B1"/>
    <w:rsid w:val="00230FD1"/>
    <w:rsid w:val="00232928"/>
    <w:rsid w:val="00232A6A"/>
    <w:rsid w:val="00233778"/>
    <w:rsid w:val="00233970"/>
    <w:rsid w:val="00234768"/>
    <w:rsid w:val="00234ABB"/>
    <w:rsid w:val="00234D87"/>
    <w:rsid w:val="002357BE"/>
    <w:rsid w:val="00235815"/>
    <w:rsid w:val="00236828"/>
    <w:rsid w:val="00237807"/>
    <w:rsid w:val="00240162"/>
    <w:rsid w:val="00240806"/>
    <w:rsid w:val="00240A33"/>
    <w:rsid w:val="00240FD7"/>
    <w:rsid w:val="0024111B"/>
    <w:rsid w:val="002421FA"/>
    <w:rsid w:val="002428CA"/>
    <w:rsid w:val="002433E5"/>
    <w:rsid w:val="00243792"/>
    <w:rsid w:val="00243C2D"/>
    <w:rsid w:val="00243D3F"/>
    <w:rsid w:val="00244183"/>
    <w:rsid w:val="002445E3"/>
    <w:rsid w:val="00244785"/>
    <w:rsid w:val="00244C10"/>
    <w:rsid w:val="002465D5"/>
    <w:rsid w:val="00246C30"/>
    <w:rsid w:val="00246F20"/>
    <w:rsid w:val="00247ECA"/>
    <w:rsid w:val="002504CF"/>
    <w:rsid w:val="00250737"/>
    <w:rsid w:val="00252945"/>
    <w:rsid w:val="00253A46"/>
    <w:rsid w:val="00253EF7"/>
    <w:rsid w:val="002550D2"/>
    <w:rsid w:val="0025777A"/>
    <w:rsid w:val="00260116"/>
    <w:rsid w:val="00260395"/>
    <w:rsid w:val="00261546"/>
    <w:rsid w:val="00261810"/>
    <w:rsid w:val="00262AD5"/>
    <w:rsid w:val="00262B0E"/>
    <w:rsid w:val="002637D4"/>
    <w:rsid w:val="00263DB5"/>
    <w:rsid w:val="00263F17"/>
    <w:rsid w:val="00264655"/>
    <w:rsid w:val="00264A71"/>
    <w:rsid w:val="0026556C"/>
    <w:rsid w:val="00266803"/>
    <w:rsid w:val="00266CF2"/>
    <w:rsid w:val="002672F2"/>
    <w:rsid w:val="00267325"/>
    <w:rsid w:val="00267F42"/>
    <w:rsid w:val="00270451"/>
    <w:rsid w:val="002707AB"/>
    <w:rsid w:val="002708C1"/>
    <w:rsid w:val="00270D41"/>
    <w:rsid w:val="00270DE9"/>
    <w:rsid w:val="0027151D"/>
    <w:rsid w:val="0027183D"/>
    <w:rsid w:val="00272EEF"/>
    <w:rsid w:val="00273245"/>
    <w:rsid w:val="00273461"/>
    <w:rsid w:val="002734A2"/>
    <w:rsid w:val="002734CA"/>
    <w:rsid w:val="00273672"/>
    <w:rsid w:val="0027368E"/>
    <w:rsid w:val="00273B1C"/>
    <w:rsid w:val="00273F8C"/>
    <w:rsid w:val="00273F99"/>
    <w:rsid w:val="0027423D"/>
    <w:rsid w:val="00274272"/>
    <w:rsid w:val="00274AAE"/>
    <w:rsid w:val="00275471"/>
    <w:rsid w:val="0027586F"/>
    <w:rsid w:val="00275AEA"/>
    <w:rsid w:val="00276823"/>
    <w:rsid w:val="002769AE"/>
    <w:rsid w:val="00276B1E"/>
    <w:rsid w:val="00276E5E"/>
    <w:rsid w:val="002776C8"/>
    <w:rsid w:val="0028039B"/>
    <w:rsid w:val="0028062A"/>
    <w:rsid w:val="0028163A"/>
    <w:rsid w:val="002818CD"/>
    <w:rsid w:val="00281BEA"/>
    <w:rsid w:val="00281CA0"/>
    <w:rsid w:val="0028236F"/>
    <w:rsid w:val="002826A3"/>
    <w:rsid w:val="00282F38"/>
    <w:rsid w:val="00282F5F"/>
    <w:rsid w:val="00283D62"/>
    <w:rsid w:val="0028415A"/>
    <w:rsid w:val="002843AB"/>
    <w:rsid w:val="0028442A"/>
    <w:rsid w:val="00284B2D"/>
    <w:rsid w:val="00284FCA"/>
    <w:rsid w:val="00285AA1"/>
    <w:rsid w:val="00286025"/>
    <w:rsid w:val="00286283"/>
    <w:rsid w:val="002862B0"/>
    <w:rsid w:val="0028668B"/>
    <w:rsid w:val="00286B38"/>
    <w:rsid w:val="00286CEF"/>
    <w:rsid w:val="0028766B"/>
    <w:rsid w:val="00287960"/>
    <w:rsid w:val="00287DFF"/>
    <w:rsid w:val="002902AF"/>
    <w:rsid w:val="00292851"/>
    <w:rsid w:val="00292976"/>
    <w:rsid w:val="00293009"/>
    <w:rsid w:val="002944D7"/>
    <w:rsid w:val="00294948"/>
    <w:rsid w:val="00294970"/>
    <w:rsid w:val="00294CD7"/>
    <w:rsid w:val="00294F17"/>
    <w:rsid w:val="0029519B"/>
    <w:rsid w:val="002951B5"/>
    <w:rsid w:val="00295702"/>
    <w:rsid w:val="002957BA"/>
    <w:rsid w:val="002967E3"/>
    <w:rsid w:val="00297400"/>
    <w:rsid w:val="002A049C"/>
    <w:rsid w:val="002A050E"/>
    <w:rsid w:val="002A090C"/>
    <w:rsid w:val="002A1ADE"/>
    <w:rsid w:val="002A2B4E"/>
    <w:rsid w:val="002A35C6"/>
    <w:rsid w:val="002A3F06"/>
    <w:rsid w:val="002A47BD"/>
    <w:rsid w:val="002A5966"/>
    <w:rsid w:val="002A6165"/>
    <w:rsid w:val="002A6F2F"/>
    <w:rsid w:val="002B039A"/>
    <w:rsid w:val="002B0444"/>
    <w:rsid w:val="002B04B2"/>
    <w:rsid w:val="002B08A5"/>
    <w:rsid w:val="002B10B4"/>
    <w:rsid w:val="002B18D6"/>
    <w:rsid w:val="002B1DD7"/>
    <w:rsid w:val="002B2072"/>
    <w:rsid w:val="002B2401"/>
    <w:rsid w:val="002B2867"/>
    <w:rsid w:val="002B2E30"/>
    <w:rsid w:val="002B3D57"/>
    <w:rsid w:val="002B4099"/>
    <w:rsid w:val="002B4489"/>
    <w:rsid w:val="002B4962"/>
    <w:rsid w:val="002B4A2A"/>
    <w:rsid w:val="002B63D0"/>
    <w:rsid w:val="002B66D5"/>
    <w:rsid w:val="002B6A11"/>
    <w:rsid w:val="002B6B28"/>
    <w:rsid w:val="002B6F0C"/>
    <w:rsid w:val="002B7059"/>
    <w:rsid w:val="002B714F"/>
    <w:rsid w:val="002B7B97"/>
    <w:rsid w:val="002B7EAE"/>
    <w:rsid w:val="002C046A"/>
    <w:rsid w:val="002C0B12"/>
    <w:rsid w:val="002C1722"/>
    <w:rsid w:val="002C1A19"/>
    <w:rsid w:val="002C1D62"/>
    <w:rsid w:val="002C1FB2"/>
    <w:rsid w:val="002C220B"/>
    <w:rsid w:val="002C2407"/>
    <w:rsid w:val="002C2B37"/>
    <w:rsid w:val="002C3333"/>
    <w:rsid w:val="002C39BE"/>
    <w:rsid w:val="002C4471"/>
    <w:rsid w:val="002C55E6"/>
    <w:rsid w:val="002C5772"/>
    <w:rsid w:val="002C5B2F"/>
    <w:rsid w:val="002C73FD"/>
    <w:rsid w:val="002C7AF1"/>
    <w:rsid w:val="002C7E0E"/>
    <w:rsid w:val="002C7EFD"/>
    <w:rsid w:val="002D09BB"/>
    <w:rsid w:val="002D0F02"/>
    <w:rsid w:val="002D1B22"/>
    <w:rsid w:val="002D1B54"/>
    <w:rsid w:val="002D1D2A"/>
    <w:rsid w:val="002D3A20"/>
    <w:rsid w:val="002D3EF3"/>
    <w:rsid w:val="002D3FC7"/>
    <w:rsid w:val="002D4009"/>
    <w:rsid w:val="002D4071"/>
    <w:rsid w:val="002D4431"/>
    <w:rsid w:val="002D45F4"/>
    <w:rsid w:val="002D52A9"/>
    <w:rsid w:val="002D53EF"/>
    <w:rsid w:val="002D63FA"/>
    <w:rsid w:val="002D6D41"/>
    <w:rsid w:val="002D6DA6"/>
    <w:rsid w:val="002D7096"/>
    <w:rsid w:val="002D70A8"/>
    <w:rsid w:val="002D70CC"/>
    <w:rsid w:val="002D742D"/>
    <w:rsid w:val="002D759D"/>
    <w:rsid w:val="002E11D8"/>
    <w:rsid w:val="002E198F"/>
    <w:rsid w:val="002E1AD2"/>
    <w:rsid w:val="002E1EEB"/>
    <w:rsid w:val="002E1F71"/>
    <w:rsid w:val="002E25B9"/>
    <w:rsid w:val="002E30AD"/>
    <w:rsid w:val="002E36A3"/>
    <w:rsid w:val="002E449A"/>
    <w:rsid w:val="002E473D"/>
    <w:rsid w:val="002E4F81"/>
    <w:rsid w:val="002E598A"/>
    <w:rsid w:val="002E6106"/>
    <w:rsid w:val="002E61F5"/>
    <w:rsid w:val="002E6A57"/>
    <w:rsid w:val="002E6BA1"/>
    <w:rsid w:val="002E6D1C"/>
    <w:rsid w:val="002E76B8"/>
    <w:rsid w:val="002E7C8D"/>
    <w:rsid w:val="002E7E9B"/>
    <w:rsid w:val="002F0BDD"/>
    <w:rsid w:val="002F2C18"/>
    <w:rsid w:val="002F2F35"/>
    <w:rsid w:val="002F31CD"/>
    <w:rsid w:val="002F33B9"/>
    <w:rsid w:val="002F3905"/>
    <w:rsid w:val="002F45F6"/>
    <w:rsid w:val="002F4D16"/>
    <w:rsid w:val="002F5C11"/>
    <w:rsid w:val="002F647E"/>
    <w:rsid w:val="002F6749"/>
    <w:rsid w:val="002F6AEB"/>
    <w:rsid w:val="002F6EEB"/>
    <w:rsid w:val="002F704D"/>
    <w:rsid w:val="002F7D47"/>
    <w:rsid w:val="002F7F19"/>
    <w:rsid w:val="002F7F92"/>
    <w:rsid w:val="00300510"/>
    <w:rsid w:val="0030098C"/>
    <w:rsid w:val="003009CF"/>
    <w:rsid w:val="00300D08"/>
    <w:rsid w:val="00301514"/>
    <w:rsid w:val="0030186A"/>
    <w:rsid w:val="00302A51"/>
    <w:rsid w:val="0030306E"/>
    <w:rsid w:val="003032D9"/>
    <w:rsid w:val="003033A6"/>
    <w:rsid w:val="003037C0"/>
    <w:rsid w:val="003037E4"/>
    <w:rsid w:val="00303BA9"/>
    <w:rsid w:val="00303E47"/>
    <w:rsid w:val="00304958"/>
    <w:rsid w:val="003049F1"/>
    <w:rsid w:val="00304C97"/>
    <w:rsid w:val="00305374"/>
    <w:rsid w:val="003056F6"/>
    <w:rsid w:val="00306DC7"/>
    <w:rsid w:val="00307100"/>
    <w:rsid w:val="003071E3"/>
    <w:rsid w:val="0030738D"/>
    <w:rsid w:val="00307A0E"/>
    <w:rsid w:val="00307B13"/>
    <w:rsid w:val="00307F41"/>
    <w:rsid w:val="003101C4"/>
    <w:rsid w:val="00310BE7"/>
    <w:rsid w:val="003114AC"/>
    <w:rsid w:val="00311DD4"/>
    <w:rsid w:val="00311E57"/>
    <w:rsid w:val="003122DA"/>
    <w:rsid w:val="003137C2"/>
    <w:rsid w:val="00313A88"/>
    <w:rsid w:val="0031422C"/>
    <w:rsid w:val="0031597F"/>
    <w:rsid w:val="0031599E"/>
    <w:rsid w:val="00316219"/>
    <w:rsid w:val="0031653A"/>
    <w:rsid w:val="0031684C"/>
    <w:rsid w:val="003176C5"/>
    <w:rsid w:val="003178B1"/>
    <w:rsid w:val="00320916"/>
    <w:rsid w:val="00321622"/>
    <w:rsid w:val="00322B3E"/>
    <w:rsid w:val="00323625"/>
    <w:rsid w:val="00323734"/>
    <w:rsid w:val="00323BD6"/>
    <w:rsid w:val="00324F2F"/>
    <w:rsid w:val="00325080"/>
    <w:rsid w:val="00325A07"/>
    <w:rsid w:val="00325C2E"/>
    <w:rsid w:val="0032618A"/>
    <w:rsid w:val="0032719B"/>
    <w:rsid w:val="003273DB"/>
    <w:rsid w:val="003278D5"/>
    <w:rsid w:val="0033054B"/>
    <w:rsid w:val="003306AE"/>
    <w:rsid w:val="003307B4"/>
    <w:rsid w:val="003308CC"/>
    <w:rsid w:val="00330E09"/>
    <w:rsid w:val="0033147B"/>
    <w:rsid w:val="00331E1A"/>
    <w:rsid w:val="00332DEE"/>
    <w:rsid w:val="00332F08"/>
    <w:rsid w:val="0033306D"/>
    <w:rsid w:val="003333E6"/>
    <w:rsid w:val="0033452E"/>
    <w:rsid w:val="00334DCE"/>
    <w:rsid w:val="00334FC1"/>
    <w:rsid w:val="0033717A"/>
    <w:rsid w:val="003372CB"/>
    <w:rsid w:val="00337851"/>
    <w:rsid w:val="00337B63"/>
    <w:rsid w:val="00340345"/>
    <w:rsid w:val="0034060B"/>
    <w:rsid w:val="003410BB"/>
    <w:rsid w:val="00341999"/>
    <w:rsid w:val="00342EBC"/>
    <w:rsid w:val="003430ED"/>
    <w:rsid w:val="003435E9"/>
    <w:rsid w:val="003438BA"/>
    <w:rsid w:val="00345A97"/>
    <w:rsid w:val="003461D4"/>
    <w:rsid w:val="00346515"/>
    <w:rsid w:val="003471BF"/>
    <w:rsid w:val="003475FA"/>
    <w:rsid w:val="003477EF"/>
    <w:rsid w:val="0035007D"/>
    <w:rsid w:val="00350786"/>
    <w:rsid w:val="00350E0C"/>
    <w:rsid w:val="00350EE7"/>
    <w:rsid w:val="003524B8"/>
    <w:rsid w:val="00352B2A"/>
    <w:rsid w:val="00353508"/>
    <w:rsid w:val="0035399E"/>
    <w:rsid w:val="003547ED"/>
    <w:rsid w:val="00354B9C"/>
    <w:rsid w:val="00356389"/>
    <w:rsid w:val="00356C10"/>
    <w:rsid w:val="00357D11"/>
    <w:rsid w:val="00360AB3"/>
    <w:rsid w:val="00361DD9"/>
    <w:rsid w:val="00362404"/>
    <w:rsid w:val="00362AA5"/>
    <w:rsid w:val="00363038"/>
    <w:rsid w:val="0036373B"/>
    <w:rsid w:val="0036555E"/>
    <w:rsid w:val="00366E28"/>
    <w:rsid w:val="00367517"/>
    <w:rsid w:val="00367D79"/>
    <w:rsid w:val="003701E6"/>
    <w:rsid w:val="00370EB7"/>
    <w:rsid w:val="00372021"/>
    <w:rsid w:val="00372669"/>
    <w:rsid w:val="00372A8F"/>
    <w:rsid w:val="003732D7"/>
    <w:rsid w:val="003740F1"/>
    <w:rsid w:val="0037464D"/>
    <w:rsid w:val="00374CD5"/>
    <w:rsid w:val="00375719"/>
    <w:rsid w:val="00375A16"/>
    <w:rsid w:val="003761DD"/>
    <w:rsid w:val="00376413"/>
    <w:rsid w:val="003766BD"/>
    <w:rsid w:val="0037682A"/>
    <w:rsid w:val="00376A85"/>
    <w:rsid w:val="00376A9B"/>
    <w:rsid w:val="00376C7C"/>
    <w:rsid w:val="003770F9"/>
    <w:rsid w:val="00377692"/>
    <w:rsid w:val="00377F1D"/>
    <w:rsid w:val="0038046C"/>
    <w:rsid w:val="00380FD8"/>
    <w:rsid w:val="0038164C"/>
    <w:rsid w:val="0038196A"/>
    <w:rsid w:val="00381E2F"/>
    <w:rsid w:val="0038233C"/>
    <w:rsid w:val="0038345A"/>
    <w:rsid w:val="003842A5"/>
    <w:rsid w:val="003842B9"/>
    <w:rsid w:val="003846B2"/>
    <w:rsid w:val="00384CFB"/>
    <w:rsid w:val="0038594D"/>
    <w:rsid w:val="00385EA5"/>
    <w:rsid w:val="00386A61"/>
    <w:rsid w:val="00386E15"/>
    <w:rsid w:val="00387222"/>
    <w:rsid w:val="00390603"/>
    <w:rsid w:val="00390D0F"/>
    <w:rsid w:val="003911D6"/>
    <w:rsid w:val="00391288"/>
    <w:rsid w:val="00391556"/>
    <w:rsid w:val="003915D6"/>
    <w:rsid w:val="00392C3B"/>
    <w:rsid w:val="00392E74"/>
    <w:rsid w:val="00393332"/>
    <w:rsid w:val="0039429F"/>
    <w:rsid w:val="00394876"/>
    <w:rsid w:val="00394BEA"/>
    <w:rsid w:val="00394CF2"/>
    <w:rsid w:val="00394D6A"/>
    <w:rsid w:val="00396279"/>
    <w:rsid w:val="00396EA5"/>
    <w:rsid w:val="003A0956"/>
    <w:rsid w:val="003A15C4"/>
    <w:rsid w:val="003A1733"/>
    <w:rsid w:val="003A1B27"/>
    <w:rsid w:val="003A1BF5"/>
    <w:rsid w:val="003A2600"/>
    <w:rsid w:val="003A29CF"/>
    <w:rsid w:val="003A2D99"/>
    <w:rsid w:val="003A342C"/>
    <w:rsid w:val="003A36CC"/>
    <w:rsid w:val="003A3996"/>
    <w:rsid w:val="003A3D6F"/>
    <w:rsid w:val="003A5062"/>
    <w:rsid w:val="003A5576"/>
    <w:rsid w:val="003A64CD"/>
    <w:rsid w:val="003A6C5D"/>
    <w:rsid w:val="003A73EF"/>
    <w:rsid w:val="003B08D3"/>
    <w:rsid w:val="003B1490"/>
    <w:rsid w:val="003B177F"/>
    <w:rsid w:val="003B2304"/>
    <w:rsid w:val="003B2708"/>
    <w:rsid w:val="003B296F"/>
    <w:rsid w:val="003B3E21"/>
    <w:rsid w:val="003B4C00"/>
    <w:rsid w:val="003B4E59"/>
    <w:rsid w:val="003B5B61"/>
    <w:rsid w:val="003B5E8C"/>
    <w:rsid w:val="003B6109"/>
    <w:rsid w:val="003B61F3"/>
    <w:rsid w:val="003B626A"/>
    <w:rsid w:val="003B64CE"/>
    <w:rsid w:val="003B6985"/>
    <w:rsid w:val="003B7244"/>
    <w:rsid w:val="003B7301"/>
    <w:rsid w:val="003C162F"/>
    <w:rsid w:val="003C2034"/>
    <w:rsid w:val="003C2225"/>
    <w:rsid w:val="003C237C"/>
    <w:rsid w:val="003C24F8"/>
    <w:rsid w:val="003C2923"/>
    <w:rsid w:val="003C3D92"/>
    <w:rsid w:val="003C3DF9"/>
    <w:rsid w:val="003C447D"/>
    <w:rsid w:val="003C4A73"/>
    <w:rsid w:val="003C5261"/>
    <w:rsid w:val="003C6082"/>
    <w:rsid w:val="003C7166"/>
    <w:rsid w:val="003C73A4"/>
    <w:rsid w:val="003C7AE3"/>
    <w:rsid w:val="003C7F81"/>
    <w:rsid w:val="003D01A8"/>
    <w:rsid w:val="003D01BD"/>
    <w:rsid w:val="003D02AC"/>
    <w:rsid w:val="003D047A"/>
    <w:rsid w:val="003D09F5"/>
    <w:rsid w:val="003D0B2F"/>
    <w:rsid w:val="003D0C30"/>
    <w:rsid w:val="003D0D04"/>
    <w:rsid w:val="003D1174"/>
    <w:rsid w:val="003D14C2"/>
    <w:rsid w:val="003D1A47"/>
    <w:rsid w:val="003D2125"/>
    <w:rsid w:val="003D279D"/>
    <w:rsid w:val="003D3232"/>
    <w:rsid w:val="003D3AC4"/>
    <w:rsid w:val="003D3CFF"/>
    <w:rsid w:val="003D3E3D"/>
    <w:rsid w:val="003D4BCA"/>
    <w:rsid w:val="003D4EA1"/>
    <w:rsid w:val="003D5173"/>
    <w:rsid w:val="003D5663"/>
    <w:rsid w:val="003D5815"/>
    <w:rsid w:val="003D69F1"/>
    <w:rsid w:val="003D6F84"/>
    <w:rsid w:val="003D7462"/>
    <w:rsid w:val="003D7685"/>
    <w:rsid w:val="003D77E2"/>
    <w:rsid w:val="003D7B06"/>
    <w:rsid w:val="003E0D2E"/>
    <w:rsid w:val="003E1312"/>
    <w:rsid w:val="003E162F"/>
    <w:rsid w:val="003E2EB7"/>
    <w:rsid w:val="003E3F2B"/>
    <w:rsid w:val="003E41F9"/>
    <w:rsid w:val="003E444A"/>
    <w:rsid w:val="003E49BB"/>
    <w:rsid w:val="003E4EA7"/>
    <w:rsid w:val="003E4F21"/>
    <w:rsid w:val="003E5187"/>
    <w:rsid w:val="003E5C63"/>
    <w:rsid w:val="003E6836"/>
    <w:rsid w:val="003E7557"/>
    <w:rsid w:val="003E7624"/>
    <w:rsid w:val="003E78A1"/>
    <w:rsid w:val="003E7D28"/>
    <w:rsid w:val="003F04CC"/>
    <w:rsid w:val="003F0600"/>
    <w:rsid w:val="003F0986"/>
    <w:rsid w:val="003F19CC"/>
    <w:rsid w:val="003F34B5"/>
    <w:rsid w:val="003F35E4"/>
    <w:rsid w:val="003F3687"/>
    <w:rsid w:val="003F3DBC"/>
    <w:rsid w:val="003F4A7E"/>
    <w:rsid w:val="003F5217"/>
    <w:rsid w:val="003F52B7"/>
    <w:rsid w:val="003F568F"/>
    <w:rsid w:val="003F639A"/>
    <w:rsid w:val="003F67AB"/>
    <w:rsid w:val="003F6E2A"/>
    <w:rsid w:val="00400102"/>
    <w:rsid w:val="00400453"/>
    <w:rsid w:val="00400461"/>
    <w:rsid w:val="004007C9"/>
    <w:rsid w:val="00401265"/>
    <w:rsid w:val="00401646"/>
    <w:rsid w:val="00402546"/>
    <w:rsid w:val="004028C2"/>
    <w:rsid w:val="004028D0"/>
    <w:rsid w:val="00403461"/>
    <w:rsid w:val="00404C23"/>
    <w:rsid w:val="00404CF9"/>
    <w:rsid w:val="00405AB0"/>
    <w:rsid w:val="0040623A"/>
    <w:rsid w:val="0040678C"/>
    <w:rsid w:val="00406E82"/>
    <w:rsid w:val="0040737A"/>
    <w:rsid w:val="004103B2"/>
    <w:rsid w:val="0041055C"/>
    <w:rsid w:val="00410620"/>
    <w:rsid w:val="004106A7"/>
    <w:rsid w:val="004110E1"/>
    <w:rsid w:val="00411601"/>
    <w:rsid w:val="004136F1"/>
    <w:rsid w:val="004144F5"/>
    <w:rsid w:val="004146E7"/>
    <w:rsid w:val="00414A69"/>
    <w:rsid w:val="00414D33"/>
    <w:rsid w:val="004151A0"/>
    <w:rsid w:val="004157F7"/>
    <w:rsid w:val="00416CB8"/>
    <w:rsid w:val="00417180"/>
    <w:rsid w:val="0041724F"/>
    <w:rsid w:val="004177BE"/>
    <w:rsid w:val="00421480"/>
    <w:rsid w:val="00422C66"/>
    <w:rsid w:val="004231F7"/>
    <w:rsid w:val="004232E9"/>
    <w:rsid w:val="00423773"/>
    <w:rsid w:val="00424203"/>
    <w:rsid w:val="0042463E"/>
    <w:rsid w:val="00424DB7"/>
    <w:rsid w:val="004251F5"/>
    <w:rsid w:val="00425CA1"/>
    <w:rsid w:val="004268C4"/>
    <w:rsid w:val="00426B02"/>
    <w:rsid w:val="00426EF4"/>
    <w:rsid w:val="004300DA"/>
    <w:rsid w:val="0043094D"/>
    <w:rsid w:val="004318A4"/>
    <w:rsid w:val="004319B1"/>
    <w:rsid w:val="004322CB"/>
    <w:rsid w:val="00432924"/>
    <w:rsid w:val="00432AEA"/>
    <w:rsid w:val="00433DFA"/>
    <w:rsid w:val="00433FCF"/>
    <w:rsid w:val="00434850"/>
    <w:rsid w:val="00434B00"/>
    <w:rsid w:val="00434E3C"/>
    <w:rsid w:val="00434F73"/>
    <w:rsid w:val="00435C94"/>
    <w:rsid w:val="00435D0B"/>
    <w:rsid w:val="00435E51"/>
    <w:rsid w:val="004365AB"/>
    <w:rsid w:val="00440A63"/>
    <w:rsid w:val="00440FC3"/>
    <w:rsid w:val="0044111B"/>
    <w:rsid w:val="004421AD"/>
    <w:rsid w:val="00442944"/>
    <w:rsid w:val="00443249"/>
    <w:rsid w:val="0044461E"/>
    <w:rsid w:val="004449DE"/>
    <w:rsid w:val="00446B82"/>
    <w:rsid w:val="00447C9C"/>
    <w:rsid w:val="00451264"/>
    <w:rsid w:val="00451F14"/>
    <w:rsid w:val="00452025"/>
    <w:rsid w:val="0045235F"/>
    <w:rsid w:val="00452514"/>
    <w:rsid w:val="004525C1"/>
    <w:rsid w:val="00452CCF"/>
    <w:rsid w:val="00454AF4"/>
    <w:rsid w:val="00456624"/>
    <w:rsid w:val="00456799"/>
    <w:rsid w:val="004567B8"/>
    <w:rsid w:val="00456E67"/>
    <w:rsid w:val="0045711B"/>
    <w:rsid w:val="00457633"/>
    <w:rsid w:val="00457C06"/>
    <w:rsid w:val="00457EAA"/>
    <w:rsid w:val="00460223"/>
    <w:rsid w:val="00461271"/>
    <w:rsid w:val="00461C5C"/>
    <w:rsid w:val="0046225D"/>
    <w:rsid w:val="00462AEB"/>
    <w:rsid w:val="00462E32"/>
    <w:rsid w:val="00463CA6"/>
    <w:rsid w:val="00463DC4"/>
    <w:rsid w:val="004640B8"/>
    <w:rsid w:val="0046461C"/>
    <w:rsid w:val="00464BFA"/>
    <w:rsid w:val="00464CA9"/>
    <w:rsid w:val="00465164"/>
    <w:rsid w:val="0046561E"/>
    <w:rsid w:val="00465E57"/>
    <w:rsid w:val="00466396"/>
    <w:rsid w:val="004666BC"/>
    <w:rsid w:val="004671F8"/>
    <w:rsid w:val="0046733A"/>
    <w:rsid w:val="0046745D"/>
    <w:rsid w:val="00467C79"/>
    <w:rsid w:val="00467F45"/>
    <w:rsid w:val="00467FA9"/>
    <w:rsid w:val="004703E9"/>
    <w:rsid w:val="00470E5F"/>
    <w:rsid w:val="00471C86"/>
    <w:rsid w:val="00471FB8"/>
    <w:rsid w:val="004724B4"/>
    <w:rsid w:val="00472D59"/>
    <w:rsid w:val="00472FFF"/>
    <w:rsid w:val="004730C0"/>
    <w:rsid w:val="0047394B"/>
    <w:rsid w:val="0047482F"/>
    <w:rsid w:val="00474834"/>
    <w:rsid w:val="00474A40"/>
    <w:rsid w:val="00474C83"/>
    <w:rsid w:val="00474E9B"/>
    <w:rsid w:val="00475A85"/>
    <w:rsid w:val="00475CF8"/>
    <w:rsid w:val="00475EF6"/>
    <w:rsid w:val="00476F0C"/>
    <w:rsid w:val="0047717F"/>
    <w:rsid w:val="004773DF"/>
    <w:rsid w:val="00477673"/>
    <w:rsid w:val="004805B8"/>
    <w:rsid w:val="00480626"/>
    <w:rsid w:val="00480C4A"/>
    <w:rsid w:val="004812E1"/>
    <w:rsid w:val="0048179B"/>
    <w:rsid w:val="00483879"/>
    <w:rsid w:val="0048410E"/>
    <w:rsid w:val="004845F0"/>
    <w:rsid w:val="0048474C"/>
    <w:rsid w:val="0048475C"/>
    <w:rsid w:val="004847CE"/>
    <w:rsid w:val="00484A2F"/>
    <w:rsid w:val="0048528B"/>
    <w:rsid w:val="00485E65"/>
    <w:rsid w:val="00485F2C"/>
    <w:rsid w:val="0048748A"/>
    <w:rsid w:val="004907AC"/>
    <w:rsid w:val="00491824"/>
    <w:rsid w:val="00491FAE"/>
    <w:rsid w:val="0049214E"/>
    <w:rsid w:val="00492D86"/>
    <w:rsid w:val="00493AC6"/>
    <w:rsid w:val="00493E26"/>
    <w:rsid w:val="00495325"/>
    <w:rsid w:val="004959F1"/>
    <w:rsid w:val="00495C0F"/>
    <w:rsid w:val="00496894"/>
    <w:rsid w:val="004971B2"/>
    <w:rsid w:val="00497692"/>
    <w:rsid w:val="00497942"/>
    <w:rsid w:val="004A07D0"/>
    <w:rsid w:val="004A1381"/>
    <w:rsid w:val="004A1733"/>
    <w:rsid w:val="004A183E"/>
    <w:rsid w:val="004A1891"/>
    <w:rsid w:val="004A1DE4"/>
    <w:rsid w:val="004A3325"/>
    <w:rsid w:val="004A36D1"/>
    <w:rsid w:val="004A412A"/>
    <w:rsid w:val="004A4B38"/>
    <w:rsid w:val="004A596F"/>
    <w:rsid w:val="004A5D83"/>
    <w:rsid w:val="004A6E63"/>
    <w:rsid w:val="004A7661"/>
    <w:rsid w:val="004A7B66"/>
    <w:rsid w:val="004B08B3"/>
    <w:rsid w:val="004B08F7"/>
    <w:rsid w:val="004B0E79"/>
    <w:rsid w:val="004B1666"/>
    <w:rsid w:val="004B16C6"/>
    <w:rsid w:val="004B1799"/>
    <w:rsid w:val="004B185C"/>
    <w:rsid w:val="004B2254"/>
    <w:rsid w:val="004B2828"/>
    <w:rsid w:val="004B34A7"/>
    <w:rsid w:val="004B3BE0"/>
    <w:rsid w:val="004B3CE0"/>
    <w:rsid w:val="004B3E5D"/>
    <w:rsid w:val="004B3EB1"/>
    <w:rsid w:val="004B4B1F"/>
    <w:rsid w:val="004B4C68"/>
    <w:rsid w:val="004B4ED0"/>
    <w:rsid w:val="004B536D"/>
    <w:rsid w:val="004B58BF"/>
    <w:rsid w:val="004B5BAF"/>
    <w:rsid w:val="004B6BCB"/>
    <w:rsid w:val="004B72BD"/>
    <w:rsid w:val="004B7ECF"/>
    <w:rsid w:val="004C0ADA"/>
    <w:rsid w:val="004C0E57"/>
    <w:rsid w:val="004C162C"/>
    <w:rsid w:val="004C1B26"/>
    <w:rsid w:val="004C1C1F"/>
    <w:rsid w:val="004C2363"/>
    <w:rsid w:val="004C383C"/>
    <w:rsid w:val="004C3A7D"/>
    <w:rsid w:val="004C3F60"/>
    <w:rsid w:val="004C3F85"/>
    <w:rsid w:val="004C498C"/>
    <w:rsid w:val="004C49AC"/>
    <w:rsid w:val="004C509B"/>
    <w:rsid w:val="004C54F0"/>
    <w:rsid w:val="004C59C2"/>
    <w:rsid w:val="004C5B5B"/>
    <w:rsid w:val="004C5FDF"/>
    <w:rsid w:val="004C652F"/>
    <w:rsid w:val="004C69A6"/>
    <w:rsid w:val="004C7D1A"/>
    <w:rsid w:val="004D07C3"/>
    <w:rsid w:val="004D0854"/>
    <w:rsid w:val="004D0D5C"/>
    <w:rsid w:val="004D0E56"/>
    <w:rsid w:val="004D1194"/>
    <w:rsid w:val="004D1425"/>
    <w:rsid w:val="004D1992"/>
    <w:rsid w:val="004D1D44"/>
    <w:rsid w:val="004D238D"/>
    <w:rsid w:val="004D309C"/>
    <w:rsid w:val="004D39A9"/>
    <w:rsid w:val="004D4177"/>
    <w:rsid w:val="004D4C11"/>
    <w:rsid w:val="004D4D6E"/>
    <w:rsid w:val="004D4E0E"/>
    <w:rsid w:val="004D4E2E"/>
    <w:rsid w:val="004D539E"/>
    <w:rsid w:val="004D5D69"/>
    <w:rsid w:val="004D66FA"/>
    <w:rsid w:val="004D6747"/>
    <w:rsid w:val="004D6A5B"/>
    <w:rsid w:val="004D77AC"/>
    <w:rsid w:val="004E07C4"/>
    <w:rsid w:val="004E19FE"/>
    <w:rsid w:val="004E2216"/>
    <w:rsid w:val="004E24F2"/>
    <w:rsid w:val="004E2AFF"/>
    <w:rsid w:val="004E33DC"/>
    <w:rsid w:val="004E3633"/>
    <w:rsid w:val="004E44C4"/>
    <w:rsid w:val="004E5BA7"/>
    <w:rsid w:val="004E5BB2"/>
    <w:rsid w:val="004E70D6"/>
    <w:rsid w:val="004E766B"/>
    <w:rsid w:val="004F001A"/>
    <w:rsid w:val="004F05B4"/>
    <w:rsid w:val="004F0CDD"/>
    <w:rsid w:val="004F2893"/>
    <w:rsid w:val="004F28DE"/>
    <w:rsid w:val="004F2F7A"/>
    <w:rsid w:val="004F3A78"/>
    <w:rsid w:val="004F3DAB"/>
    <w:rsid w:val="004F4844"/>
    <w:rsid w:val="004F4CFD"/>
    <w:rsid w:val="004F4D9B"/>
    <w:rsid w:val="004F4DF5"/>
    <w:rsid w:val="004F5230"/>
    <w:rsid w:val="004F5D96"/>
    <w:rsid w:val="004F6143"/>
    <w:rsid w:val="004F6440"/>
    <w:rsid w:val="004F736F"/>
    <w:rsid w:val="0050040A"/>
    <w:rsid w:val="005005C0"/>
    <w:rsid w:val="00501B0A"/>
    <w:rsid w:val="00501C38"/>
    <w:rsid w:val="00501C8F"/>
    <w:rsid w:val="00501F45"/>
    <w:rsid w:val="005030F8"/>
    <w:rsid w:val="005043D0"/>
    <w:rsid w:val="005051B9"/>
    <w:rsid w:val="00505A86"/>
    <w:rsid w:val="005066CD"/>
    <w:rsid w:val="00506EE2"/>
    <w:rsid w:val="00507519"/>
    <w:rsid w:val="00507A7E"/>
    <w:rsid w:val="00510452"/>
    <w:rsid w:val="0051046C"/>
    <w:rsid w:val="005110FC"/>
    <w:rsid w:val="00511291"/>
    <w:rsid w:val="00511E67"/>
    <w:rsid w:val="00511E9F"/>
    <w:rsid w:val="0051211F"/>
    <w:rsid w:val="0051249E"/>
    <w:rsid w:val="005124E0"/>
    <w:rsid w:val="00513832"/>
    <w:rsid w:val="00513A14"/>
    <w:rsid w:val="00514454"/>
    <w:rsid w:val="005148C8"/>
    <w:rsid w:val="0051605F"/>
    <w:rsid w:val="00516320"/>
    <w:rsid w:val="005168B3"/>
    <w:rsid w:val="00516962"/>
    <w:rsid w:val="00517AA0"/>
    <w:rsid w:val="00517B5A"/>
    <w:rsid w:val="00521EA6"/>
    <w:rsid w:val="00522D3A"/>
    <w:rsid w:val="00522D59"/>
    <w:rsid w:val="00523ADA"/>
    <w:rsid w:val="00523EB6"/>
    <w:rsid w:val="00524864"/>
    <w:rsid w:val="00524F2E"/>
    <w:rsid w:val="00526143"/>
    <w:rsid w:val="005266DD"/>
    <w:rsid w:val="00527C5C"/>
    <w:rsid w:val="00530408"/>
    <w:rsid w:val="005322C8"/>
    <w:rsid w:val="00532AE9"/>
    <w:rsid w:val="00532EB6"/>
    <w:rsid w:val="005331FB"/>
    <w:rsid w:val="0053434B"/>
    <w:rsid w:val="005346A7"/>
    <w:rsid w:val="00534FB0"/>
    <w:rsid w:val="005351F6"/>
    <w:rsid w:val="00536540"/>
    <w:rsid w:val="00536D75"/>
    <w:rsid w:val="0053709C"/>
    <w:rsid w:val="00537769"/>
    <w:rsid w:val="00537A52"/>
    <w:rsid w:val="00540FE1"/>
    <w:rsid w:val="005410C5"/>
    <w:rsid w:val="00541BB6"/>
    <w:rsid w:val="005429E1"/>
    <w:rsid w:val="00543172"/>
    <w:rsid w:val="005436DA"/>
    <w:rsid w:val="00543735"/>
    <w:rsid w:val="00543BBC"/>
    <w:rsid w:val="00545378"/>
    <w:rsid w:val="005462CF"/>
    <w:rsid w:val="0054651C"/>
    <w:rsid w:val="005469AB"/>
    <w:rsid w:val="00546C03"/>
    <w:rsid w:val="00547ACC"/>
    <w:rsid w:val="00547D85"/>
    <w:rsid w:val="00547FC5"/>
    <w:rsid w:val="00550B1C"/>
    <w:rsid w:val="00550C9F"/>
    <w:rsid w:val="00550F36"/>
    <w:rsid w:val="00551888"/>
    <w:rsid w:val="0055258A"/>
    <w:rsid w:val="00552A02"/>
    <w:rsid w:val="00552B13"/>
    <w:rsid w:val="00553681"/>
    <w:rsid w:val="00553809"/>
    <w:rsid w:val="00553CD1"/>
    <w:rsid w:val="00555021"/>
    <w:rsid w:val="005559D7"/>
    <w:rsid w:val="005562CE"/>
    <w:rsid w:val="00556A1F"/>
    <w:rsid w:val="00556D7D"/>
    <w:rsid w:val="00557369"/>
    <w:rsid w:val="00560173"/>
    <w:rsid w:val="0056038A"/>
    <w:rsid w:val="0056053F"/>
    <w:rsid w:val="005612C8"/>
    <w:rsid w:val="0056305A"/>
    <w:rsid w:val="00563193"/>
    <w:rsid w:val="005636D0"/>
    <w:rsid w:val="00564FA1"/>
    <w:rsid w:val="00566622"/>
    <w:rsid w:val="005669C6"/>
    <w:rsid w:val="00566A63"/>
    <w:rsid w:val="00566E0B"/>
    <w:rsid w:val="005673F6"/>
    <w:rsid w:val="005674C4"/>
    <w:rsid w:val="005700B4"/>
    <w:rsid w:val="005708D6"/>
    <w:rsid w:val="00570DFE"/>
    <w:rsid w:val="00571410"/>
    <w:rsid w:val="0057237D"/>
    <w:rsid w:val="00572EDD"/>
    <w:rsid w:val="00573219"/>
    <w:rsid w:val="0057367B"/>
    <w:rsid w:val="0057395A"/>
    <w:rsid w:val="00574A38"/>
    <w:rsid w:val="005752AB"/>
    <w:rsid w:val="00576233"/>
    <w:rsid w:val="005766B2"/>
    <w:rsid w:val="005766D8"/>
    <w:rsid w:val="00576B35"/>
    <w:rsid w:val="005770F3"/>
    <w:rsid w:val="0057717D"/>
    <w:rsid w:val="00577772"/>
    <w:rsid w:val="00580024"/>
    <w:rsid w:val="00580A33"/>
    <w:rsid w:val="00580EC5"/>
    <w:rsid w:val="00580FD5"/>
    <w:rsid w:val="005812D2"/>
    <w:rsid w:val="00581576"/>
    <w:rsid w:val="0058184F"/>
    <w:rsid w:val="00581E18"/>
    <w:rsid w:val="00582BAC"/>
    <w:rsid w:val="005835F1"/>
    <w:rsid w:val="0058376E"/>
    <w:rsid w:val="005846F2"/>
    <w:rsid w:val="00585101"/>
    <w:rsid w:val="005854C5"/>
    <w:rsid w:val="00585593"/>
    <w:rsid w:val="0058569D"/>
    <w:rsid w:val="0058627A"/>
    <w:rsid w:val="00586ED8"/>
    <w:rsid w:val="00587392"/>
    <w:rsid w:val="00587DC8"/>
    <w:rsid w:val="00591647"/>
    <w:rsid w:val="0059179B"/>
    <w:rsid w:val="00591B10"/>
    <w:rsid w:val="005920B6"/>
    <w:rsid w:val="00592BFD"/>
    <w:rsid w:val="005932B3"/>
    <w:rsid w:val="00593975"/>
    <w:rsid w:val="00593B91"/>
    <w:rsid w:val="0059444F"/>
    <w:rsid w:val="005949B1"/>
    <w:rsid w:val="005949D7"/>
    <w:rsid w:val="00595331"/>
    <w:rsid w:val="00595CC1"/>
    <w:rsid w:val="005960C1"/>
    <w:rsid w:val="0059628B"/>
    <w:rsid w:val="00597FF1"/>
    <w:rsid w:val="005A04C6"/>
    <w:rsid w:val="005A0B2A"/>
    <w:rsid w:val="005A0C80"/>
    <w:rsid w:val="005A17EC"/>
    <w:rsid w:val="005A22AA"/>
    <w:rsid w:val="005A3DBD"/>
    <w:rsid w:val="005A4052"/>
    <w:rsid w:val="005A4211"/>
    <w:rsid w:val="005A427A"/>
    <w:rsid w:val="005A436B"/>
    <w:rsid w:val="005A4CF6"/>
    <w:rsid w:val="005A546D"/>
    <w:rsid w:val="005A5B3C"/>
    <w:rsid w:val="005A66AC"/>
    <w:rsid w:val="005A66CC"/>
    <w:rsid w:val="005A6E59"/>
    <w:rsid w:val="005A6F1B"/>
    <w:rsid w:val="005A7198"/>
    <w:rsid w:val="005A73C3"/>
    <w:rsid w:val="005A7B36"/>
    <w:rsid w:val="005A7CE5"/>
    <w:rsid w:val="005B0CDC"/>
    <w:rsid w:val="005B260E"/>
    <w:rsid w:val="005B267A"/>
    <w:rsid w:val="005B28FE"/>
    <w:rsid w:val="005B35DE"/>
    <w:rsid w:val="005B4154"/>
    <w:rsid w:val="005B417F"/>
    <w:rsid w:val="005B4618"/>
    <w:rsid w:val="005B5556"/>
    <w:rsid w:val="005B556E"/>
    <w:rsid w:val="005B6899"/>
    <w:rsid w:val="005B6A74"/>
    <w:rsid w:val="005B6D47"/>
    <w:rsid w:val="005C0278"/>
    <w:rsid w:val="005C02B5"/>
    <w:rsid w:val="005C03BA"/>
    <w:rsid w:val="005C0666"/>
    <w:rsid w:val="005C067F"/>
    <w:rsid w:val="005C07EB"/>
    <w:rsid w:val="005C2341"/>
    <w:rsid w:val="005C2629"/>
    <w:rsid w:val="005C2A7D"/>
    <w:rsid w:val="005C368C"/>
    <w:rsid w:val="005C39E9"/>
    <w:rsid w:val="005C4390"/>
    <w:rsid w:val="005C4478"/>
    <w:rsid w:val="005C46D8"/>
    <w:rsid w:val="005C4A63"/>
    <w:rsid w:val="005C4CA8"/>
    <w:rsid w:val="005C50E5"/>
    <w:rsid w:val="005C628F"/>
    <w:rsid w:val="005C661A"/>
    <w:rsid w:val="005C6A16"/>
    <w:rsid w:val="005C6CC0"/>
    <w:rsid w:val="005C71E3"/>
    <w:rsid w:val="005C77B1"/>
    <w:rsid w:val="005D17E5"/>
    <w:rsid w:val="005D1AC5"/>
    <w:rsid w:val="005D1B9B"/>
    <w:rsid w:val="005D2216"/>
    <w:rsid w:val="005D236B"/>
    <w:rsid w:val="005D270F"/>
    <w:rsid w:val="005D2794"/>
    <w:rsid w:val="005D40BD"/>
    <w:rsid w:val="005D4261"/>
    <w:rsid w:val="005D4863"/>
    <w:rsid w:val="005D4A0C"/>
    <w:rsid w:val="005D4C38"/>
    <w:rsid w:val="005D7108"/>
    <w:rsid w:val="005D7303"/>
    <w:rsid w:val="005D74B5"/>
    <w:rsid w:val="005D77A7"/>
    <w:rsid w:val="005E0B70"/>
    <w:rsid w:val="005E0C62"/>
    <w:rsid w:val="005E1416"/>
    <w:rsid w:val="005E1DE8"/>
    <w:rsid w:val="005E2769"/>
    <w:rsid w:val="005E2A76"/>
    <w:rsid w:val="005E3051"/>
    <w:rsid w:val="005E35A8"/>
    <w:rsid w:val="005E38FF"/>
    <w:rsid w:val="005E419C"/>
    <w:rsid w:val="005E4B84"/>
    <w:rsid w:val="005E57A6"/>
    <w:rsid w:val="005E6C28"/>
    <w:rsid w:val="005E6D11"/>
    <w:rsid w:val="005E713B"/>
    <w:rsid w:val="005E7A01"/>
    <w:rsid w:val="005E7B69"/>
    <w:rsid w:val="005E7BE6"/>
    <w:rsid w:val="005F0067"/>
    <w:rsid w:val="005F0A9F"/>
    <w:rsid w:val="005F10CA"/>
    <w:rsid w:val="005F2D06"/>
    <w:rsid w:val="005F327B"/>
    <w:rsid w:val="005F32DB"/>
    <w:rsid w:val="005F363D"/>
    <w:rsid w:val="005F3A30"/>
    <w:rsid w:val="005F50D7"/>
    <w:rsid w:val="005F65AD"/>
    <w:rsid w:val="005F6884"/>
    <w:rsid w:val="005F78F3"/>
    <w:rsid w:val="005F7C05"/>
    <w:rsid w:val="00600C1E"/>
    <w:rsid w:val="00600FBA"/>
    <w:rsid w:val="006010AB"/>
    <w:rsid w:val="00602237"/>
    <w:rsid w:val="0060239C"/>
    <w:rsid w:val="00602774"/>
    <w:rsid w:val="00602A9E"/>
    <w:rsid w:val="006047DA"/>
    <w:rsid w:val="0060484E"/>
    <w:rsid w:val="00604AB3"/>
    <w:rsid w:val="00604AEE"/>
    <w:rsid w:val="00604FC5"/>
    <w:rsid w:val="0060503F"/>
    <w:rsid w:val="006050A2"/>
    <w:rsid w:val="00605A88"/>
    <w:rsid w:val="00605C51"/>
    <w:rsid w:val="0060603D"/>
    <w:rsid w:val="00606E37"/>
    <w:rsid w:val="006075C3"/>
    <w:rsid w:val="00607C5F"/>
    <w:rsid w:val="00611A10"/>
    <w:rsid w:val="00611CE2"/>
    <w:rsid w:val="00611D33"/>
    <w:rsid w:val="00612290"/>
    <w:rsid w:val="006126DB"/>
    <w:rsid w:val="00612820"/>
    <w:rsid w:val="00612882"/>
    <w:rsid w:val="00612AE0"/>
    <w:rsid w:val="00613666"/>
    <w:rsid w:val="00613E94"/>
    <w:rsid w:val="00614030"/>
    <w:rsid w:val="006141F7"/>
    <w:rsid w:val="00614454"/>
    <w:rsid w:val="0061453C"/>
    <w:rsid w:val="006149DA"/>
    <w:rsid w:val="00614BC0"/>
    <w:rsid w:val="00614F24"/>
    <w:rsid w:val="00615366"/>
    <w:rsid w:val="00615B8E"/>
    <w:rsid w:val="00615CD7"/>
    <w:rsid w:val="00616163"/>
    <w:rsid w:val="00616403"/>
    <w:rsid w:val="0061727B"/>
    <w:rsid w:val="00617653"/>
    <w:rsid w:val="006177E9"/>
    <w:rsid w:val="00617819"/>
    <w:rsid w:val="00617B8C"/>
    <w:rsid w:val="00617D3C"/>
    <w:rsid w:val="006206BE"/>
    <w:rsid w:val="00620ED8"/>
    <w:rsid w:val="00621189"/>
    <w:rsid w:val="006223BE"/>
    <w:rsid w:val="0062275D"/>
    <w:rsid w:val="00622792"/>
    <w:rsid w:val="00622B86"/>
    <w:rsid w:val="00624050"/>
    <w:rsid w:val="00627339"/>
    <w:rsid w:val="0062748A"/>
    <w:rsid w:val="00630005"/>
    <w:rsid w:val="00630EBF"/>
    <w:rsid w:val="0063101C"/>
    <w:rsid w:val="00631053"/>
    <w:rsid w:val="00631149"/>
    <w:rsid w:val="006318E8"/>
    <w:rsid w:val="00631DBB"/>
    <w:rsid w:val="006323BA"/>
    <w:rsid w:val="006324E2"/>
    <w:rsid w:val="006325BB"/>
    <w:rsid w:val="00633349"/>
    <w:rsid w:val="0063349C"/>
    <w:rsid w:val="00633F60"/>
    <w:rsid w:val="00634580"/>
    <w:rsid w:val="00635037"/>
    <w:rsid w:val="00635759"/>
    <w:rsid w:val="0063584E"/>
    <w:rsid w:val="00635AE6"/>
    <w:rsid w:val="0063633C"/>
    <w:rsid w:val="0063634B"/>
    <w:rsid w:val="00640511"/>
    <w:rsid w:val="00640F1D"/>
    <w:rsid w:val="00641067"/>
    <w:rsid w:val="006414EA"/>
    <w:rsid w:val="0064184C"/>
    <w:rsid w:val="00642573"/>
    <w:rsid w:val="00642639"/>
    <w:rsid w:val="00642C7D"/>
    <w:rsid w:val="00642E9B"/>
    <w:rsid w:val="00643303"/>
    <w:rsid w:val="0064459A"/>
    <w:rsid w:val="00644D6A"/>
    <w:rsid w:val="006450FA"/>
    <w:rsid w:val="00645BA7"/>
    <w:rsid w:val="00646C42"/>
    <w:rsid w:val="00647358"/>
    <w:rsid w:val="0065049C"/>
    <w:rsid w:val="00651E4D"/>
    <w:rsid w:val="00652733"/>
    <w:rsid w:val="00653727"/>
    <w:rsid w:val="00653EED"/>
    <w:rsid w:val="00654137"/>
    <w:rsid w:val="00654E3F"/>
    <w:rsid w:val="00654F1B"/>
    <w:rsid w:val="006554FA"/>
    <w:rsid w:val="00655FE9"/>
    <w:rsid w:val="006568CF"/>
    <w:rsid w:val="00656AB3"/>
    <w:rsid w:val="00656FD1"/>
    <w:rsid w:val="00657305"/>
    <w:rsid w:val="00657B51"/>
    <w:rsid w:val="0066004B"/>
    <w:rsid w:val="006600EF"/>
    <w:rsid w:val="006602CD"/>
    <w:rsid w:val="0066037B"/>
    <w:rsid w:val="00660BEE"/>
    <w:rsid w:val="00660CBE"/>
    <w:rsid w:val="00660D1D"/>
    <w:rsid w:val="0066191F"/>
    <w:rsid w:val="00662563"/>
    <w:rsid w:val="00662782"/>
    <w:rsid w:val="00662873"/>
    <w:rsid w:val="00663685"/>
    <w:rsid w:val="00664024"/>
    <w:rsid w:val="006641C0"/>
    <w:rsid w:val="00664591"/>
    <w:rsid w:val="00665CC8"/>
    <w:rsid w:val="00665CDE"/>
    <w:rsid w:val="00665DC5"/>
    <w:rsid w:val="00665ECE"/>
    <w:rsid w:val="006663BB"/>
    <w:rsid w:val="0066663F"/>
    <w:rsid w:val="006671A3"/>
    <w:rsid w:val="00667A59"/>
    <w:rsid w:val="006707A9"/>
    <w:rsid w:val="006724AF"/>
    <w:rsid w:val="00673606"/>
    <w:rsid w:val="00673C9C"/>
    <w:rsid w:val="006740A4"/>
    <w:rsid w:val="006743FF"/>
    <w:rsid w:val="00675D6C"/>
    <w:rsid w:val="00675FA2"/>
    <w:rsid w:val="006766F0"/>
    <w:rsid w:val="0067719C"/>
    <w:rsid w:val="00677405"/>
    <w:rsid w:val="006779B2"/>
    <w:rsid w:val="00677DD7"/>
    <w:rsid w:val="006803FF"/>
    <w:rsid w:val="00680534"/>
    <w:rsid w:val="00680FA4"/>
    <w:rsid w:val="0068146C"/>
    <w:rsid w:val="00681580"/>
    <w:rsid w:val="00681FBB"/>
    <w:rsid w:val="00683A06"/>
    <w:rsid w:val="00683E91"/>
    <w:rsid w:val="00683EEA"/>
    <w:rsid w:val="00684F76"/>
    <w:rsid w:val="00685574"/>
    <w:rsid w:val="00686120"/>
    <w:rsid w:val="0068719A"/>
    <w:rsid w:val="006878F4"/>
    <w:rsid w:val="00690412"/>
    <w:rsid w:val="00690E3D"/>
    <w:rsid w:val="00691575"/>
    <w:rsid w:val="00691D9A"/>
    <w:rsid w:val="006922C6"/>
    <w:rsid w:val="00692ADE"/>
    <w:rsid w:val="00692F4C"/>
    <w:rsid w:val="00692F98"/>
    <w:rsid w:val="006943BC"/>
    <w:rsid w:val="00695A60"/>
    <w:rsid w:val="00696563"/>
    <w:rsid w:val="00697164"/>
    <w:rsid w:val="00697F7E"/>
    <w:rsid w:val="006A24B6"/>
    <w:rsid w:val="006A26FB"/>
    <w:rsid w:val="006A2812"/>
    <w:rsid w:val="006A2B3E"/>
    <w:rsid w:val="006A383B"/>
    <w:rsid w:val="006A3875"/>
    <w:rsid w:val="006A4272"/>
    <w:rsid w:val="006A435F"/>
    <w:rsid w:val="006A43C5"/>
    <w:rsid w:val="006A519B"/>
    <w:rsid w:val="006A51E2"/>
    <w:rsid w:val="006A57E6"/>
    <w:rsid w:val="006A5D98"/>
    <w:rsid w:val="006A5EE2"/>
    <w:rsid w:val="006A649B"/>
    <w:rsid w:val="006A6829"/>
    <w:rsid w:val="006A6B28"/>
    <w:rsid w:val="006A6BCD"/>
    <w:rsid w:val="006A6FEB"/>
    <w:rsid w:val="006A71F7"/>
    <w:rsid w:val="006A74D4"/>
    <w:rsid w:val="006A7775"/>
    <w:rsid w:val="006A7801"/>
    <w:rsid w:val="006B0115"/>
    <w:rsid w:val="006B06DF"/>
    <w:rsid w:val="006B0938"/>
    <w:rsid w:val="006B0C40"/>
    <w:rsid w:val="006B14A0"/>
    <w:rsid w:val="006B15DB"/>
    <w:rsid w:val="006B18AE"/>
    <w:rsid w:val="006B1D88"/>
    <w:rsid w:val="006B22F0"/>
    <w:rsid w:val="006B3219"/>
    <w:rsid w:val="006B36AA"/>
    <w:rsid w:val="006B3C55"/>
    <w:rsid w:val="006B4670"/>
    <w:rsid w:val="006B4BEF"/>
    <w:rsid w:val="006B55EE"/>
    <w:rsid w:val="006B5800"/>
    <w:rsid w:val="006B59CC"/>
    <w:rsid w:val="006B5EA2"/>
    <w:rsid w:val="006B619C"/>
    <w:rsid w:val="006B643A"/>
    <w:rsid w:val="006B645C"/>
    <w:rsid w:val="006B67CB"/>
    <w:rsid w:val="006B67DD"/>
    <w:rsid w:val="006B72ED"/>
    <w:rsid w:val="006B7821"/>
    <w:rsid w:val="006B7A14"/>
    <w:rsid w:val="006B7CEF"/>
    <w:rsid w:val="006C00CC"/>
    <w:rsid w:val="006C0C72"/>
    <w:rsid w:val="006C1FCF"/>
    <w:rsid w:val="006C2084"/>
    <w:rsid w:val="006C239D"/>
    <w:rsid w:val="006C275F"/>
    <w:rsid w:val="006C333D"/>
    <w:rsid w:val="006C3A05"/>
    <w:rsid w:val="006C3B9F"/>
    <w:rsid w:val="006C3C88"/>
    <w:rsid w:val="006C4165"/>
    <w:rsid w:val="006C4E32"/>
    <w:rsid w:val="006C4F30"/>
    <w:rsid w:val="006C5032"/>
    <w:rsid w:val="006C56FC"/>
    <w:rsid w:val="006C5A9E"/>
    <w:rsid w:val="006C663D"/>
    <w:rsid w:val="006C6992"/>
    <w:rsid w:val="006C6994"/>
    <w:rsid w:val="006C7A77"/>
    <w:rsid w:val="006C7E80"/>
    <w:rsid w:val="006D010E"/>
    <w:rsid w:val="006D04CB"/>
    <w:rsid w:val="006D12BB"/>
    <w:rsid w:val="006D130D"/>
    <w:rsid w:val="006D17EA"/>
    <w:rsid w:val="006D19A4"/>
    <w:rsid w:val="006D1E28"/>
    <w:rsid w:val="006D2231"/>
    <w:rsid w:val="006D2C0E"/>
    <w:rsid w:val="006D2E50"/>
    <w:rsid w:val="006D33D7"/>
    <w:rsid w:val="006D3A7E"/>
    <w:rsid w:val="006D3C38"/>
    <w:rsid w:val="006D42B6"/>
    <w:rsid w:val="006D44F4"/>
    <w:rsid w:val="006D45D3"/>
    <w:rsid w:val="006D463C"/>
    <w:rsid w:val="006D510D"/>
    <w:rsid w:val="006D6055"/>
    <w:rsid w:val="006D6082"/>
    <w:rsid w:val="006D6956"/>
    <w:rsid w:val="006D69F1"/>
    <w:rsid w:val="006D711B"/>
    <w:rsid w:val="006D7BEB"/>
    <w:rsid w:val="006E0672"/>
    <w:rsid w:val="006E06D2"/>
    <w:rsid w:val="006E0ADE"/>
    <w:rsid w:val="006E0F95"/>
    <w:rsid w:val="006E17B9"/>
    <w:rsid w:val="006E2539"/>
    <w:rsid w:val="006E26B5"/>
    <w:rsid w:val="006E2721"/>
    <w:rsid w:val="006E2E67"/>
    <w:rsid w:val="006E3054"/>
    <w:rsid w:val="006E3693"/>
    <w:rsid w:val="006E376A"/>
    <w:rsid w:val="006E3D27"/>
    <w:rsid w:val="006E424B"/>
    <w:rsid w:val="006E4F1E"/>
    <w:rsid w:val="006E51BF"/>
    <w:rsid w:val="006E58CD"/>
    <w:rsid w:val="006E5912"/>
    <w:rsid w:val="006E5C73"/>
    <w:rsid w:val="006E6AD4"/>
    <w:rsid w:val="006E77B4"/>
    <w:rsid w:val="006F0B58"/>
    <w:rsid w:val="006F1C11"/>
    <w:rsid w:val="006F23C5"/>
    <w:rsid w:val="006F2890"/>
    <w:rsid w:val="006F469E"/>
    <w:rsid w:val="006F47BF"/>
    <w:rsid w:val="006F4E9E"/>
    <w:rsid w:val="006F62AC"/>
    <w:rsid w:val="006F639A"/>
    <w:rsid w:val="007005F1"/>
    <w:rsid w:val="00700D2D"/>
    <w:rsid w:val="00701182"/>
    <w:rsid w:val="007015D4"/>
    <w:rsid w:val="0070192E"/>
    <w:rsid w:val="00701AE7"/>
    <w:rsid w:val="00701C35"/>
    <w:rsid w:val="007026CE"/>
    <w:rsid w:val="00702FBB"/>
    <w:rsid w:val="007030D1"/>
    <w:rsid w:val="00703253"/>
    <w:rsid w:val="00703C47"/>
    <w:rsid w:val="00704410"/>
    <w:rsid w:val="00704A44"/>
    <w:rsid w:val="007050D8"/>
    <w:rsid w:val="007051B7"/>
    <w:rsid w:val="007053E7"/>
    <w:rsid w:val="00705642"/>
    <w:rsid w:val="0070590E"/>
    <w:rsid w:val="00705EF5"/>
    <w:rsid w:val="007066B9"/>
    <w:rsid w:val="00707983"/>
    <w:rsid w:val="00707DC9"/>
    <w:rsid w:val="00707E07"/>
    <w:rsid w:val="00710263"/>
    <w:rsid w:val="00710A3E"/>
    <w:rsid w:val="00710AD2"/>
    <w:rsid w:val="00710C08"/>
    <w:rsid w:val="00711100"/>
    <w:rsid w:val="00711DA7"/>
    <w:rsid w:val="007120A4"/>
    <w:rsid w:val="007122F3"/>
    <w:rsid w:val="00712F5F"/>
    <w:rsid w:val="00713B4C"/>
    <w:rsid w:val="00714328"/>
    <w:rsid w:val="007150A2"/>
    <w:rsid w:val="007153EE"/>
    <w:rsid w:val="007156AB"/>
    <w:rsid w:val="00715A32"/>
    <w:rsid w:val="00715F7B"/>
    <w:rsid w:val="00716500"/>
    <w:rsid w:val="00716991"/>
    <w:rsid w:val="007174A1"/>
    <w:rsid w:val="00717B77"/>
    <w:rsid w:val="0072007E"/>
    <w:rsid w:val="007205DD"/>
    <w:rsid w:val="0072091C"/>
    <w:rsid w:val="00720FE5"/>
    <w:rsid w:val="00721243"/>
    <w:rsid w:val="0072172B"/>
    <w:rsid w:val="00721A97"/>
    <w:rsid w:val="00721B9F"/>
    <w:rsid w:val="0072256C"/>
    <w:rsid w:val="0072454E"/>
    <w:rsid w:val="00724C7E"/>
    <w:rsid w:val="007254DF"/>
    <w:rsid w:val="00725678"/>
    <w:rsid w:val="00725D18"/>
    <w:rsid w:val="007261F1"/>
    <w:rsid w:val="00726B63"/>
    <w:rsid w:val="007279EF"/>
    <w:rsid w:val="00727AA2"/>
    <w:rsid w:val="00727CF6"/>
    <w:rsid w:val="007301B8"/>
    <w:rsid w:val="00730553"/>
    <w:rsid w:val="00730C3A"/>
    <w:rsid w:val="00730ECD"/>
    <w:rsid w:val="00731345"/>
    <w:rsid w:val="0073169D"/>
    <w:rsid w:val="007327BB"/>
    <w:rsid w:val="00732F0B"/>
    <w:rsid w:val="00732F3C"/>
    <w:rsid w:val="0073441D"/>
    <w:rsid w:val="007354AA"/>
    <w:rsid w:val="00735E1A"/>
    <w:rsid w:val="00736020"/>
    <w:rsid w:val="00736DA6"/>
    <w:rsid w:val="00737BE1"/>
    <w:rsid w:val="00737C38"/>
    <w:rsid w:val="00740283"/>
    <w:rsid w:val="007403EE"/>
    <w:rsid w:val="00741026"/>
    <w:rsid w:val="007414F6"/>
    <w:rsid w:val="00741C79"/>
    <w:rsid w:val="00741D2D"/>
    <w:rsid w:val="007427E1"/>
    <w:rsid w:val="007428DE"/>
    <w:rsid w:val="00743681"/>
    <w:rsid w:val="00743872"/>
    <w:rsid w:val="00743ABF"/>
    <w:rsid w:val="00743AF0"/>
    <w:rsid w:val="007443D7"/>
    <w:rsid w:val="0074498B"/>
    <w:rsid w:val="00744A7E"/>
    <w:rsid w:val="00744ACA"/>
    <w:rsid w:val="00744D2C"/>
    <w:rsid w:val="00744DEA"/>
    <w:rsid w:val="0074501F"/>
    <w:rsid w:val="007458BA"/>
    <w:rsid w:val="0074614E"/>
    <w:rsid w:val="0074616E"/>
    <w:rsid w:val="0074647F"/>
    <w:rsid w:val="007466BA"/>
    <w:rsid w:val="00747844"/>
    <w:rsid w:val="00750473"/>
    <w:rsid w:val="00750714"/>
    <w:rsid w:val="007507A0"/>
    <w:rsid w:val="0075171F"/>
    <w:rsid w:val="007518A6"/>
    <w:rsid w:val="00751B17"/>
    <w:rsid w:val="00752659"/>
    <w:rsid w:val="0075388B"/>
    <w:rsid w:val="00754428"/>
    <w:rsid w:val="0075495F"/>
    <w:rsid w:val="00754F8B"/>
    <w:rsid w:val="0075520A"/>
    <w:rsid w:val="00755231"/>
    <w:rsid w:val="0075527F"/>
    <w:rsid w:val="00755B76"/>
    <w:rsid w:val="007573E3"/>
    <w:rsid w:val="00757578"/>
    <w:rsid w:val="007600C5"/>
    <w:rsid w:val="00760852"/>
    <w:rsid w:val="00760F79"/>
    <w:rsid w:val="0076237D"/>
    <w:rsid w:val="00762E8B"/>
    <w:rsid w:val="0076337A"/>
    <w:rsid w:val="00763EFD"/>
    <w:rsid w:val="00763F89"/>
    <w:rsid w:val="0076418D"/>
    <w:rsid w:val="007659DA"/>
    <w:rsid w:val="0076600D"/>
    <w:rsid w:val="00766F2A"/>
    <w:rsid w:val="00766FFC"/>
    <w:rsid w:val="0076756D"/>
    <w:rsid w:val="007675DC"/>
    <w:rsid w:val="00767C18"/>
    <w:rsid w:val="0077038B"/>
    <w:rsid w:val="007707AE"/>
    <w:rsid w:val="00770D6E"/>
    <w:rsid w:val="00771062"/>
    <w:rsid w:val="007712B0"/>
    <w:rsid w:val="00771A04"/>
    <w:rsid w:val="00771B37"/>
    <w:rsid w:val="00771DF3"/>
    <w:rsid w:val="007720EF"/>
    <w:rsid w:val="00772AF9"/>
    <w:rsid w:val="007750A4"/>
    <w:rsid w:val="00775205"/>
    <w:rsid w:val="00775D9F"/>
    <w:rsid w:val="00775F65"/>
    <w:rsid w:val="007763CF"/>
    <w:rsid w:val="00776C44"/>
    <w:rsid w:val="0077708D"/>
    <w:rsid w:val="007771E5"/>
    <w:rsid w:val="007771ED"/>
    <w:rsid w:val="0077754B"/>
    <w:rsid w:val="00777F4D"/>
    <w:rsid w:val="0078145D"/>
    <w:rsid w:val="00782726"/>
    <w:rsid w:val="00782BBB"/>
    <w:rsid w:val="00782FD7"/>
    <w:rsid w:val="007835D8"/>
    <w:rsid w:val="00783FB7"/>
    <w:rsid w:val="00785118"/>
    <w:rsid w:val="0078527F"/>
    <w:rsid w:val="007858A7"/>
    <w:rsid w:val="007868DE"/>
    <w:rsid w:val="00786E2E"/>
    <w:rsid w:val="00786E40"/>
    <w:rsid w:val="00786FE5"/>
    <w:rsid w:val="007871F2"/>
    <w:rsid w:val="00790DCB"/>
    <w:rsid w:val="00790EBB"/>
    <w:rsid w:val="00795CB0"/>
    <w:rsid w:val="0079686A"/>
    <w:rsid w:val="00796C82"/>
    <w:rsid w:val="007A0062"/>
    <w:rsid w:val="007A007D"/>
    <w:rsid w:val="007A0255"/>
    <w:rsid w:val="007A0346"/>
    <w:rsid w:val="007A0742"/>
    <w:rsid w:val="007A094B"/>
    <w:rsid w:val="007A1AEA"/>
    <w:rsid w:val="007A203A"/>
    <w:rsid w:val="007A23A7"/>
    <w:rsid w:val="007A2AEF"/>
    <w:rsid w:val="007A2E4A"/>
    <w:rsid w:val="007A3F7A"/>
    <w:rsid w:val="007A5503"/>
    <w:rsid w:val="007A56E5"/>
    <w:rsid w:val="007A5832"/>
    <w:rsid w:val="007A5941"/>
    <w:rsid w:val="007A6BB6"/>
    <w:rsid w:val="007A7837"/>
    <w:rsid w:val="007B0310"/>
    <w:rsid w:val="007B0AEF"/>
    <w:rsid w:val="007B0C9A"/>
    <w:rsid w:val="007B0DF0"/>
    <w:rsid w:val="007B115C"/>
    <w:rsid w:val="007B1FFB"/>
    <w:rsid w:val="007B20FA"/>
    <w:rsid w:val="007B2703"/>
    <w:rsid w:val="007B2A54"/>
    <w:rsid w:val="007B2D5D"/>
    <w:rsid w:val="007B36BC"/>
    <w:rsid w:val="007B437D"/>
    <w:rsid w:val="007B4697"/>
    <w:rsid w:val="007B48CD"/>
    <w:rsid w:val="007B5134"/>
    <w:rsid w:val="007B5950"/>
    <w:rsid w:val="007B5AD0"/>
    <w:rsid w:val="007B5DD3"/>
    <w:rsid w:val="007B64C5"/>
    <w:rsid w:val="007B6911"/>
    <w:rsid w:val="007B73E0"/>
    <w:rsid w:val="007B7B14"/>
    <w:rsid w:val="007B7F39"/>
    <w:rsid w:val="007C06A3"/>
    <w:rsid w:val="007C0ABC"/>
    <w:rsid w:val="007C18AA"/>
    <w:rsid w:val="007C28E6"/>
    <w:rsid w:val="007C29FE"/>
    <w:rsid w:val="007C2EA4"/>
    <w:rsid w:val="007C4586"/>
    <w:rsid w:val="007C67DD"/>
    <w:rsid w:val="007C6887"/>
    <w:rsid w:val="007C7F1A"/>
    <w:rsid w:val="007D0972"/>
    <w:rsid w:val="007D09F6"/>
    <w:rsid w:val="007D1193"/>
    <w:rsid w:val="007D11A3"/>
    <w:rsid w:val="007D1988"/>
    <w:rsid w:val="007D1991"/>
    <w:rsid w:val="007D2565"/>
    <w:rsid w:val="007D2749"/>
    <w:rsid w:val="007D285A"/>
    <w:rsid w:val="007D2E3A"/>
    <w:rsid w:val="007D4844"/>
    <w:rsid w:val="007D4B3C"/>
    <w:rsid w:val="007D5CE9"/>
    <w:rsid w:val="007D5E04"/>
    <w:rsid w:val="007D6182"/>
    <w:rsid w:val="007D6788"/>
    <w:rsid w:val="007D6AB3"/>
    <w:rsid w:val="007D6AFF"/>
    <w:rsid w:val="007D6BB6"/>
    <w:rsid w:val="007D6BD2"/>
    <w:rsid w:val="007D6FB8"/>
    <w:rsid w:val="007E03D0"/>
    <w:rsid w:val="007E05C2"/>
    <w:rsid w:val="007E0C03"/>
    <w:rsid w:val="007E0D40"/>
    <w:rsid w:val="007E1631"/>
    <w:rsid w:val="007E1E5B"/>
    <w:rsid w:val="007E25C5"/>
    <w:rsid w:val="007E26F1"/>
    <w:rsid w:val="007E28C5"/>
    <w:rsid w:val="007E2F75"/>
    <w:rsid w:val="007E3030"/>
    <w:rsid w:val="007E3418"/>
    <w:rsid w:val="007E3815"/>
    <w:rsid w:val="007E3D3C"/>
    <w:rsid w:val="007E3F68"/>
    <w:rsid w:val="007E4F95"/>
    <w:rsid w:val="007E5A43"/>
    <w:rsid w:val="007E6026"/>
    <w:rsid w:val="007E6517"/>
    <w:rsid w:val="007E6970"/>
    <w:rsid w:val="007E741F"/>
    <w:rsid w:val="007E776E"/>
    <w:rsid w:val="007F0005"/>
    <w:rsid w:val="007F0922"/>
    <w:rsid w:val="007F0E70"/>
    <w:rsid w:val="007F12B4"/>
    <w:rsid w:val="007F1390"/>
    <w:rsid w:val="007F17D1"/>
    <w:rsid w:val="007F1ADA"/>
    <w:rsid w:val="007F2863"/>
    <w:rsid w:val="007F2A06"/>
    <w:rsid w:val="007F2A60"/>
    <w:rsid w:val="007F3483"/>
    <w:rsid w:val="007F37A9"/>
    <w:rsid w:val="007F3C08"/>
    <w:rsid w:val="007F41BF"/>
    <w:rsid w:val="007F4548"/>
    <w:rsid w:val="007F4D96"/>
    <w:rsid w:val="007F521C"/>
    <w:rsid w:val="007F5B31"/>
    <w:rsid w:val="007F5D93"/>
    <w:rsid w:val="007F5F6F"/>
    <w:rsid w:val="007F61C9"/>
    <w:rsid w:val="007F61EA"/>
    <w:rsid w:val="007F697C"/>
    <w:rsid w:val="007F6AEA"/>
    <w:rsid w:val="007F6AF8"/>
    <w:rsid w:val="007F7124"/>
    <w:rsid w:val="007F7B8B"/>
    <w:rsid w:val="007F7C5B"/>
    <w:rsid w:val="007F7C5E"/>
    <w:rsid w:val="008001B8"/>
    <w:rsid w:val="00801648"/>
    <w:rsid w:val="008019D2"/>
    <w:rsid w:val="00801F2F"/>
    <w:rsid w:val="00802070"/>
    <w:rsid w:val="00802260"/>
    <w:rsid w:val="00802723"/>
    <w:rsid w:val="008027D3"/>
    <w:rsid w:val="008033E0"/>
    <w:rsid w:val="00803BC8"/>
    <w:rsid w:val="00804C38"/>
    <w:rsid w:val="00804DCA"/>
    <w:rsid w:val="00805575"/>
    <w:rsid w:val="00805C6B"/>
    <w:rsid w:val="008065E4"/>
    <w:rsid w:val="008067AC"/>
    <w:rsid w:val="00807CDA"/>
    <w:rsid w:val="0081042D"/>
    <w:rsid w:val="008106A7"/>
    <w:rsid w:val="00810868"/>
    <w:rsid w:val="00810DAC"/>
    <w:rsid w:val="00810E06"/>
    <w:rsid w:val="008118B4"/>
    <w:rsid w:val="00812C02"/>
    <w:rsid w:val="00813252"/>
    <w:rsid w:val="0081450B"/>
    <w:rsid w:val="00815965"/>
    <w:rsid w:val="00815E39"/>
    <w:rsid w:val="00816359"/>
    <w:rsid w:val="00816E77"/>
    <w:rsid w:val="0081752B"/>
    <w:rsid w:val="00817556"/>
    <w:rsid w:val="00817674"/>
    <w:rsid w:val="00817818"/>
    <w:rsid w:val="00817F22"/>
    <w:rsid w:val="00817FF3"/>
    <w:rsid w:val="008200CC"/>
    <w:rsid w:val="00820214"/>
    <w:rsid w:val="00820627"/>
    <w:rsid w:val="00820715"/>
    <w:rsid w:val="008208D0"/>
    <w:rsid w:val="00820C3C"/>
    <w:rsid w:val="00820E18"/>
    <w:rsid w:val="00821633"/>
    <w:rsid w:val="00821753"/>
    <w:rsid w:val="00821A5A"/>
    <w:rsid w:val="00821B30"/>
    <w:rsid w:val="00821BCD"/>
    <w:rsid w:val="00821BE0"/>
    <w:rsid w:val="008221AC"/>
    <w:rsid w:val="008225B1"/>
    <w:rsid w:val="00822CC0"/>
    <w:rsid w:val="008230AB"/>
    <w:rsid w:val="008237BA"/>
    <w:rsid w:val="00824A3E"/>
    <w:rsid w:val="0082590D"/>
    <w:rsid w:val="0082616E"/>
    <w:rsid w:val="00826257"/>
    <w:rsid w:val="00826721"/>
    <w:rsid w:val="0082700F"/>
    <w:rsid w:val="00827F1E"/>
    <w:rsid w:val="008308C0"/>
    <w:rsid w:val="008309B5"/>
    <w:rsid w:val="00830EEB"/>
    <w:rsid w:val="0083164C"/>
    <w:rsid w:val="00831918"/>
    <w:rsid w:val="008323E8"/>
    <w:rsid w:val="00832500"/>
    <w:rsid w:val="008336EB"/>
    <w:rsid w:val="008339B2"/>
    <w:rsid w:val="00833D6B"/>
    <w:rsid w:val="00833D93"/>
    <w:rsid w:val="0083445A"/>
    <w:rsid w:val="00834754"/>
    <w:rsid w:val="00834E4C"/>
    <w:rsid w:val="00835331"/>
    <w:rsid w:val="00835455"/>
    <w:rsid w:val="0083563D"/>
    <w:rsid w:val="00835EC9"/>
    <w:rsid w:val="00836329"/>
    <w:rsid w:val="00836594"/>
    <w:rsid w:val="00836840"/>
    <w:rsid w:val="00836F88"/>
    <w:rsid w:val="00837059"/>
    <w:rsid w:val="00837C81"/>
    <w:rsid w:val="00840555"/>
    <w:rsid w:val="008407CC"/>
    <w:rsid w:val="00840852"/>
    <w:rsid w:val="00840A33"/>
    <w:rsid w:val="00840A61"/>
    <w:rsid w:val="00840A8C"/>
    <w:rsid w:val="00840ACD"/>
    <w:rsid w:val="00841848"/>
    <w:rsid w:val="00842F09"/>
    <w:rsid w:val="0084394B"/>
    <w:rsid w:val="008444F8"/>
    <w:rsid w:val="00845C4B"/>
    <w:rsid w:val="00846162"/>
    <w:rsid w:val="0084709F"/>
    <w:rsid w:val="008476B7"/>
    <w:rsid w:val="008478F1"/>
    <w:rsid w:val="00847DE7"/>
    <w:rsid w:val="008500D1"/>
    <w:rsid w:val="0085055E"/>
    <w:rsid w:val="00850957"/>
    <w:rsid w:val="00850D99"/>
    <w:rsid w:val="008514FF"/>
    <w:rsid w:val="00851BE4"/>
    <w:rsid w:val="00851DE3"/>
    <w:rsid w:val="00852DC2"/>
    <w:rsid w:val="00852E9F"/>
    <w:rsid w:val="00853AE2"/>
    <w:rsid w:val="008541E4"/>
    <w:rsid w:val="00854614"/>
    <w:rsid w:val="00854D91"/>
    <w:rsid w:val="008563F1"/>
    <w:rsid w:val="0085687A"/>
    <w:rsid w:val="00856935"/>
    <w:rsid w:val="008569DB"/>
    <w:rsid w:val="00856FC2"/>
    <w:rsid w:val="00857258"/>
    <w:rsid w:val="00857931"/>
    <w:rsid w:val="0086001B"/>
    <w:rsid w:val="008606AF"/>
    <w:rsid w:val="00860F78"/>
    <w:rsid w:val="00861222"/>
    <w:rsid w:val="00861784"/>
    <w:rsid w:val="00861999"/>
    <w:rsid w:val="00861A14"/>
    <w:rsid w:val="00862163"/>
    <w:rsid w:val="00862754"/>
    <w:rsid w:val="0086278C"/>
    <w:rsid w:val="00862821"/>
    <w:rsid w:val="00862898"/>
    <w:rsid w:val="00862FC6"/>
    <w:rsid w:val="0086399D"/>
    <w:rsid w:val="00863A6A"/>
    <w:rsid w:val="00863DF4"/>
    <w:rsid w:val="00864B9F"/>
    <w:rsid w:val="00864E83"/>
    <w:rsid w:val="00865071"/>
    <w:rsid w:val="00865D9D"/>
    <w:rsid w:val="00865E72"/>
    <w:rsid w:val="00866178"/>
    <w:rsid w:val="0086628E"/>
    <w:rsid w:val="00866497"/>
    <w:rsid w:val="00867C57"/>
    <w:rsid w:val="008706DE"/>
    <w:rsid w:val="008712A9"/>
    <w:rsid w:val="00871AA9"/>
    <w:rsid w:val="00871B15"/>
    <w:rsid w:val="008726AD"/>
    <w:rsid w:val="008737EA"/>
    <w:rsid w:val="00873B5C"/>
    <w:rsid w:val="008742A4"/>
    <w:rsid w:val="00874336"/>
    <w:rsid w:val="00874A8A"/>
    <w:rsid w:val="00874E87"/>
    <w:rsid w:val="00874F65"/>
    <w:rsid w:val="008752AB"/>
    <w:rsid w:val="0087580B"/>
    <w:rsid w:val="008758C7"/>
    <w:rsid w:val="00876901"/>
    <w:rsid w:val="00876C4C"/>
    <w:rsid w:val="00877759"/>
    <w:rsid w:val="00880009"/>
    <w:rsid w:val="008801CA"/>
    <w:rsid w:val="00880729"/>
    <w:rsid w:val="0088081D"/>
    <w:rsid w:val="008808B1"/>
    <w:rsid w:val="008815CE"/>
    <w:rsid w:val="00881B12"/>
    <w:rsid w:val="00881B4A"/>
    <w:rsid w:val="00882B11"/>
    <w:rsid w:val="008830F5"/>
    <w:rsid w:val="00883203"/>
    <w:rsid w:val="0088371B"/>
    <w:rsid w:val="00884146"/>
    <w:rsid w:val="008845B4"/>
    <w:rsid w:val="00884644"/>
    <w:rsid w:val="008854D2"/>
    <w:rsid w:val="00885E68"/>
    <w:rsid w:val="008860EA"/>
    <w:rsid w:val="008863CA"/>
    <w:rsid w:val="008866B3"/>
    <w:rsid w:val="00886811"/>
    <w:rsid w:val="008868CF"/>
    <w:rsid w:val="00887106"/>
    <w:rsid w:val="0088731C"/>
    <w:rsid w:val="008873E5"/>
    <w:rsid w:val="00887448"/>
    <w:rsid w:val="00887898"/>
    <w:rsid w:val="008903CB"/>
    <w:rsid w:val="00891639"/>
    <w:rsid w:val="00891C3A"/>
    <w:rsid w:val="00892066"/>
    <w:rsid w:val="00892D12"/>
    <w:rsid w:val="00892D83"/>
    <w:rsid w:val="008938F9"/>
    <w:rsid w:val="00894477"/>
    <w:rsid w:val="008947C9"/>
    <w:rsid w:val="008951B0"/>
    <w:rsid w:val="00895524"/>
    <w:rsid w:val="00896000"/>
    <w:rsid w:val="008963DB"/>
    <w:rsid w:val="0089783A"/>
    <w:rsid w:val="00897856"/>
    <w:rsid w:val="00897A85"/>
    <w:rsid w:val="008A049F"/>
    <w:rsid w:val="008A056B"/>
    <w:rsid w:val="008A140F"/>
    <w:rsid w:val="008A1EE2"/>
    <w:rsid w:val="008A1F5F"/>
    <w:rsid w:val="008A2C40"/>
    <w:rsid w:val="008A3279"/>
    <w:rsid w:val="008A38C4"/>
    <w:rsid w:val="008A3D58"/>
    <w:rsid w:val="008A3D88"/>
    <w:rsid w:val="008A416F"/>
    <w:rsid w:val="008A41E3"/>
    <w:rsid w:val="008A4509"/>
    <w:rsid w:val="008A5779"/>
    <w:rsid w:val="008A5B7E"/>
    <w:rsid w:val="008A5C6E"/>
    <w:rsid w:val="008A5EB5"/>
    <w:rsid w:val="008A6629"/>
    <w:rsid w:val="008A683C"/>
    <w:rsid w:val="008A6E6A"/>
    <w:rsid w:val="008A6F22"/>
    <w:rsid w:val="008A6FB7"/>
    <w:rsid w:val="008A700B"/>
    <w:rsid w:val="008A70F6"/>
    <w:rsid w:val="008A71B8"/>
    <w:rsid w:val="008A7BF2"/>
    <w:rsid w:val="008A7E69"/>
    <w:rsid w:val="008B004C"/>
    <w:rsid w:val="008B05F5"/>
    <w:rsid w:val="008B0CAD"/>
    <w:rsid w:val="008B0D6D"/>
    <w:rsid w:val="008B232B"/>
    <w:rsid w:val="008B2510"/>
    <w:rsid w:val="008B26F0"/>
    <w:rsid w:val="008B296A"/>
    <w:rsid w:val="008B2AE8"/>
    <w:rsid w:val="008B2E75"/>
    <w:rsid w:val="008B31ED"/>
    <w:rsid w:val="008B32C8"/>
    <w:rsid w:val="008B378C"/>
    <w:rsid w:val="008B3C44"/>
    <w:rsid w:val="008B42BC"/>
    <w:rsid w:val="008B4AE0"/>
    <w:rsid w:val="008B4F34"/>
    <w:rsid w:val="008B5145"/>
    <w:rsid w:val="008B58D4"/>
    <w:rsid w:val="008B67E7"/>
    <w:rsid w:val="008B6AAD"/>
    <w:rsid w:val="008B6B1F"/>
    <w:rsid w:val="008B6DB3"/>
    <w:rsid w:val="008B7934"/>
    <w:rsid w:val="008B7E7B"/>
    <w:rsid w:val="008C0664"/>
    <w:rsid w:val="008C145F"/>
    <w:rsid w:val="008C1E5F"/>
    <w:rsid w:val="008C2BA9"/>
    <w:rsid w:val="008C475F"/>
    <w:rsid w:val="008C523A"/>
    <w:rsid w:val="008C53F4"/>
    <w:rsid w:val="008C5481"/>
    <w:rsid w:val="008C5E4E"/>
    <w:rsid w:val="008C61DA"/>
    <w:rsid w:val="008C65C3"/>
    <w:rsid w:val="008C6F6C"/>
    <w:rsid w:val="008C763A"/>
    <w:rsid w:val="008C7785"/>
    <w:rsid w:val="008C7C8B"/>
    <w:rsid w:val="008C7EB4"/>
    <w:rsid w:val="008D0D24"/>
    <w:rsid w:val="008D0E06"/>
    <w:rsid w:val="008D1972"/>
    <w:rsid w:val="008D1AF8"/>
    <w:rsid w:val="008D1FB4"/>
    <w:rsid w:val="008D2A8E"/>
    <w:rsid w:val="008D2ADD"/>
    <w:rsid w:val="008D3031"/>
    <w:rsid w:val="008D3448"/>
    <w:rsid w:val="008D354B"/>
    <w:rsid w:val="008D3670"/>
    <w:rsid w:val="008D3731"/>
    <w:rsid w:val="008D39E0"/>
    <w:rsid w:val="008D3FE5"/>
    <w:rsid w:val="008D5F09"/>
    <w:rsid w:val="008D616C"/>
    <w:rsid w:val="008D659A"/>
    <w:rsid w:val="008D6B93"/>
    <w:rsid w:val="008D6CF4"/>
    <w:rsid w:val="008D7472"/>
    <w:rsid w:val="008D7E29"/>
    <w:rsid w:val="008E02AD"/>
    <w:rsid w:val="008E0D2A"/>
    <w:rsid w:val="008E0DE5"/>
    <w:rsid w:val="008E144D"/>
    <w:rsid w:val="008E14B1"/>
    <w:rsid w:val="008E1DA7"/>
    <w:rsid w:val="008E22A8"/>
    <w:rsid w:val="008E386F"/>
    <w:rsid w:val="008E3D79"/>
    <w:rsid w:val="008E44A7"/>
    <w:rsid w:val="008E47F2"/>
    <w:rsid w:val="008E520B"/>
    <w:rsid w:val="008E5714"/>
    <w:rsid w:val="008E5834"/>
    <w:rsid w:val="008E77BB"/>
    <w:rsid w:val="008F15BC"/>
    <w:rsid w:val="008F170B"/>
    <w:rsid w:val="008F3159"/>
    <w:rsid w:val="008F3556"/>
    <w:rsid w:val="008F3C22"/>
    <w:rsid w:val="008F3EB6"/>
    <w:rsid w:val="008F40D3"/>
    <w:rsid w:val="008F4219"/>
    <w:rsid w:val="008F47E4"/>
    <w:rsid w:val="008F4831"/>
    <w:rsid w:val="008F5198"/>
    <w:rsid w:val="008F670E"/>
    <w:rsid w:val="008F6D34"/>
    <w:rsid w:val="008F7191"/>
    <w:rsid w:val="008F760E"/>
    <w:rsid w:val="009000CA"/>
    <w:rsid w:val="00900752"/>
    <w:rsid w:val="00901D8E"/>
    <w:rsid w:val="00901F3E"/>
    <w:rsid w:val="009026EE"/>
    <w:rsid w:val="009033A5"/>
    <w:rsid w:val="009033F5"/>
    <w:rsid w:val="00904324"/>
    <w:rsid w:val="00904D06"/>
    <w:rsid w:val="0090543E"/>
    <w:rsid w:val="00905584"/>
    <w:rsid w:val="00905710"/>
    <w:rsid w:val="00905E0D"/>
    <w:rsid w:val="00905EB2"/>
    <w:rsid w:val="0090625C"/>
    <w:rsid w:val="00906C57"/>
    <w:rsid w:val="00906CE8"/>
    <w:rsid w:val="0090723D"/>
    <w:rsid w:val="00907428"/>
    <w:rsid w:val="00907592"/>
    <w:rsid w:val="00907653"/>
    <w:rsid w:val="00910829"/>
    <w:rsid w:val="00910D9E"/>
    <w:rsid w:val="009125AA"/>
    <w:rsid w:val="00912995"/>
    <w:rsid w:val="00912DFC"/>
    <w:rsid w:val="009140F1"/>
    <w:rsid w:val="009155D1"/>
    <w:rsid w:val="00915AD1"/>
    <w:rsid w:val="009165DC"/>
    <w:rsid w:val="00916B80"/>
    <w:rsid w:val="00916FDE"/>
    <w:rsid w:val="00917168"/>
    <w:rsid w:val="009202D6"/>
    <w:rsid w:val="00920349"/>
    <w:rsid w:val="009204F2"/>
    <w:rsid w:val="0092111A"/>
    <w:rsid w:val="00921567"/>
    <w:rsid w:val="00921989"/>
    <w:rsid w:val="00921D91"/>
    <w:rsid w:val="00921E18"/>
    <w:rsid w:val="009221A0"/>
    <w:rsid w:val="009229D6"/>
    <w:rsid w:val="00922A22"/>
    <w:rsid w:val="00922DEB"/>
    <w:rsid w:val="0092440E"/>
    <w:rsid w:val="00924512"/>
    <w:rsid w:val="00924A3B"/>
    <w:rsid w:val="00925242"/>
    <w:rsid w:val="00925648"/>
    <w:rsid w:val="009256B9"/>
    <w:rsid w:val="009256F3"/>
    <w:rsid w:val="00925734"/>
    <w:rsid w:val="0092605A"/>
    <w:rsid w:val="00926553"/>
    <w:rsid w:val="00926864"/>
    <w:rsid w:val="00926B82"/>
    <w:rsid w:val="00926CF4"/>
    <w:rsid w:val="0092700F"/>
    <w:rsid w:val="00927024"/>
    <w:rsid w:val="00927C1D"/>
    <w:rsid w:val="00930121"/>
    <w:rsid w:val="00930BC3"/>
    <w:rsid w:val="00931C7A"/>
    <w:rsid w:val="00931E82"/>
    <w:rsid w:val="00932215"/>
    <w:rsid w:val="00932BCD"/>
    <w:rsid w:val="00932EA3"/>
    <w:rsid w:val="00934619"/>
    <w:rsid w:val="00934D19"/>
    <w:rsid w:val="00935E44"/>
    <w:rsid w:val="00936505"/>
    <w:rsid w:val="00936511"/>
    <w:rsid w:val="00936B24"/>
    <w:rsid w:val="00936BDE"/>
    <w:rsid w:val="00936FD0"/>
    <w:rsid w:val="00937142"/>
    <w:rsid w:val="009371E4"/>
    <w:rsid w:val="009404A6"/>
    <w:rsid w:val="00940BFB"/>
    <w:rsid w:val="00940D74"/>
    <w:rsid w:val="00940EA4"/>
    <w:rsid w:val="00940F15"/>
    <w:rsid w:val="00940F7B"/>
    <w:rsid w:val="009417CD"/>
    <w:rsid w:val="00942BFD"/>
    <w:rsid w:val="00943538"/>
    <w:rsid w:val="00943DB6"/>
    <w:rsid w:val="00943E49"/>
    <w:rsid w:val="00943FE3"/>
    <w:rsid w:val="009445C9"/>
    <w:rsid w:val="009445CD"/>
    <w:rsid w:val="009445D4"/>
    <w:rsid w:val="00944887"/>
    <w:rsid w:val="00944B2C"/>
    <w:rsid w:val="00944B97"/>
    <w:rsid w:val="0094535D"/>
    <w:rsid w:val="00945684"/>
    <w:rsid w:val="00945A22"/>
    <w:rsid w:val="00945A9A"/>
    <w:rsid w:val="00945FDE"/>
    <w:rsid w:val="0094649C"/>
    <w:rsid w:val="00947114"/>
    <w:rsid w:val="00947EE4"/>
    <w:rsid w:val="00947F01"/>
    <w:rsid w:val="00950388"/>
    <w:rsid w:val="00950588"/>
    <w:rsid w:val="0095147C"/>
    <w:rsid w:val="00952120"/>
    <w:rsid w:val="009522E4"/>
    <w:rsid w:val="00952536"/>
    <w:rsid w:val="00952AA6"/>
    <w:rsid w:val="00952BCC"/>
    <w:rsid w:val="00952F89"/>
    <w:rsid w:val="009530F8"/>
    <w:rsid w:val="00953207"/>
    <w:rsid w:val="00953779"/>
    <w:rsid w:val="00953DC7"/>
    <w:rsid w:val="0095415F"/>
    <w:rsid w:val="009542C5"/>
    <w:rsid w:val="00954501"/>
    <w:rsid w:val="00954815"/>
    <w:rsid w:val="009553E9"/>
    <w:rsid w:val="00955A37"/>
    <w:rsid w:val="00955AC5"/>
    <w:rsid w:val="00955D4E"/>
    <w:rsid w:val="00956EFE"/>
    <w:rsid w:val="0095783F"/>
    <w:rsid w:val="00957F62"/>
    <w:rsid w:val="0096035B"/>
    <w:rsid w:val="009604A0"/>
    <w:rsid w:val="009605A3"/>
    <w:rsid w:val="009612A6"/>
    <w:rsid w:val="009634AE"/>
    <w:rsid w:val="009645DA"/>
    <w:rsid w:val="009646DE"/>
    <w:rsid w:val="00964A9F"/>
    <w:rsid w:val="00965E3F"/>
    <w:rsid w:val="00966A80"/>
    <w:rsid w:val="00966BF4"/>
    <w:rsid w:val="00967300"/>
    <w:rsid w:val="00967973"/>
    <w:rsid w:val="00967B4D"/>
    <w:rsid w:val="00970872"/>
    <w:rsid w:val="00970881"/>
    <w:rsid w:val="00972B7F"/>
    <w:rsid w:val="009730D3"/>
    <w:rsid w:val="009738E4"/>
    <w:rsid w:val="009738ED"/>
    <w:rsid w:val="00973963"/>
    <w:rsid w:val="009745C8"/>
    <w:rsid w:val="00974601"/>
    <w:rsid w:val="00974883"/>
    <w:rsid w:val="009749B7"/>
    <w:rsid w:val="009749DC"/>
    <w:rsid w:val="00974A53"/>
    <w:rsid w:val="00975235"/>
    <w:rsid w:val="00975F49"/>
    <w:rsid w:val="00976EC0"/>
    <w:rsid w:val="0097766B"/>
    <w:rsid w:val="00977CAF"/>
    <w:rsid w:val="00980566"/>
    <w:rsid w:val="00980E01"/>
    <w:rsid w:val="009812AA"/>
    <w:rsid w:val="009813AC"/>
    <w:rsid w:val="00982751"/>
    <w:rsid w:val="00982A82"/>
    <w:rsid w:val="00983039"/>
    <w:rsid w:val="00983AA8"/>
    <w:rsid w:val="00983D9D"/>
    <w:rsid w:val="00984306"/>
    <w:rsid w:val="00985098"/>
    <w:rsid w:val="00985561"/>
    <w:rsid w:val="0098572E"/>
    <w:rsid w:val="00986229"/>
    <w:rsid w:val="00987293"/>
    <w:rsid w:val="009872F9"/>
    <w:rsid w:val="00987F0C"/>
    <w:rsid w:val="00990442"/>
    <w:rsid w:val="00990C1C"/>
    <w:rsid w:val="00993B54"/>
    <w:rsid w:val="00993BF7"/>
    <w:rsid w:val="0099460F"/>
    <w:rsid w:val="00994A3A"/>
    <w:rsid w:val="0099590E"/>
    <w:rsid w:val="00996BAF"/>
    <w:rsid w:val="009977F0"/>
    <w:rsid w:val="009A01F7"/>
    <w:rsid w:val="009A0B09"/>
    <w:rsid w:val="009A17CE"/>
    <w:rsid w:val="009A1FCB"/>
    <w:rsid w:val="009A26C1"/>
    <w:rsid w:val="009A2B7F"/>
    <w:rsid w:val="009A2C6A"/>
    <w:rsid w:val="009A3029"/>
    <w:rsid w:val="009A3E6F"/>
    <w:rsid w:val="009A3F13"/>
    <w:rsid w:val="009A4303"/>
    <w:rsid w:val="009A472F"/>
    <w:rsid w:val="009A4877"/>
    <w:rsid w:val="009A51BA"/>
    <w:rsid w:val="009A776F"/>
    <w:rsid w:val="009B1646"/>
    <w:rsid w:val="009B1AB1"/>
    <w:rsid w:val="009B1AFF"/>
    <w:rsid w:val="009B1B4F"/>
    <w:rsid w:val="009B1EC9"/>
    <w:rsid w:val="009B1F3D"/>
    <w:rsid w:val="009B22EB"/>
    <w:rsid w:val="009B24CC"/>
    <w:rsid w:val="009B2755"/>
    <w:rsid w:val="009B2B5C"/>
    <w:rsid w:val="009B2C1F"/>
    <w:rsid w:val="009B3193"/>
    <w:rsid w:val="009B332C"/>
    <w:rsid w:val="009B3475"/>
    <w:rsid w:val="009B38FC"/>
    <w:rsid w:val="009B3D1F"/>
    <w:rsid w:val="009B3F7A"/>
    <w:rsid w:val="009B4520"/>
    <w:rsid w:val="009B4A0B"/>
    <w:rsid w:val="009B5344"/>
    <w:rsid w:val="009B5B62"/>
    <w:rsid w:val="009B6822"/>
    <w:rsid w:val="009B6CF9"/>
    <w:rsid w:val="009B70F9"/>
    <w:rsid w:val="009B739B"/>
    <w:rsid w:val="009C07E6"/>
    <w:rsid w:val="009C14AD"/>
    <w:rsid w:val="009C1892"/>
    <w:rsid w:val="009C1EA0"/>
    <w:rsid w:val="009C20F7"/>
    <w:rsid w:val="009C2931"/>
    <w:rsid w:val="009C3536"/>
    <w:rsid w:val="009C37AC"/>
    <w:rsid w:val="009C5940"/>
    <w:rsid w:val="009C69C4"/>
    <w:rsid w:val="009C718C"/>
    <w:rsid w:val="009D0721"/>
    <w:rsid w:val="009D0FCB"/>
    <w:rsid w:val="009D1BAA"/>
    <w:rsid w:val="009D1C6B"/>
    <w:rsid w:val="009D1FBB"/>
    <w:rsid w:val="009D2C4B"/>
    <w:rsid w:val="009D2C4D"/>
    <w:rsid w:val="009D2F1F"/>
    <w:rsid w:val="009D3029"/>
    <w:rsid w:val="009D30FE"/>
    <w:rsid w:val="009D3B75"/>
    <w:rsid w:val="009D43C1"/>
    <w:rsid w:val="009D4B07"/>
    <w:rsid w:val="009D4DF1"/>
    <w:rsid w:val="009D5121"/>
    <w:rsid w:val="009D545D"/>
    <w:rsid w:val="009D5495"/>
    <w:rsid w:val="009D558F"/>
    <w:rsid w:val="009D718C"/>
    <w:rsid w:val="009D749B"/>
    <w:rsid w:val="009E04E1"/>
    <w:rsid w:val="009E09E5"/>
    <w:rsid w:val="009E0B2D"/>
    <w:rsid w:val="009E165D"/>
    <w:rsid w:val="009E185C"/>
    <w:rsid w:val="009E2D42"/>
    <w:rsid w:val="009E2F02"/>
    <w:rsid w:val="009E325C"/>
    <w:rsid w:val="009E3CCE"/>
    <w:rsid w:val="009E455C"/>
    <w:rsid w:val="009E4953"/>
    <w:rsid w:val="009E6309"/>
    <w:rsid w:val="009E6BC8"/>
    <w:rsid w:val="009E7153"/>
    <w:rsid w:val="009E7650"/>
    <w:rsid w:val="009F0261"/>
    <w:rsid w:val="009F0810"/>
    <w:rsid w:val="009F1703"/>
    <w:rsid w:val="009F1A2A"/>
    <w:rsid w:val="009F1BD2"/>
    <w:rsid w:val="009F2290"/>
    <w:rsid w:val="009F29FC"/>
    <w:rsid w:val="009F2CAE"/>
    <w:rsid w:val="009F3601"/>
    <w:rsid w:val="009F362B"/>
    <w:rsid w:val="009F3652"/>
    <w:rsid w:val="009F371B"/>
    <w:rsid w:val="009F3B02"/>
    <w:rsid w:val="009F3EEF"/>
    <w:rsid w:val="009F4EAF"/>
    <w:rsid w:val="009F5635"/>
    <w:rsid w:val="009F5A08"/>
    <w:rsid w:val="009F65D3"/>
    <w:rsid w:val="009F7347"/>
    <w:rsid w:val="009F7A2C"/>
    <w:rsid w:val="009F7C1C"/>
    <w:rsid w:val="009F7CB2"/>
    <w:rsid w:val="00A00120"/>
    <w:rsid w:val="00A0030C"/>
    <w:rsid w:val="00A009B7"/>
    <w:rsid w:val="00A00EAC"/>
    <w:rsid w:val="00A01475"/>
    <w:rsid w:val="00A01BDB"/>
    <w:rsid w:val="00A01F44"/>
    <w:rsid w:val="00A02026"/>
    <w:rsid w:val="00A023FD"/>
    <w:rsid w:val="00A02A7A"/>
    <w:rsid w:val="00A031A0"/>
    <w:rsid w:val="00A03305"/>
    <w:rsid w:val="00A03431"/>
    <w:rsid w:val="00A03879"/>
    <w:rsid w:val="00A03B67"/>
    <w:rsid w:val="00A04487"/>
    <w:rsid w:val="00A0500A"/>
    <w:rsid w:val="00A0552D"/>
    <w:rsid w:val="00A07034"/>
    <w:rsid w:val="00A07532"/>
    <w:rsid w:val="00A07BFF"/>
    <w:rsid w:val="00A100C0"/>
    <w:rsid w:val="00A102C4"/>
    <w:rsid w:val="00A1044E"/>
    <w:rsid w:val="00A10921"/>
    <w:rsid w:val="00A10AA1"/>
    <w:rsid w:val="00A1169A"/>
    <w:rsid w:val="00A11CEB"/>
    <w:rsid w:val="00A11CEE"/>
    <w:rsid w:val="00A11E0C"/>
    <w:rsid w:val="00A1287C"/>
    <w:rsid w:val="00A13196"/>
    <w:rsid w:val="00A13409"/>
    <w:rsid w:val="00A13FAE"/>
    <w:rsid w:val="00A14161"/>
    <w:rsid w:val="00A14163"/>
    <w:rsid w:val="00A146E4"/>
    <w:rsid w:val="00A14B4F"/>
    <w:rsid w:val="00A15506"/>
    <w:rsid w:val="00A15616"/>
    <w:rsid w:val="00A1564E"/>
    <w:rsid w:val="00A15DB9"/>
    <w:rsid w:val="00A15EB3"/>
    <w:rsid w:val="00A1656F"/>
    <w:rsid w:val="00A16955"/>
    <w:rsid w:val="00A16C30"/>
    <w:rsid w:val="00A16E6F"/>
    <w:rsid w:val="00A1728A"/>
    <w:rsid w:val="00A20A08"/>
    <w:rsid w:val="00A20F59"/>
    <w:rsid w:val="00A2112D"/>
    <w:rsid w:val="00A213A4"/>
    <w:rsid w:val="00A21FBD"/>
    <w:rsid w:val="00A2236C"/>
    <w:rsid w:val="00A22422"/>
    <w:rsid w:val="00A22B03"/>
    <w:rsid w:val="00A2357E"/>
    <w:rsid w:val="00A24DD8"/>
    <w:rsid w:val="00A250D2"/>
    <w:rsid w:val="00A256A1"/>
    <w:rsid w:val="00A26058"/>
    <w:rsid w:val="00A27D7F"/>
    <w:rsid w:val="00A27F80"/>
    <w:rsid w:val="00A303C5"/>
    <w:rsid w:val="00A30420"/>
    <w:rsid w:val="00A30B0A"/>
    <w:rsid w:val="00A30ED4"/>
    <w:rsid w:val="00A3119B"/>
    <w:rsid w:val="00A316C5"/>
    <w:rsid w:val="00A31E90"/>
    <w:rsid w:val="00A32361"/>
    <w:rsid w:val="00A3334E"/>
    <w:rsid w:val="00A33A09"/>
    <w:rsid w:val="00A348AA"/>
    <w:rsid w:val="00A34B98"/>
    <w:rsid w:val="00A36089"/>
    <w:rsid w:val="00A3663F"/>
    <w:rsid w:val="00A375B4"/>
    <w:rsid w:val="00A40089"/>
    <w:rsid w:val="00A40CEB"/>
    <w:rsid w:val="00A41038"/>
    <w:rsid w:val="00A41111"/>
    <w:rsid w:val="00A41E26"/>
    <w:rsid w:val="00A41F6C"/>
    <w:rsid w:val="00A420A1"/>
    <w:rsid w:val="00A4293A"/>
    <w:rsid w:val="00A42C4B"/>
    <w:rsid w:val="00A434E1"/>
    <w:rsid w:val="00A43920"/>
    <w:rsid w:val="00A43971"/>
    <w:rsid w:val="00A43A87"/>
    <w:rsid w:val="00A443BB"/>
    <w:rsid w:val="00A44994"/>
    <w:rsid w:val="00A4587C"/>
    <w:rsid w:val="00A46294"/>
    <w:rsid w:val="00A46446"/>
    <w:rsid w:val="00A47791"/>
    <w:rsid w:val="00A50C18"/>
    <w:rsid w:val="00A51744"/>
    <w:rsid w:val="00A5249B"/>
    <w:rsid w:val="00A529A6"/>
    <w:rsid w:val="00A52B4B"/>
    <w:rsid w:val="00A53DCE"/>
    <w:rsid w:val="00A55EF0"/>
    <w:rsid w:val="00A56C89"/>
    <w:rsid w:val="00A56CA4"/>
    <w:rsid w:val="00A56FD7"/>
    <w:rsid w:val="00A570CE"/>
    <w:rsid w:val="00A571FC"/>
    <w:rsid w:val="00A57D31"/>
    <w:rsid w:val="00A60613"/>
    <w:rsid w:val="00A60C16"/>
    <w:rsid w:val="00A620B6"/>
    <w:rsid w:val="00A62180"/>
    <w:rsid w:val="00A63373"/>
    <w:rsid w:val="00A637DB"/>
    <w:rsid w:val="00A63B15"/>
    <w:rsid w:val="00A6614E"/>
    <w:rsid w:val="00A665CF"/>
    <w:rsid w:val="00A669A6"/>
    <w:rsid w:val="00A66B3F"/>
    <w:rsid w:val="00A66C80"/>
    <w:rsid w:val="00A67EAC"/>
    <w:rsid w:val="00A70651"/>
    <w:rsid w:val="00A70A8A"/>
    <w:rsid w:val="00A7144E"/>
    <w:rsid w:val="00A71D4E"/>
    <w:rsid w:val="00A720D3"/>
    <w:rsid w:val="00A72274"/>
    <w:rsid w:val="00A7250F"/>
    <w:rsid w:val="00A73A27"/>
    <w:rsid w:val="00A73A8E"/>
    <w:rsid w:val="00A757AC"/>
    <w:rsid w:val="00A759C7"/>
    <w:rsid w:val="00A75B8C"/>
    <w:rsid w:val="00A75CE5"/>
    <w:rsid w:val="00A76BA9"/>
    <w:rsid w:val="00A76D0B"/>
    <w:rsid w:val="00A77481"/>
    <w:rsid w:val="00A7788E"/>
    <w:rsid w:val="00A77AEE"/>
    <w:rsid w:val="00A801FD"/>
    <w:rsid w:val="00A802EA"/>
    <w:rsid w:val="00A803DC"/>
    <w:rsid w:val="00A8083C"/>
    <w:rsid w:val="00A8151E"/>
    <w:rsid w:val="00A81994"/>
    <w:rsid w:val="00A81F32"/>
    <w:rsid w:val="00A8399C"/>
    <w:rsid w:val="00A83A42"/>
    <w:rsid w:val="00A83EE2"/>
    <w:rsid w:val="00A84F11"/>
    <w:rsid w:val="00A85335"/>
    <w:rsid w:val="00A860AF"/>
    <w:rsid w:val="00A86729"/>
    <w:rsid w:val="00A86E40"/>
    <w:rsid w:val="00A8708F"/>
    <w:rsid w:val="00A873C2"/>
    <w:rsid w:val="00A87E6E"/>
    <w:rsid w:val="00A90757"/>
    <w:rsid w:val="00A918CC"/>
    <w:rsid w:val="00A919D5"/>
    <w:rsid w:val="00A91A57"/>
    <w:rsid w:val="00A91C2B"/>
    <w:rsid w:val="00A9221B"/>
    <w:rsid w:val="00A92A6D"/>
    <w:rsid w:val="00A92BA0"/>
    <w:rsid w:val="00A92F5D"/>
    <w:rsid w:val="00A93247"/>
    <w:rsid w:val="00A93913"/>
    <w:rsid w:val="00A93D75"/>
    <w:rsid w:val="00A93D90"/>
    <w:rsid w:val="00A93FEE"/>
    <w:rsid w:val="00A942C6"/>
    <w:rsid w:val="00A94491"/>
    <w:rsid w:val="00A94661"/>
    <w:rsid w:val="00A94BAA"/>
    <w:rsid w:val="00A94FA5"/>
    <w:rsid w:val="00A95804"/>
    <w:rsid w:val="00A96673"/>
    <w:rsid w:val="00A96A4F"/>
    <w:rsid w:val="00A9765D"/>
    <w:rsid w:val="00A9788E"/>
    <w:rsid w:val="00AA0126"/>
    <w:rsid w:val="00AA0EA6"/>
    <w:rsid w:val="00AA1073"/>
    <w:rsid w:val="00AA12E2"/>
    <w:rsid w:val="00AA1813"/>
    <w:rsid w:val="00AA2A18"/>
    <w:rsid w:val="00AA3583"/>
    <w:rsid w:val="00AA3D9D"/>
    <w:rsid w:val="00AA4D7C"/>
    <w:rsid w:val="00AA5434"/>
    <w:rsid w:val="00AA69D4"/>
    <w:rsid w:val="00AA79C0"/>
    <w:rsid w:val="00AB03D2"/>
    <w:rsid w:val="00AB0A9B"/>
    <w:rsid w:val="00AB0AD8"/>
    <w:rsid w:val="00AB10F4"/>
    <w:rsid w:val="00AB1A8A"/>
    <w:rsid w:val="00AB1F10"/>
    <w:rsid w:val="00AB2E54"/>
    <w:rsid w:val="00AB550E"/>
    <w:rsid w:val="00AB59B1"/>
    <w:rsid w:val="00AB5BB9"/>
    <w:rsid w:val="00AB68B1"/>
    <w:rsid w:val="00AB6998"/>
    <w:rsid w:val="00AB6A23"/>
    <w:rsid w:val="00AB7435"/>
    <w:rsid w:val="00AB74CE"/>
    <w:rsid w:val="00AC0149"/>
    <w:rsid w:val="00AC04C2"/>
    <w:rsid w:val="00AC1418"/>
    <w:rsid w:val="00AC18F7"/>
    <w:rsid w:val="00AC211E"/>
    <w:rsid w:val="00AC317A"/>
    <w:rsid w:val="00AC43A1"/>
    <w:rsid w:val="00AC489D"/>
    <w:rsid w:val="00AC6311"/>
    <w:rsid w:val="00AC64FE"/>
    <w:rsid w:val="00AC7023"/>
    <w:rsid w:val="00AC789F"/>
    <w:rsid w:val="00AC7BE9"/>
    <w:rsid w:val="00AC7DAC"/>
    <w:rsid w:val="00AC7EFF"/>
    <w:rsid w:val="00AD05DE"/>
    <w:rsid w:val="00AD0843"/>
    <w:rsid w:val="00AD117D"/>
    <w:rsid w:val="00AD125A"/>
    <w:rsid w:val="00AD29E6"/>
    <w:rsid w:val="00AD35CB"/>
    <w:rsid w:val="00AD46B6"/>
    <w:rsid w:val="00AD6798"/>
    <w:rsid w:val="00AD6949"/>
    <w:rsid w:val="00AD7035"/>
    <w:rsid w:val="00AD72A6"/>
    <w:rsid w:val="00AD74EE"/>
    <w:rsid w:val="00AD7502"/>
    <w:rsid w:val="00AD7583"/>
    <w:rsid w:val="00AE0118"/>
    <w:rsid w:val="00AE172E"/>
    <w:rsid w:val="00AE1FA3"/>
    <w:rsid w:val="00AE235B"/>
    <w:rsid w:val="00AE28AC"/>
    <w:rsid w:val="00AE2DDB"/>
    <w:rsid w:val="00AE2DE9"/>
    <w:rsid w:val="00AE2F15"/>
    <w:rsid w:val="00AE2F31"/>
    <w:rsid w:val="00AE3554"/>
    <w:rsid w:val="00AE3599"/>
    <w:rsid w:val="00AE37F9"/>
    <w:rsid w:val="00AE3D87"/>
    <w:rsid w:val="00AE3EEC"/>
    <w:rsid w:val="00AE4251"/>
    <w:rsid w:val="00AE4339"/>
    <w:rsid w:val="00AE4B4B"/>
    <w:rsid w:val="00AE4E56"/>
    <w:rsid w:val="00AE5351"/>
    <w:rsid w:val="00AE59BD"/>
    <w:rsid w:val="00AE606C"/>
    <w:rsid w:val="00AE669E"/>
    <w:rsid w:val="00AE7109"/>
    <w:rsid w:val="00AE7A62"/>
    <w:rsid w:val="00AE7EC4"/>
    <w:rsid w:val="00AF02C9"/>
    <w:rsid w:val="00AF04AA"/>
    <w:rsid w:val="00AF149B"/>
    <w:rsid w:val="00AF298B"/>
    <w:rsid w:val="00AF2D06"/>
    <w:rsid w:val="00AF2D79"/>
    <w:rsid w:val="00AF2EE0"/>
    <w:rsid w:val="00AF3743"/>
    <w:rsid w:val="00AF3807"/>
    <w:rsid w:val="00AF3CCF"/>
    <w:rsid w:val="00AF3F4C"/>
    <w:rsid w:val="00AF484D"/>
    <w:rsid w:val="00AF4F65"/>
    <w:rsid w:val="00AF50DB"/>
    <w:rsid w:val="00AF6451"/>
    <w:rsid w:val="00AF66AA"/>
    <w:rsid w:val="00B0006B"/>
    <w:rsid w:val="00B0039D"/>
    <w:rsid w:val="00B00508"/>
    <w:rsid w:val="00B0210C"/>
    <w:rsid w:val="00B02855"/>
    <w:rsid w:val="00B03428"/>
    <w:rsid w:val="00B03BC5"/>
    <w:rsid w:val="00B04590"/>
    <w:rsid w:val="00B059D7"/>
    <w:rsid w:val="00B05A49"/>
    <w:rsid w:val="00B05E9E"/>
    <w:rsid w:val="00B0611F"/>
    <w:rsid w:val="00B0668A"/>
    <w:rsid w:val="00B073F7"/>
    <w:rsid w:val="00B074CC"/>
    <w:rsid w:val="00B10386"/>
    <w:rsid w:val="00B1080D"/>
    <w:rsid w:val="00B10923"/>
    <w:rsid w:val="00B11100"/>
    <w:rsid w:val="00B1159F"/>
    <w:rsid w:val="00B11898"/>
    <w:rsid w:val="00B11BB0"/>
    <w:rsid w:val="00B11C83"/>
    <w:rsid w:val="00B11FB0"/>
    <w:rsid w:val="00B1250C"/>
    <w:rsid w:val="00B128BA"/>
    <w:rsid w:val="00B133A5"/>
    <w:rsid w:val="00B13741"/>
    <w:rsid w:val="00B13AE1"/>
    <w:rsid w:val="00B140AE"/>
    <w:rsid w:val="00B153AE"/>
    <w:rsid w:val="00B156CA"/>
    <w:rsid w:val="00B159CC"/>
    <w:rsid w:val="00B15B0F"/>
    <w:rsid w:val="00B15F69"/>
    <w:rsid w:val="00B171E8"/>
    <w:rsid w:val="00B17296"/>
    <w:rsid w:val="00B173ED"/>
    <w:rsid w:val="00B176D3"/>
    <w:rsid w:val="00B17F57"/>
    <w:rsid w:val="00B20914"/>
    <w:rsid w:val="00B20B02"/>
    <w:rsid w:val="00B2109D"/>
    <w:rsid w:val="00B21181"/>
    <w:rsid w:val="00B2154A"/>
    <w:rsid w:val="00B2170F"/>
    <w:rsid w:val="00B21C4A"/>
    <w:rsid w:val="00B2228B"/>
    <w:rsid w:val="00B222E5"/>
    <w:rsid w:val="00B22732"/>
    <w:rsid w:val="00B22830"/>
    <w:rsid w:val="00B2290C"/>
    <w:rsid w:val="00B22CD3"/>
    <w:rsid w:val="00B22E7D"/>
    <w:rsid w:val="00B22EED"/>
    <w:rsid w:val="00B22F8C"/>
    <w:rsid w:val="00B23785"/>
    <w:rsid w:val="00B249DA"/>
    <w:rsid w:val="00B258CE"/>
    <w:rsid w:val="00B25D39"/>
    <w:rsid w:val="00B25E63"/>
    <w:rsid w:val="00B25EF5"/>
    <w:rsid w:val="00B26423"/>
    <w:rsid w:val="00B26E31"/>
    <w:rsid w:val="00B27D3C"/>
    <w:rsid w:val="00B313CD"/>
    <w:rsid w:val="00B320DA"/>
    <w:rsid w:val="00B32150"/>
    <w:rsid w:val="00B32649"/>
    <w:rsid w:val="00B326E7"/>
    <w:rsid w:val="00B32AE4"/>
    <w:rsid w:val="00B3314D"/>
    <w:rsid w:val="00B334D9"/>
    <w:rsid w:val="00B33A3A"/>
    <w:rsid w:val="00B347DB"/>
    <w:rsid w:val="00B34DF7"/>
    <w:rsid w:val="00B352A5"/>
    <w:rsid w:val="00B35608"/>
    <w:rsid w:val="00B35ED2"/>
    <w:rsid w:val="00B3626F"/>
    <w:rsid w:val="00B36494"/>
    <w:rsid w:val="00B364C8"/>
    <w:rsid w:val="00B36E7D"/>
    <w:rsid w:val="00B36F6E"/>
    <w:rsid w:val="00B3762B"/>
    <w:rsid w:val="00B3766A"/>
    <w:rsid w:val="00B40120"/>
    <w:rsid w:val="00B40445"/>
    <w:rsid w:val="00B40560"/>
    <w:rsid w:val="00B413F3"/>
    <w:rsid w:val="00B41E21"/>
    <w:rsid w:val="00B42B82"/>
    <w:rsid w:val="00B42ED3"/>
    <w:rsid w:val="00B42ED9"/>
    <w:rsid w:val="00B444C4"/>
    <w:rsid w:val="00B45D3D"/>
    <w:rsid w:val="00B469AA"/>
    <w:rsid w:val="00B47ABB"/>
    <w:rsid w:val="00B47B4E"/>
    <w:rsid w:val="00B50344"/>
    <w:rsid w:val="00B510F6"/>
    <w:rsid w:val="00B5165D"/>
    <w:rsid w:val="00B51893"/>
    <w:rsid w:val="00B51E00"/>
    <w:rsid w:val="00B524ED"/>
    <w:rsid w:val="00B525C6"/>
    <w:rsid w:val="00B537F6"/>
    <w:rsid w:val="00B53A6B"/>
    <w:rsid w:val="00B53DF7"/>
    <w:rsid w:val="00B5575E"/>
    <w:rsid w:val="00B56291"/>
    <w:rsid w:val="00B5644A"/>
    <w:rsid w:val="00B56479"/>
    <w:rsid w:val="00B567AC"/>
    <w:rsid w:val="00B56BB0"/>
    <w:rsid w:val="00B56EF9"/>
    <w:rsid w:val="00B570EB"/>
    <w:rsid w:val="00B574CC"/>
    <w:rsid w:val="00B57A94"/>
    <w:rsid w:val="00B57D0A"/>
    <w:rsid w:val="00B60C3F"/>
    <w:rsid w:val="00B60C6D"/>
    <w:rsid w:val="00B61C58"/>
    <w:rsid w:val="00B61CBE"/>
    <w:rsid w:val="00B61CC3"/>
    <w:rsid w:val="00B62651"/>
    <w:rsid w:val="00B62893"/>
    <w:rsid w:val="00B6558B"/>
    <w:rsid w:val="00B656DB"/>
    <w:rsid w:val="00B65B19"/>
    <w:rsid w:val="00B65C72"/>
    <w:rsid w:val="00B65ED5"/>
    <w:rsid w:val="00B660F0"/>
    <w:rsid w:val="00B6631F"/>
    <w:rsid w:val="00B66C64"/>
    <w:rsid w:val="00B67793"/>
    <w:rsid w:val="00B67DA4"/>
    <w:rsid w:val="00B708F1"/>
    <w:rsid w:val="00B70ABA"/>
    <w:rsid w:val="00B70D93"/>
    <w:rsid w:val="00B70DCF"/>
    <w:rsid w:val="00B7122D"/>
    <w:rsid w:val="00B71EDD"/>
    <w:rsid w:val="00B724BC"/>
    <w:rsid w:val="00B7252D"/>
    <w:rsid w:val="00B73113"/>
    <w:rsid w:val="00B73527"/>
    <w:rsid w:val="00B740FD"/>
    <w:rsid w:val="00B741D0"/>
    <w:rsid w:val="00B746FA"/>
    <w:rsid w:val="00B74FF5"/>
    <w:rsid w:val="00B753A2"/>
    <w:rsid w:val="00B803A4"/>
    <w:rsid w:val="00B80AE2"/>
    <w:rsid w:val="00B80B0C"/>
    <w:rsid w:val="00B80E96"/>
    <w:rsid w:val="00B81174"/>
    <w:rsid w:val="00B81EFD"/>
    <w:rsid w:val="00B822A9"/>
    <w:rsid w:val="00B8296D"/>
    <w:rsid w:val="00B82CA0"/>
    <w:rsid w:val="00B8339A"/>
    <w:rsid w:val="00B83C84"/>
    <w:rsid w:val="00B83D21"/>
    <w:rsid w:val="00B83D69"/>
    <w:rsid w:val="00B83FEA"/>
    <w:rsid w:val="00B848D8"/>
    <w:rsid w:val="00B84A07"/>
    <w:rsid w:val="00B84FE7"/>
    <w:rsid w:val="00B85096"/>
    <w:rsid w:val="00B85553"/>
    <w:rsid w:val="00B8565B"/>
    <w:rsid w:val="00B85EED"/>
    <w:rsid w:val="00B85F3B"/>
    <w:rsid w:val="00B87467"/>
    <w:rsid w:val="00B87534"/>
    <w:rsid w:val="00B87E0D"/>
    <w:rsid w:val="00B903E4"/>
    <w:rsid w:val="00B908D6"/>
    <w:rsid w:val="00B90AF2"/>
    <w:rsid w:val="00B90F31"/>
    <w:rsid w:val="00B91669"/>
    <w:rsid w:val="00B928BC"/>
    <w:rsid w:val="00B9400B"/>
    <w:rsid w:val="00B9528E"/>
    <w:rsid w:val="00B95FC6"/>
    <w:rsid w:val="00B966F0"/>
    <w:rsid w:val="00B96CBC"/>
    <w:rsid w:val="00B96FD9"/>
    <w:rsid w:val="00B97324"/>
    <w:rsid w:val="00B9765D"/>
    <w:rsid w:val="00B976DB"/>
    <w:rsid w:val="00B97F14"/>
    <w:rsid w:val="00B97FEE"/>
    <w:rsid w:val="00BA030E"/>
    <w:rsid w:val="00BA031D"/>
    <w:rsid w:val="00BA05FC"/>
    <w:rsid w:val="00BA078D"/>
    <w:rsid w:val="00BA0EF7"/>
    <w:rsid w:val="00BA0F55"/>
    <w:rsid w:val="00BA1880"/>
    <w:rsid w:val="00BA36D5"/>
    <w:rsid w:val="00BA3D54"/>
    <w:rsid w:val="00BA3E68"/>
    <w:rsid w:val="00BA3FB8"/>
    <w:rsid w:val="00BA5914"/>
    <w:rsid w:val="00BA6B71"/>
    <w:rsid w:val="00BA6CED"/>
    <w:rsid w:val="00BA7437"/>
    <w:rsid w:val="00BA7686"/>
    <w:rsid w:val="00BA7AF2"/>
    <w:rsid w:val="00BA7F3C"/>
    <w:rsid w:val="00BA7FD1"/>
    <w:rsid w:val="00BB0A99"/>
    <w:rsid w:val="00BB0EED"/>
    <w:rsid w:val="00BB1741"/>
    <w:rsid w:val="00BB1DC4"/>
    <w:rsid w:val="00BB204A"/>
    <w:rsid w:val="00BB356F"/>
    <w:rsid w:val="00BB36F2"/>
    <w:rsid w:val="00BB3AA0"/>
    <w:rsid w:val="00BB3E50"/>
    <w:rsid w:val="00BB4E05"/>
    <w:rsid w:val="00BB5C56"/>
    <w:rsid w:val="00BB5DDB"/>
    <w:rsid w:val="00BB6FA8"/>
    <w:rsid w:val="00BB7380"/>
    <w:rsid w:val="00BB7BD7"/>
    <w:rsid w:val="00BC0327"/>
    <w:rsid w:val="00BC0591"/>
    <w:rsid w:val="00BC0C6D"/>
    <w:rsid w:val="00BC186F"/>
    <w:rsid w:val="00BC190A"/>
    <w:rsid w:val="00BC1B47"/>
    <w:rsid w:val="00BC2340"/>
    <w:rsid w:val="00BC322B"/>
    <w:rsid w:val="00BC3787"/>
    <w:rsid w:val="00BC40E4"/>
    <w:rsid w:val="00BC41BD"/>
    <w:rsid w:val="00BC42AE"/>
    <w:rsid w:val="00BC445A"/>
    <w:rsid w:val="00BC469F"/>
    <w:rsid w:val="00BC523C"/>
    <w:rsid w:val="00BC5FCC"/>
    <w:rsid w:val="00BC63EE"/>
    <w:rsid w:val="00BC6438"/>
    <w:rsid w:val="00BC6585"/>
    <w:rsid w:val="00BC6749"/>
    <w:rsid w:val="00BC6987"/>
    <w:rsid w:val="00BC726D"/>
    <w:rsid w:val="00BC75E8"/>
    <w:rsid w:val="00BD0A1B"/>
    <w:rsid w:val="00BD0C99"/>
    <w:rsid w:val="00BD0FD9"/>
    <w:rsid w:val="00BD152E"/>
    <w:rsid w:val="00BD1626"/>
    <w:rsid w:val="00BD1D4E"/>
    <w:rsid w:val="00BD1D67"/>
    <w:rsid w:val="00BD2774"/>
    <w:rsid w:val="00BD2B2B"/>
    <w:rsid w:val="00BD2C96"/>
    <w:rsid w:val="00BD31A3"/>
    <w:rsid w:val="00BD34A5"/>
    <w:rsid w:val="00BD3BEF"/>
    <w:rsid w:val="00BD4046"/>
    <w:rsid w:val="00BD4BB6"/>
    <w:rsid w:val="00BD4CEE"/>
    <w:rsid w:val="00BD5060"/>
    <w:rsid w:val="00BD5266"/>
    <w:rsid w:val="00BD55D7"/>
    <w:rsid w:val="00BD5E8E"/>
    <w:rsid w:val="00BD6342"/>
    <w:rsid w:val="00BD64B3"/>
    <w:rsid w:val="00BD67A0"/>
    <w:rsid w:val="00BD6DAC"/>
    <w:rsid w:val="00BD75E5"/>
    <w:rsid w:val="00BD7B9B"/>
    <w:rsid w:val="00BE037C"/>
    <w:rsid w:val="00BE0651"/>
    <w:rsid w:val="00BE14A9"/>
    <w:rsid w:val="00BE1A45"/>
    <w:rsid w:val="00BE210C"/>
    <w:rsid w:val="00BE2B08"/>
    <w:rsid w:val="00BE2B6C"/>
    <w:rsid w:val="00BE34A0"/>
    <w:rsid w:val="00BE3F20"/>
    <w:rsid w:val="00BE4386"/>
    <w:rsid w:val="00BE48CD"/>
    <w:rsid w:val="00BE5390"/>
    <w:rsid w:val="00BE5FC8"/>
    <w:rsid w:val="00BE666B"/>
    <w:rsid w:val="00BE6F3B"/>
    <w:rsid w:val="00BE7F8E"/>
    <w:rsid w:val="00BF00D6"/>
    <w:rsid w:val="00BF03AB"/>
    <w:rsid w:val="00BF081F"/>
    <w:rsid w:val="00BF0E87"/>
    <w:rsid w:val="00BF1243"/>
    <w:rsid w:val="00BF1468"/>
    <w:rsid w:val="00BF1588"/>
    <w:rsid w:val="00BF164E"/>
    <w:rsid w:val="00BF1E0B"/>
    <w:rsid w:val="00BF1F44"/>
    <w:rsid w:val="00BF28F2"/>
    <w:rsid w:val="00BF32E2"/>
    <w:rsid w:val="00BF52A1"/>
    <w:rsid w:val="00BF583F"/>
    <w:rsid w:val="00BF5F83"/>
    <w:rsid w:val="00BF6297"/>
    <w:rsid w:val="00BF6365"/>
    <w:rsid w:val="00BF781A"/>
    <w:rsid w:val="00C012C8"/>
    <w:rsid w:val="00C0144A"/>
    <w:rsid w:val="00C019A8"/>
    <w:rsid w:val="00C01D38"/>
    <w:rsid w:val="00C01D3A"/>
    <w:rsid w:val="00C02A44"/>
    <w:rsid w:val="00C04090"/>
    <w:rsid w:val="00C049BE"/>
    <w:rsid w:val="00C04E10"/>
    <w:rsid w:val="00C05463"/>
    <w:rsid w:val="00C05514"/>
    <w:rsid w:val="00C05B9B"/>
    <w:rsid w:val="00C05D61"/>
    <w:rsid w:val="00C108AA"/>
    <w:rsid w:val="00C10C81"/>
    <w:rsid w:val="00C10CCF"/>
    <w:rsid w:val="00C1161F"/>
    <w:rsid w:val="00C11CBD"/>
    <w:rsid w:val="00C1226F"/>
    <w:rsid w:val="00C12276"/>
    <w:rsid w:val="00C122CE"/>
    <w:rsid w:val="00C12D02"/>
    <w:rsid w:val="00C12F00"/>
    <w:rsid w:val="00C13D26"/>
    <w:rsid w:val="00C13DB9"/>
    <w:rsid w:val="00C13FD7"/>
    <w:rsid w:val="00C147E2"/>
    <w:rsid w:val="00C14C98"/>
    <w:rsid w:val="00C157E7"/>
    <w:rsid w:val="00C158FF"/>
    <w:rsid w:val="00C15E18"/>
    <w:rsid w:val="00C16791"/>
    <w:rsid w:val="00C1728F"/>
    <w:rsid w:val="00C179AD"/>
    <w:rsid w:val="00C218C2"/>
    <w:rsid w:val="00C219EC"/>
    <w:rsid w:val="00C21A01"/>
    <w:rsid w:val="00C23AB2"/>
    <w:rsid w:val="00C24B15"/>
    <w:rsid w:val="00C2696C"/>
    <w:rsid w:val="00C2698F"/>
    <w:rsid w:val="00C26B01"/>
    <w:rsid w:val="00C26DFB"/>
    <w:rsid w:val="00C27ECA"/>
    <w:rsid w:val="00C30B1E"/>
    <w:rsid w:val="00C30D5D"/>
    <w:rsid w:val="00C30DD0"/>
    <w:rsid w:val="00C32105"/>
    <w:rsid w:val="00C3254C"/>
    <w:rsid w:val="00C32A99"/>
    <w:rsid w:val="00C32FD6"/>
    <w:rsid w:val="00C33402"/>
    <w:rsid w:val="00C33C5F"/>
    <w:rsid w:val="00C33D27"/>
    <w:rsid w:val="00C344D9"/>
    <w:rsid w:val="00C3460F"/>
    <w:rsid w:val="00C35296"/>
    <w:rsid w:val="00C35CCC"/>
    <w:rsid w:val="00C35E2B"/>
    <w:rsid w:val="00C37492"/>
    <w:rsid w:val="00C37ADD"/>
    <w:rsid w:val="00C4030B"/>
    <w:rsid w:val="00C40C9A"/>
    <w:rsid w:val="00C41889"/>
    <w:rsid w:val="00C41A74"/>
    <w:rsid w:val="00C41ABC"/>
    <w:rsid w:val="00C41D26"/>
    <w:rsid w:val="00C41E67"/>
    <w:rsid w:val="00C42498"/>
    <w:rsid w:val="00C42C74"/>
    <w:rsid w:val="00C43316"/>
    <w:rsid w:val="00C43952"/>
    <w:rsid w:val="00C43D4D"/>
    <w:rsid w:val="00C44345"/>
    <w:rsid w:val="00C44B9D"/>
    <w:rsid w:val="00C454D3"/>
    <w:rsid w:val="00C45ACC"/>
    <w:rsid w:val="00C503FA"/>
    <w:rsid w:val="00C5078F"/>
    <w:rsid w:val="00C5131D"/>
    <w:rsid w:val="00C513AD"/>
    <w:rsid w:val="00C513EE"/>
    <w:rsid w:val="00C51A62"/>
    <w:rsid w:val="00C51A81"/>
    <w:rsid w:val="00C52012"/>
    <w:rsid w:val="00C523D7"/>
    <w:rsid w:val="00C52751"/>
    <w:rsid w:val="00C527E3"/>
    <w:rsid w:val="00C529F6"/>
    <w:rsid w:val="00C53078"/>
    <w:rsid w:val="00C532D1"/>
    <w:rsid w:val="00C534F0"/>
    <w:rsid w:val="00C5394C"/>
    <w:rsid w:val="00C53969"/>
    <w:rsid w:val="00C53ECB"/>
    <w:rsid w:val="00C53FCD"/>
    <w:rsid w:val="00C54058"/>
    <w:rsid w:val="00C54A16"/>
    <w:rsid w:val="00C54A83"/>
    <w:rsid w:val="00C55284"/>
    <w:rsid w:val="00C565A5"/>
    <w:rsid w:val="00C571EB"/>
    <w:rsid w:val="00C572B1"/>
    <w:rsid w:val="00C5776C"/>
    <w:rsid w:val="00C57885"/>
    <w:rsid w:val="00C57BEA"/>
    <w:rsid w:val="00C57D2C"/>
    <w:rsid w:val="00C60455"/>
    <w:rsid w:val="00C607D1"/>
    <w:rsid w:val="00C6182F"/>
    <w:rsid w:val="00C618D0"/>
    <w:rsid w:val="00C61972"/>
    <w:rsid w:val="00C62371"/>
    <w:rsid w:val="00C62AAB"/>
    <w:rsid w:val="00C62C2B"/>
    <w:rsid w:val="00C638DF"/>
    <w:rsid w:val="00C63C7D"/>
    <w:rsid w:val="00C6448F"/>
    <w:rsid w:val="00C64E8D"/>
    <w:rsid w:val="00C65105"/>
    <w:rsid w:val="00C6549E"/>
    <w:rsid w:val="00C65BF9"/>
    <w:rsid w:val="00C66120"/>
    <w:rsid w:val="00C66675"/>
    <w:rsid w:val="00C668DF"/>
    <w:rsid w:val="00C674B8"/>
    <w:rsid w:val="00C7046A"/>
    <w:rsid w:val="00C70957"/>
    <w:rsid w:val="00C7154F"/>
    <w:rsid w:val="00C71553"/>
    <w:rsid w:val="00C72083"/>
    <w:rsid w:val="00C72ABC"/>
    <w:rsid w:val="00C72D91"/>
    <w:rsid w:val="00C73029"/>
    <w:rsid w:val="00C73158"/>
    <w:rsid w:val="00C73A1E"/>
    <w:rsid w:val="00C74087"/>
    <w:rsid w:val="00C747BA"/>
    <w:rsid w:val="00C74B48"/>
    <w:rsid w:val="00C74F0D"/>
    <w:rsid w:val="00C75274"/>
    <w:rsid w:val="00C75344"/>
    <w:rsid w:val="00C75D25"/>
    <w:rsid w:val="00C76716"/>
    <w:rsid w:val="00C76D83"/>
    <w:rsid w:val="00C76E75"/>
    <w:rsid w:val="00C77425"/>
    <w:rsid w:val="00C77759"/>
    <w:rsid w:val="00C7783A"/>
    <w:rsid w:val="00C77E8D"/>
    <w:rsid w:val="00C77EDA"/>
    <w:rsid w:val="00C80B10"/>
    <w:rsid w:val="00C82699"/>
    <w:rsid w:val="00C82AAE"/>
    <w:rsid w:val="00C82B54"/>
    <w:rsid w:val="00C82D20"/>
    <w:rsid w:val="00C8390B"/>
    <w:rsid w:val="00C840B2"/>
    <w:rsid w:val="00C84655"/>
    <w:rsid w:val="00C8466A"/>
    <w:rsid w:val="00C860B4"/>
    <w:rsid w:val="00C86799"/>
    <w:rsid w:val="00C869BD"/>
    <w:rsid w:val="00C86A62"/>
    <w:rsid w:val="00C8702E"/>
    <w:rsid w:val="00C8747D"/>
    <w:rsid w:val="00C87562"/>
    <w:rsid w:val="00C90456"/>
    <w:rsid w:val="00C906B5"/>
    <w:rsid w:val="00C91CF5"/>
    <w:rsid w:val="00C92BE6"/>
    <w:rsid w:val="00C92C9E"/>
    <w:rsid w:val="00C9323C"/>
    <w:rsid w:val="00C9398D"/>
    <w:rsid w:val="00C941A4"/>
    <w:rsid w:val="00C94A46"/>
    <w:rsid w:val="00C9561E"/>
    <w:rsid w:val="00CA15F1"/>
    <w:rsid w:val="00CA16F4"/>
    <w:rsid w:val="00CA1E80"/>
    <w:rsid w:val="00CA2CA0"/>
    <w:rsid w:val="00CA327B"/>
    <w:rsid w:val="00CA3623"/>
    <w:rsid w:val="00CA3766"/>
    <w:rsid w:val="00CA3F31"/>
    <w:rsid w:val="00CA40DE"/>
    <w:rsid w:val="00CA4C1D"/>
    <w:rsid w:val="00CA4ED3"/>
    <w:rsid w:val="00CA4F6C"/>
    <w:rsid w:val="00CA4FEA"/>
    <w:rsid w:val="00CA5384"/>
    <w:rsid w:val="00CA55EC"/>
    <w:rsid w:val="00CA56B7"/>
    <w:rsid w:val="00CA57B5"/>
    <w:rsid w:val="00CA5BE8"/>
    <w:rsid w:val="00CA708C"/>
    <w:rsid w:val="00CA725A"/>
    <w:rsid w:val="00CA7E90"/>
    <w:rsid w:val="00CA7FF9"/>
    <w:rsid w:val="00CB01B7"/>
    <w:rsid w:val="00CB0B6B"/>
    <w:rsid w:val="00CB12FB"/>
    <w:rsid w:val="00CB132B"/>
    <w:rsid w:val="00CB14E7"/>
    <w:rsid w:val="00CB1DBE"/>
    <w:rsid w:val="00CB299C"/>
    <w:rsid w:val="00CB2F4E"/>
    <w:rsid w:val="00CB2FF9"/>
    <w:rsid w:val="00CB3BD0"/>
    <w:rsid w:val="00CB4032"/>
    <w:rsid w:val="00CB48B3"/>
    <w:rsid w:val="00CB4B11"/>
    <w:rsid w:val="00CB4F6E"/>
    <w:rsid w:val="00CB5720"/>
    <w:rsid w:val="00CB5851"/>
    <w:rsid w:val="00CB5EBD"/>
    <w:rsid w:val="00CB6525"/>
    <w:rsid w:val="00CB6A9C"/>
    <w:rsid w:val="00CB6F1B"/>
    <w:rsid w:val="00CB7011"/>
    <w:rsid w:val="00CB7BCB"/>
    <w:rsid w:val="00CC09E4"/>
    <w:rsid w:val="00CC1AE6"/>
    <w:rsid w:val="00CC4166"/>
    <w:rsid w:val="00CC42DC"/>
    <w:rsid w:val="00CC43B8"/>
    <w:rsid w:val="00CC4B25"/>
    <w:rsid w:val="00CC556B"/>
    <w:rsid w:val="00CC5E99"/>
    <w:rsid w:val="00CC6593"/>
    <w:rsid w:val="00CC6F43"/>
    <w:rsid w:val="00CC7803"/>
    <w:rsid w:val="00CC78B6"/>
    <w:rsid w:val="00CC78D9"/>
    <w:rsid w:val="00CC7C18"/>
    <w:rsid w:val="00CD12D8"/>
    <w:rsid w:val="00CD19C7"/>
    <w:rsid w:val="00CD1B77"/>
    <w:rsid w:val="00CD1E07"/>
    <w:rsid w:val="00CD1E44"/>
    <w:rsid w:val="00CD2153"/>
    <w:rsid w:val="00CD21E0"/>
    <w:rsid w:val="00CD2266"/>
    <w:rsid w:val="00CD2425"/>
    <w:rsid w:val="00CD2D65"/>
    <w:rsid w:val="00CD38E4"/>
    <w:rsid w:val="00CD4147"/>
    <w:rsid w:val="00CD451D"/>
    <w:rsid w:val="00CD45BA"/>
    <w:rsid w:val="00CD4653"/>
    <w:rsid w:val="00CD4688"/>
    <w:rsid w:val="00CD4741"/>
    <w:rsid w:val="00CD4747"/>
    <w:rsid w:val="00CD4AA9"/>
    <w:rsid w:val="00CD4D85"/>
    <w:rsid w:val="00CD5342"/>
    <w:rsid w:val="00CD5396"/>
    <w:rsid w:val="00CD5E37"/>
    <w:rsid w:val="00CD722F"/>
    <w:rsid w:val="00CD7AF1"/>
    <w:rsid w:val="00CE0675"/>
    <w:rsid w:val="00CE0E02"/>
    <w:rsid w:val="00CE2010"/>
    <w:rsid w:val="00CE3CCC"/>
    <w:rsid w:val="00CE3EBE"/>
    <w:rsid w:val="00CE42A6"/>
    <w:rsid w:val="00CE43C8"/>
    <w:rsid w:val="00CE43FC"/>
    <w:rsid w:val="00CE4514"/>
    <w:rsid w:val="00CE470F"/>
    <w:rsid w:val="00CE5B0D"/>
    <w:rsid w:val="00CE5BCF"/>
    <w:rsid w:val="00CE6B94"/>
    <w:rsid w:val="00CE6D4D"/>
    <w:rsid w:val="00CE6D9D"/>
    <w:rsid w:val="00CE6FB0"/>
    <w:rsid w:val="00CE72E1"/>
    <w:rsid w:val="00CE7526"/>
    <w:rsid w:val="00CE76D1"/>
    <w:rsid w:val="00CE77E9"/>
    <w:rsid w:val="00CF10FB"/>
    <w:rsid w:val="00CF1806"/>
    <w:rsid w:val="00CF213B"/>
    <w:rsid w:val="00CF2F3F"/>
    <w:rsid w:val="00CF4301"/>
    <w:rsid w:val="00CF440A"/>
    <w:rsid w:val="00CF4437"/>
    <w:rsid w:val="00CF4B49"/>
    <w:rsid w:val="00CF4E9E"/>
    <w:rsid w:val="00CF50ED"/>
    <w:rsid w:val="00CF5523"/>
    <w:rsid w:val="00CF5837"/>
    <w:rsid w:val="00CF58CF"/>
    <w:rsid w:val="00CF5A12"/>
    <w:rsid w:val="00CF5A53"/>
    <w:rsid w:val="00CF5DD0"/>
    <w:rsid w:val="00CF60A4"/>
    <w:rsid w:val="00CF6FD4"/>
    <w:rsid w:val="00CF76BF"/>
    <w:rsid w:val="00CF778F"/>
    <w:rsid w:val="00CF7BA7"/>
    <w:rsid w:val="00CF7F48"/>
    <w:rsid w:val="00CF7F51"/>
    <w:rsid w:val="00D0075F"/>
    <w:rsid w:val="00D0087C"/>
    <w:rsid w:val="00D00E1B"/>
    <w:rsid w:val="00D0343A"/>
    <w:rsid w:val="00D03496"/>
    <w:rsid w:val="00D04A11"/>
    <w:rsid w:val="00D04C2F"/>
    <w:rsid w:val="00D0561D"/>
    <w:rsid w:val="00D05945"/>
    <w:rsid w:val="00D05992"/>
    <w:rsid w:val="00D06930"/>
    <w:rsid w:val="00D06B15"/>
    <w:rsid w:val="00D07DD2"/>
    <w:rsid w:val="00D07F53"/>
    <w:rsid w:val="00D1072B"/>
    <w:rsid w:val="00D10EF3"/>
    <w:rsid w:val="00D127BC"/>
    <w:rsid w:val="00D12FD6"/>
    <w:rsid w:val="00D14D5F"/>
    <w:rsid w:val="00D157E5"/>
    <w:rsid w:val="00D160CC"/>
    <w:rsid w:val="00D16894"/>
    <w:rsid w:val="00D1697F"/>
    <w:rsid w:val="00D16C49"/>
    <w:rsid w:val="00D17311"/>
    <w:rsid w:val="00D178D1"/>
    <w:rsid w:val="00D17D04"/>
    <w:rsid w:val="00D22149"/>
    <w:rsid w:val="00D22260"/>
    <w:rsid w:val="00D22322"/>
    <w:rsid w:val="00D234A8"/>
    <w:rsid w:val="00D23BCC"/>
    <w:rsid w:val="00D24EB0"/>
    <w:rsid w:val="00D24ED0"/>
    <w:rsid w:val="00D24F8F"/>
    <w:rsid w:val="00D25562"/>
    <w:rsid w:val="00D257E7"/>
    <w:rsid w:val="00D25EBF"/>
    <w:rsid w:val="00D271A6"/>
    <w:rsid w:val="00D278BB"/>
    <w:rsid w:val="00D27E6F"/>
    <w:rsid w:val="00D304B4"/>
    <w:rsid w:val="00D30544"/>
    <w:rsid w:val="00D30926"/>
    <w:rsid w:val="00D31080"/>
    <w:rsid w:val="00D31086"/>
    <w:rsid w:val="00D311B2"/>
    <w:rsid w:val="00D314A2"/>
    <w:rsid w:val="00D31B1A"/>
    <w:rsid w:val="00D31C95"/>
    <w:rsid w:val="00D32817"/>
    <w:rsid w:val="00D32EBC"/>
    <w:rsid w:val="00D33088"/>
    <w:rsid w:val="00D332B4"/>
    <w:rsid w:val="00D3379A"/>
    <w:rsid w:val="00D343EC"/>
    <w:rsid w:val="00D34464"/>
    <w:rsid w:val="00D3467D"/>
    <w:rsid w:val="00D34DC5"/>
    <w:rsid w:val="00D3509F"/>
    <w:rsid w:val="00D36882"/>
    <w:rsid w:val="00D36A38"/>
    <w:rsid w:val="00D40253"/>
    <w:rsid w:val="00D41318"/>
    <w:rsid w:val="00D4167B"/>
    <w:rsid w:val="00D42AFF"/>
    <w:rsid w:val="00D44990"/>
    <w:rsid w:val="00D44CE6"/>
    <w:rsid w:val="00D46959"/>
    <w:rsid w:val="00D46CDC"/>
    <w:rsid w:val="00D4730D"/>
    <w:rsid w:val="00D478A6"/>
    <w:rsid w:val="00D507B5"/>
    <w:rsid w:val="00D50E25"/>
    <w:rsid w:val="00D50E92"/>
    <w:rsid w:val="00D50F1E"/>
    <w:rsid w:val="00D50F58"/>
    <w:rsid w:val="00D52BD4"/>
    <w:rsid w:val="00D55947"/>
    <w:rsid w:val="00D55E62"/>
    <w:rsid w:val="00D560FA"/>
    <w:rsid w:val="00D566EC"/>
    <w:rsid w:val="00D56714"/>
    <w:rsid w:val="00D56E72"/>
    <w:rsid w:val="00D56EB6"/>
    <w:rsid w:val="00D6047A"/>
    <w:rsid w:val="00D617CB"/>
    <w:rsid w:val="00D61A58"/>
    <w:rsid w:val="00D62529"/>
    <w:rsid w:val="00D625D9"/>
    <w:rsid w:val="00D63CD9"/>
    <w:rsid w:val="00D64E9F"/>
    <w:rsid w:val="00D65081"/>
    <w:rsid w:val="00D65643"/>
    <w:rsid w:val="00D65B0F"/>
    <w:rsid w:val="00D66308"/>
    <w:rsid w:val="00D66B31"/>
    <w:rsid w:val="00D67982"/>
    <w:rsid w:val="00D67DDE"/>
    <w:rsid w:val="00D70604"/>
    <w:rsid w:val="00D715D4"/>
    <w:rsid w:val="00D71F48"/>
    <w:rsid w:val="00D72276"/>
    <w:rsid w:val="00D7254E"/>
    <w:rsid w:val="00D7282E"/>
    <w:rsid w:val="00D72A0F"/>
    <w:rsid w:val="00D73EB8"/>
    <w:rsid w:val="00D74AF0"/>
    <w:rsid w:val="00D75184"/>
    <w:rsid w:val="00D7530A"/>
    <w:rsid w:val="00D75D4A"/>
    <w:rsid w:val="00D76213"/>
    <w:rsid w:val="00D76518"/>
    <w:rsid w:val="00D767E5"/>
    <w:rsid w:val="00D76CE0"/>
    <w:rsid w:val="00D7759E"/>
    <w:rsid w:val="00D7760E"/>
    <w:rsid w:val="00D8057A"/>
    <w:rsid w:val="00D81215"/>
    <w:rsid w:val="00D8146E"/>
    <w:rsid w:val="00D8389B"/>
    <w:rsid w:val="00D842BA"/>
    <w:rsid w:val="00D84AFC"/>
    <w:rsid w:val="00D8549E"/>
    <w:rsid w:val="00D854FD"/>
    <w:rsid w:val="00D856AE"/>
    <w:rsid w:val="00D85D81"/>
    <w:rsid w:val="00D85DAB"/>
    <w:rsid w:val="00D867A2"/>
    <w:rsid w:val="00D869D6"/>
    <w:rsid w:val="00D8701C"/>
    <w:rsid w:val="00D87097"/>
    <w:rsid w:val="00D872CA"/>
    <w:rsid w:val="00D87B06"/>
    <w:rsid w:val="00D907B6"/>
    <w:rsid w:val="00D91D91"/>
    <w:rsid w:val="00D93702"/>
    <w:rsid w:val="00D9382D"/>
    <w:rsid w:val="00D93A7E"/>
    <w:rsid w:val="00D95189"/>
    <w:rsid w:val="00D955AB"/>
    <w:rsid w:val="00D95B96"/>
    <w:rsid w:val="00D9646F"/>
    <w:rsid w:val="00D96508"/>
    <w:rsid w:val="00DA00C3"/>
    <w:rsid w:val="00DA02D3"/>
    <w:rsid w:val="00DA0D6B"/>
    <w:rsid w:val="00DA1091"/>
    <w:rsid w:val="00DA1346"/>
    <w:rsid w:val="00DA1803"/>
    <w:rsid w:val="00DA2321"/>
    <w:rsid w:val="00DA26B1"/>
    <w:rsid w:val="00DA2952"/>
    <w:rsid w:val="00DA2972"/>
    <w:rsid w:val="00DA360C"/>
    <w:rsid w:val="00DA3B0C"/>
    <w:rsid w:val="00DA4F52"/>
    <w:rsid w:val="00DA559B"/>
    <w:rsid w:val="00DA5DF0"/>
    <w:rsid w:val="00DA6698"/>
    <w:rsid w:val="00DA7CBF"/>
    <w:rsid w:val="00DB005A"/>
    <w:rsid w:val="00DB176F"/>
    <w:rsid w:val="00DB21BE"/>
    <w:rsid w:val="00DB3B70"/>
    <w:rsid w:val="00DB4A39"/>
    <w:rsid w:val="00DB4D95"/>
    <w:rsid w:val="00DB4E02"/>
    <w:rsid w:val="00DB56D3"/>
    <w:rsid w:val="00DB5EB3"/>
    <w:rsid w:val="00DB5F98"/>
    <w:rsid w:val="00DB6121"/>
    <w:rsid w:val="00DB6955"/>
    <w:rsid w:val="00DB6979"/>
    <w:rsid w:val="00DB6C27"/>
    <w:rsid w:val="00DB73C8"/>
    <w:rsid w:val="00DB77DC"/>
    <w:rsid w:val="00DB79DD"/>
    <w:rsid w:val="00DC08B2"/>
    <w:rsid w:val="00DC0990"/>
    <w:rsid w:val="00DC0B7F"/>
    <w:rsid w:val="00DC2304"/>
    <w:rsid w:val="00DC264D"/>
    <w:rsid w:val="00DC26CD"/>
    <w:rsid w:val="00DC2C1B"/>
    <w:rsid w:val="00DC2EE5"/>
    <w:rsid w:val="00DC3172"/>
    <w:rsid w:val="00DC34EA"/>
    <w:rsid w:val="00DC38EB"/>
    <w:rsid w:val="00DC43FB"/>
    <w:rsid w:val="00DC53DE"/>
    <w:rsid w:val="00DC5DD5"/>
    <w:rsid w:val="00DC6289"/>
    <w:rsid w:val="00DC78CB"/>
    <w:rsid w:val="00DC7AC6"/>
    <w:rsid w:val="00DC7FB8"/>
    <w:rsid w:val="00DD0493"/>
    <w:rsid w:val="00DD090C"/>
    <w:rsid w:val="00DD1CEA"/>
    <w:rsid w:val="00DD1DC8"/>
    <w:rsid w:val="00DD249C"/>
    <w:rsid w:val="00DD3EEF"/>
    <w:rsid w:val="00DD4619"/>
    <w:rsid w:val="00DD503F"/>
    <w:rsid w:val="00DD5B0E"/>
    <w:rsid w:val="00DD5D64"/>
    <w:rsid w:val="00DD6424"/>
    <w:rsid w:val="00DD6514"/>
    <w:rsid w:val="00DD6CFB"/>
    <w:rsid w:val="00DD6F04"/>
    <w:rsid w:val="00DD78DA"/>
    <w:rsid w:val="00DE0086"/>
    <w:rsid w:val="00DE0277"/>
    <w:rsid w:val="00DE0389"/>
    <w:rsid w:val="00DE1A3A"/>
    <w:rsid w:val="00DE1EEB"/>
    <w:rsid w:val="00DE2E9B"/>
    <w:rsid w:val="00DE2F9B"/>
    <w:rsid w:val="00DE33DA"/>
    <w:rsid w:val="00DE3F77"/>
    <w:rsid w:val="00DE4935"/>
    <w:rsid w:val="00DE4FE9"/>
    <w:rsid w:val="00DE5895"/>
    <w:rsid w:val="00DE6E71"/>
    <w:rsid w:val="00DE6E8A"/>
    <w:rsid w:val="00DE6F19"/>
    <w:rsid w:val="00DE713B"/>
    <w:rsid w:val="00DE7145"/>
    <w:rsid w:val="00DE72F8"/>
    <w:rsid w:val="00DE75F7"/>
    <w:rsid w:val="00DE784C"/>
    <w:rsid w:val="00DE78C4"/>
    <w:rsid w:val="00DE7A1A"/>
    <w:rsid w:val="00DF0652"/>
    <w:rsid w:val="00DF06F2"/>
    <w:rsid w:val="00DF1C1C"/>
    <w:rsid w:val="00DF2111"/>
    <w:rsid w:val="00DF25B1"/>
    <w:rsid w:val="00DF2EDF"/>
    <w:rsid w:val="00DF3039"/>
    <w:rsid w:val="00DF35F5"/>
    <w:rsid w:val="00DF3A16"/>
    <w:rsid w:val="00DF3E12"/>
    <w:rsid w:val="00DF48A4"/>
    <w:rsid w:val="00DF533F"/>
    <w:rsid w:val="00DF5B56"/>
    <w:rsid w:val="00DF6029"/>
    <w:rsid w:val="00DF6873"/>
    <w:rsid w:val="00DF6C08"/>
    <w:rsid w:val="00DF6E5E"/>
    <w:rsid w:val="00DF70F7"/>
    <w:rsid w:val="00DF7321"/>
    <w:rsid w:val="00DF752B"/>
    <w:rsid w:val="00DF75E5"/>
    <w:rsid w:val="00DF7CCB"/>
    <w:rsid w:val="00E017AC"/>
    <w:rsid w:val="00E01ED9"/>
    <w:rsid w:val="00E02724"/>
    <w:rsid w:val="00E02795"/>
    <w:rsid w:val="00E03131"/>
    <w:rsid w:val="00E036E7"/>
    <w:rsid w:val="00E040D4"/>
    <w:rsid w:val="00E044FD"/>
    <w:rsid w:val="00E053A2"/>
    <w:rsid w:val="00E05ECD"/>
    <w:rsid w:val="00E05FCB"/>
    <w:rsid w:val="00E06484"/>
    <w:rsid w:val="00E0650D"/>
    <w:rsid w:val="00E06745"/>
    <w:rsid w:val="00E07A81"/>
    <w:rsid w:val="00E07B50"/>
    <w:rsid w:val="00E102AB"/>
    <w:rsid w:val="00E10B9D"/>
    <w:rsid w:val="00E111B4"/>
    <w:rsid w:val="00E11707"/>
    <w:rsid w:val="00E11C2C"/>
    <w:rsid w:val="00E11CF3"/>
    <w:rsid w:val="00E122D3"/>
    <w:rsid w:val="00E12601"/>
    <w:rsid w:val="00E12688"/>
    <w:rsid w:val="00E12CC1"/>
    <w:rsid w:val="00E12D39"/>
    <w:rsid w:val="00E12EB4"/>
    <w:rsid w:val="00E12EC3"/>
    <w:rsid w:val="00E1382C"/>
    <w:rsid w:val="00E13FFC"/>
    <w:rsid w:val="00E1448A"/>
    <w:rsid w:val="00E1516E"/>
    <w:rsid w:val="00E154AA"/>
    <w:rsid w:val="00E16407"/>
    <w:rsid w:val="00E168B0"/>
    <w:rsid w:val="00E16A86"/>
    <w:rsid w:val="00E17456"/>
    <w:rsid w:val="00E20999"/>
    <w:rsid w:val="00E20BB2"/>
    <w:rsid w:val="00E22181"/>
    <w:rsid w:val="00E22728"/>
    <w:rsid w:val="00E23510"/>
    <w:rsid w:val="00E23E5B"/>
    <w:rsid w:val="00E247DE"/>
    <w:rsid w:val="00E24D5A"/>
    <w:rsid w:val="00E255E9"/>
    <w:rsid w:val="00E25C30"/>
    <w:rsid w:val="00E25D9C"/>
    <w:rsid w:val="00E2654F"/>
    <w:rsid w:val="00E26811"/>
    <w:rsid w:val="00E268BB"/>
    <w:rsid w:val="00E26A3A"/>
    <w:rsid w:val="00E26D53"/>
    <w:rsid w:val="00E3057B"/>
    <w:rsid w:val="00E3060C"/>
    <w:rsid w:val="00E30AEC"/>
    <w:rsid w:val="00E32A99"/>
    <w:rsid w:val="00E32DA4"/>
    <w:rsid w:val="00E3309B"/>
    <w:rsid w:val="00E33438"/>
    <w:rsid w:val="00E334AA"/>
    <w:rsid w:val="00E337A1"/>
    <w:rsid w:val="00E34352"/>
    <w:rsid w:val="00E3455F"/>
    <w:rsid w:val="00E345FA"/>
    <w:rsid w:val="00E3587B"/>
    <w:rsid w:val="00E36339"/>
    <w:rsid w:val="00E364B1"/>
    <w:rsid w:val="00E36BA4"/>
    <w:rsid w:val="00E37198"/>
    <w:rsid w:val="00E378F5"/>
    <w:rsid w:val="00E37EBE"/>
    <w:rsid w:val="00E40208"/>
    <w:rsid w:val="00E40461"/>
    <w:rsid w:val="00E40499"/>
    <w:rsid w:val="00E40FE6"/>
    <w:rsid w:val="00E42018"/>
    <w:rsid w:val="00E42532"/>
    <w:rsid w:val="00E426B8"/>
    <w:rsid w:val="00E42901"/>
    <w:rsid w:val="00E42E3E"/>
    <w:rsid w:val="00E43385"/>
    <w:rsid w:val="00E43D34"/>
    <w:rsid w:val="00E43E79"/>
    <w:rsid w:val="00E44176"/>
    <w:rsid w:val="00E44B60"/>
    <w:rsid w:val="00E44BE7"/>
    <w:rsid w:val="00E45204"/>
    <w:rsid w:val="00E45B93"/>
    <w:rsid w:val="00E46E95"/>
    <w:rsid w:val="00E505C0"/>
    <w:rsid w:val="00E511BA"/>
    <w:rsid w:val="00E51A3B"/>
    <w:rsid w:val="00E52C2D"/>
    <w:rsid w:val="00E52D1E"/>
    <w:rsid w:val="00E5320B"/>
    <w:rsid w:val="00E544CD"/>
    <w:rsid w:val="00E54551"/>
    <w:rsid w:val="00E5494F"/>
    <w:rsid w:val="00E54E03"/>
    <w:rsid w:val="00E5537B"/>
    <w:rsid w:val="00E55D43"/>
    <w:rsid w:val="00E56B9C"/>
    <w:rsid w:val="00E56D39"/>
    <w:rsid w:val="00E56D3B"/>
    <w:rsid w:val="00E5756B"/>
    <w:rsid w:val="00E5761D"/>
    <w:rsid w:val="00E60471"/>
    <w:rsid w:val="00E606E3"/>
    <w:rsid w:val="00E607AB"/>
    <w:rsid w:val="00E6136B"/>
    <w:rsid w:val="00E613AF"/>
    <w:rsid w:val="00E6152F"/>
    <w:rsid w:val="00E62271"/>
    <w:rsid w:val="00E62D6F"/>
    <w:rsid w:val="00E63123"/>
    <w:rsid w:val="00E6329A"/>
    <w:rsid w:val="00E63D7D"/>
    <w:rsid w:val="00E6400B"/>
    <w:rsid w:val="00E64F1B"/>
    <w:rsid w:val="00E6507B"/>
    <w:rsid w:val="00E65CF5"/>
    <w:rsid w:val="00E6631C"/>
    <w:rsid w:val="00E66481"/>
    <w:rsid w:val="00E66958"/>
    <w:rsid w:val="00E66C81"/>
    <w:rsid w:val="00E66CDC"/>
    <w:rsid w:val="00E7038F"/>
    <w:rsid w:val="00E70A2A"/>
    <w:rsid w:val="00E712D9"/>
    <w:rsid w:val="00E72ACA"/>
    <w:rsid w:val="00E73077"/>
    <w:rsid w:val="00E737A3"/>
    <w:rsid w:val="00E73C83"/>
    <w:rsid w:val="00E73D9B"/>
    <w:rsid w:val="00E7421F"/>
    <w:rsid w:val="00E74B96"/>
    <w:rsid w:val="00E759F5"/>
    <w:rsid w:val="00E75F09"/>
    <w:rsid w:val="00E76E02"/>
    <w:rsid w:val="00E7781C"/>
    <w:rsid w:val="00E778A4"/>
    <w:rsid w:val="00E805B1"/>
    <w:rsid w:val="00E80BCD"/>
    <w:rsid w:val="00E8121F"/>
    <w:rsid w:val="00E8131D"/>
    <w:rsid w:val="00E820A9"/>
    <w:rsid w:val="00E822D7"/>
    <w:rsid w:val="00E8254D"/>
    <w:rsid w:val="00E82AC8"/>
    <w:rsid w:val="00E82D18"/>
    <w:rsid w:val="00E82DBA"/>
    <w:rsid w:val="00E83514"/>
    <w:rsid w:val="00E83F1E"/>
    <w:rsid w:val="00E85A28"/>
    <w:rsid w:val="00E85F07"/>
    <w:rsid w:val="00E862BE"/>
    <w:rsid w:val="00E86632"/>
    <w:rsid w:val="00E866CF"/>
    <w:rsid w:val="00E866F8"/>
    <w:rsid w:val="00E86859"/>
    <w:rsid w:val="00E878DF"/>
    <w:rsid w:val="00E912A4"/>
    <w:rsid w:val="00E91C28"/>
    <w:rsid w:val="00E927FB"/>
    <w:rsid w:val="00E92BA0"/>
    <w:rsid w:val="00E92FBF"/>
    <w:rsid w:val="00E93395"/>
    <w:rsid w:val="00E93B10"/>
    <w:rsid w:val="00E93EFB"/>
    <w:rsid w:val="00E94929"/>
    <w:rsid w:val="00E94ADA"/>
    <w:rsid w:val="00E952B1"/>
    <w:rsid w:val="00E952DA"/>
    <w:rsid w:val="00E959D6"/>
    <w:rsid w:val="00E95E7C"/>
    <w:rsid w:val="00E96000"/>
    <w:rsid w:val="00EA0172"/>
    <w:rsid w:val="00EA0292"/>
    <w:rsid w:val="00EA0D92"/>
    <w:rsid w:val="00EA129C"/>
    <w:rsid w:val="00EA13BB"/>
    <w:rsid w:val="00EA2045"/>
    <w:rsid w:val="00EA2125"/>
    <w:rsid w:val="00EA24CE"/>
    <w:rsid w:val="00EA25CA"/>
    <w:rsid w:val="00EA2A4B"/>
    <w:rsid w:val="00EA3805"/>
    <w:rsid w:val="00EA38B2"/>
    <w:rsid w:val="00EA4D39"/>
    <w:rsid w:val="00EA5F4E"/>
    <w:rsid w:val="00EA601C"/>
    <w:rsid w:val="00EA60D8"/>
    <w:rsid w:val="00EA6CC0"/>
    <w:rsid w:val="00EA71FB"/>
    <w:rsid w:val="00EA7747"/>
    <w:rsid w:val="00EA7E3F"/>
    <w:rsid w:val="00EB1796"/>
    <w:rsid w:val="00EB203C"/>
    <w:rsid w:val="00EB25BC"/>
    <w:rsid w:val="00EB2630"/>
    <w:rsid w:val="00EB2E3E"/>
    <w:rsid w:val="00EB2E76"/>
    <w:rsid w:val="00EB2E98"/>
    <w:rsid w:val="00EB335B"/>
    <w:rsid w:val="00EB33AD"/>
    <w:rsid w:val="00EB36DC"/>
    <w:rsid w:val="00EB3A3F"/>
    <w:rsid w:val="00EB3D39"/>
    <w:rsid w:val="00EB4808"/>
    <w:rsid w:val="00EB4E73"/>
    <w:rsid w:val="00EB4EF5"/>
    <w:rsid w:val="00EB59EA"/>
    <w:rsid w:val="00EB5C90"/>
    <w:rsid w:val="00EB5F8D"/>
    <w:rsid w:val="00EB6210"/>
    <w:rsid w:val="00EB6256"/>
    <w:rsid w:val="00EB67F5"/>
    <w:rsid w:val="00EB7AF2"/>
    <w:rsid w:val="00EC04E8"/>
    <w:rsid w:val="00EC0BF5"/>
    <w:rsid w:val="00EC0D39"/>
    <w:rsid w:val="00EC0D9D"/>
    <w:rsid w:val="00EC0DFB"/>
    <w:rsid w:val="00EC185A"/>
    <w:rsid w:val="00EC2277"/>
    <w:rsid w:val="00EC3197"/>
    <w:rsid w:val="00EC3766"/>
    <w:rsid w:val="00EC4020"/>
    <w:rsid w:val="00EC45EF"/>
    <w:rsid w:val="00EC4641"/>
    <w:rsid w:val="00EC4671"/>
    <w:rsid w:val="00EC4BF9"/>
    <w:rsid w:val="00EC51FC"/>
    <w:rsid w:val="00EC5533"/>
    <w:rsid w:val="00EC6343"/>
    <w:rsid w:val="00EC64F9"/>
    <w:rsid w:val="00EC6AC6"/>
    <w:rsid w:val="00EC6C32"/>
    <w:rsid w:val="00EC74F0"/>
    <w:rsid w:val="00ED0080"/>
    <w:rsid w:val="00ED041F"/>
    <w:rsid w:val="00ED0F86"/>
    <w:rsid w:val="00ED1362"/>
    <w:rsid w:val="00ED1693"/>
    <w:rsid w:val="00ED1A44"/>
    <w:rsid w:val="00ED1B87"/>
    <w:rsid w:val="00ED2627"/>
    <w:rsid w:val="00ED29FF"/>
    <w:rsid w:val="00ED3088"/>
    <w:rsid w:val="00ED31FB"/>
    <w:rsid w:val="00ED39C4"/>
    <w:rsid w:val="00ED3ACD"/>
    <w:rsid w:val="00ED4742"/>
    <w:rsid w:val="00ED5DB5"/>
    <w:rsid w:val="00ED64B2"/>
    <w:rsid w:val="00ED660E"/>
    <w:rsid w:val="00ED6B6D"/>
    <w:rsid w:val="00ED7422"/>
    <w:rsid w:val="00ED7E68"/>
    <w:rsid w:val="00EE06F5"/>
    <w:rsid w:val="00EE0948"/>
    <w:rsid w:val="00EE1BA2"/>
    <w:rsid w:val="00EE2BDA"/>
    <w:rsid w:val="00EE2D65"/>
    <w:rsid w:val="00EE2EF1"/>
    <w:rsid w:val="00EE37DF"/>
    <w:rsid w:val="00EE38C0"/>
    <w:rsid w:val="00EE4387"/>
    <w:rsid w:val="00EE43B5"/>
    <w:rsid w:val="00EE630B"/>
    <w:rsid w:val="00EE67EE"/>
    <w:rsid w:val="00EE7191"/>
    <w:rsid w:val="00EE7367"/>
    <w:rsid w:val="00EE74BB"/>
    <w:rsid w:val="00EE7CDF"/>
    <w:rsid w:val="00EF0BA7"/>
    <w:rsid w:val="00EF0CB6"/>
    <w:rsid w:val="00EF0DAD"/>
    <w:rsid w:val="00EF123D"/>
    <w:rsid w:val="00EF1434"/>
    <w:rsid w:val="00EF1726"/>
    <w:rsid w:val="00EF1768"/>
    <w:rsid w:val="00EF206F"/>
    <w:rsid w:val="00EF298D"/>
    <w:rsid w:val="00EF2A01"/>
    <w:rsid w:val="00EF2A7A"/>
    <w:rsid w:val="00EF2BA0"/>
    <w:rsid w:val="00EF2C5F"/>
    <w:rsid w:val="00EF300E"/>
    <w:rsid w:val="00EF3827"/>
    <w:rsid w:val="00EF4D22"/>
    <w:rsid w:val="00EF594F"/>
    <w:rsid w:val="00EF5A08"/>
    <w:rsid w:val="00EF6308"/>
    <w:rsid w:val="00EF651B"/>
    <w:rsid w:val="00EF65A3"/>
    <w:rsid w:val="00EF67C3"/>
    <w:rsid w:val="00EF6C26"/>
    <w:rsid w:val="00EF6E1E"/>
    <w:rsid w:val="00EF742B"/>
    <w:rsid w:val="00EF755B"/>
    <w:rsid w:val="00EF7C00"/>
    <w:rsid w:val="00EF7C8E"/>
    <w:rsid w:val="00F0018A"/>
    <w:rsid w:val="00F015B8"/>
    <w:rsid w:val="00F02146"/>
    <w:rsid w:val="00F022FE"/>
    <w:rsid w:val="00F024B9"/>
    <w:rsid w:val="00F035B0"/>
    <w:rsid w:val="00F03E04"/>
    <w:rsid w:val="00F047D7"/>
    <w:rsid w:val="00F04B20"/>
    <w:rsid w:val="00F04C23"/>
    <w:rsid w:val="00F04C6A"/>
    <w:rsid w:val="00F057B6"/>
    <w:rsid w:val="00F05DA2"/>
    <w:rsid w:val="00F06601"/>
    <w:rsid w:val="00F06D3C"/>
    <w:rsid w:val="00F06FFB"/>
    <w:rsid w:val="00F076CE"/>
    <w:rsid w:val="00F076D7"/>
    <w:rsid w:val="00F07938"/>
    <w:rsid w:val="00F07C46"/>
    <w:rsid w:val="00F07ED5"/>
    <w:rsid w:val="00F10F09"/>
    <w:rsid w:val="00F11CE1"/>
    <w:rsid w:val="00F11FAF"/>
    <w:rsid w:val="00F1255D"/>
    <w:rsid w:val="00F12651"/>
    <w:rsid w:val="00F12A87"/>
    <w:rsid w:val="00F130C4"/>
    <w:rsid w:val="00F132A6"/>
    <w:rsid w:val="00F13DCA"/>
    <w:rsid w:val="00F14367"/>
    <w:rsid w:val="00F149BA"/>
    <w:rsid w:val="00F14C71"/>
    <w:rsid w:val="00F161C8"/>
    <w:rsid w:val="00F16B04"/>
    <w:rsid w:val="00F1714D"/>
    <w:rsid w:val="00F1748C"/>
    <w:rsid w:val="00F20613"/>
    <w:rsid w:val="00F20A2F"/>
    <w:rsid w:val="00F20BB5"/>
    <w:rsid w:val="00F2107F"/>
    <w:rsid w:val="00F2145A"/>
    <w:rsid w:val="00F2154B"/>
    <w:rsid w:val="00F217D0"/>
    <w:rsid w:val="00F226A9"/>
    <w:rsid w:val="00F22C11"/>
    <w:rsid w:val="00F237C8"/>
    <w:rsid w:val="00F241AA"/>
    <w:rsid w:val="00F2469E"/>
    <w:rsid w:val="00F246F4"/>
    <w:rsid w:val="00F24739"/>
    <w:rsid w:val="00F24AD8"/>
    <w:rsid w:val="00F24D61"/>
    <w:rsid w:val="00F25180"/>
    <w:rsid w:val="00F257FC"/>
    <w:rsid w:val="00F26100"/>
    <w:rsid w:val="00F26587"/>
    <w:rsid w:val="00F26B44"/>
    <w:rsid w:val="00F26BEE"/>
    <w:rsid w:val="00F27B6F"/>
    <w:rsid w:val="00F27DC1"/>
    <w:rsid w:val="00F31051"/>
    <w:rsid w:val="00F3121D"/>
    <w:rsid w:val="00F32252"/>
    <w:rsid w:val="00F32CD1"/>
    <w:rsid w:val="00F34044"/>
    <w:rsid w:val="00F34CC5"/>
    <w:rsid w:val="00F3566B"/>
    <w:rsid w:val="00F36A18"/>
    <w:rsid w:val="00F379A8"/>
    <w:rsid w:val="00F4023E"/>
    <w:rsid w:val="00F4079A"/>
    <w:rsid w:val="00F41F8F"/>
    <w:rsid w:val="00F4230E"/>
    <w:rsid w:val="00F43C19"/>
    <w:rsid w:val="00F43DF4"/>
    <w:rsid w:val="00F447AC"/>
    <w:rsid w:val="00F447FB"/>
    <w:rsid w:val="00F4537E"/>
    <w:rsid w:val="00F45B47"/>
    <w:rsid w:val="00F462F7"/>
    <w:rsid w:val="00F462FF"/>
    <w:rsid w:val="00F46514"/>
    <w:rsid w:val="00F47E0A"/>
    <w:rsid w:val="00F50A89"/>
    <w:rsid w:val="00F50E5B"/>
    <w:rsid w:val="00F524D8"/>
    <w:rsid w:val="00F53C09"/>
    <w:rsid w:val="00F551D9"/>
    <w:rsid w:val="00F56069"/>
    <w:rsid w:val="00F56DF7"/>
    <w:rsid w:val="00F57003"/>
    <w:rsid w:val="00F5736D"/>
    <w:rsid w:val="00F57B4C"/>
    <w:rsid w:val="00F6101D"/>
    <w:rsid w:val="00F62153"/>
    <w:rsid w:val="00F626FF"/>
    <w:rsid w:val="00F62A71"/>
    <w:rsid w:val="00F63952"/>
    <w:rsid w:val="00F639C7"/>
    <w:rsid w:val="00F63FB1"/>
    <w:rsid w:val="00F644A9"/>
    <w:rsid w:val="00F657B1"/>
    <w:rsid w:val="00F65DCA"/>
    <w:rsid w:val="00F65F64"/>
    <w:rsid w:val="00F65FD2"/>
    <w:rsid w:val="00F66293"/>
    <w:rsid w:val="00F6643D"/>
    <w:rsid w:val="00F66547"/>
    <w:rsid w:val="00F66E3F"/>
    <w:rsid w:val="00F71BC3"/>
    <w:rsid w:val="00F723E3"/>
    <w:rsid w:val="00F7280F"/>
    <w:rsid w:val="00F72BFA"/>
    <w:rsid w:val="00F72D6D"/>
    <w:rsid w:val="00F72ECD"/>
    <w:rsid w:val="00F73C4A"/>
    <w:rsid w:val="00F74371"/>
    <w:rsid w:val="00F744C4"/>
    <w:rsid w:val="00F75075"/>
    <w:rsid w:val="00F75FD9"/>
    <w:rsid w:val="00F76E3F"/>
    <w:rsid w:val="00F77774"/>
    <w:rsid w:val="00F77798"/>
    <w:rsid w:val="00F80280"/>
    <w:rsid w:val="00F80736"/>
    <w:rsid w:val="00F81006"/>
    <w:rsid w:val="00F81B1C"/>
    <w:rsid w:val="00F81D06"/>
    <w:rsid w:val="00F81DCF"/>
    <w:rsid w:val="00F82DE0"/>
    <w:rsid w:val="00F8301B"/>
    <w:rsid w:val="00F830F9"/>
    <w:rsid w:val="00F8342B"/>
    <w:rsid w:val="00F83D13"/>
    <w:rsid w:val="00F84151"/>
    <w:rsid w:val="00F84688"/>
    <w:rsid w:val="00F8525E"/>
    <w:rsid w:val="00F8565A"/>
    <w:rsid w:val="00F859C1"/>
    <w:rsid w:val="00F862B5"/>
    <w:rsid w:val="00F87DF4"/>
    <w:rsid w:val="00F90CFA"/>
    <w:rsid w:val="00F91C3A"/>
    <w:rsid w:val="00F91CF1"/>
    <w:rsid w:val="00F92F70"/>
    <w:rsid w:val="00F92FDA"/>
    <w:rsid w:val="00F941CC"/>
    <w:rsid w:val="00F954C6"/>
    <w:rsid w:val="00F955BD"/>
    <w:rsid w:val="00F95C6C"/>
    <w:rsid w:val="00F96207"/>
    <w:rsid w:val="00F96499"/>
    <w:rsid w:val="00F96858"/>
    <w:rsid w:val="00F96B01"/>
    <w:rsid w:val="00F97144"/>
    <w:rsid w:val="00F97BD3"/>
    <w:rsid w:val="00FA119C"/>
    <w:rsid w:val="00FA1A78"/>
    <w:rsid w:val="00FA289F"/>
    <w:rsid w:val="00FA386D"/>
    <w:rsid w:val="00FA3DA5"/>
    <w:rsid w:val="00FA4138"/>
    <w:rsid w:val="00FA489B"/>
    <w:rsid w:val="00FA4DD1"/>
    <w:rsid w:val="00FA65E2"/>
    <w:rsid w:val="00FA69B4"/>
    <w:rsid w:val="00FA6ED3"/>
    <w:rsid w:val="00FA6F64"/>
    <w:rsid w:val="00FA720F"/>
    <w:rsid w:val="00FA756C"/>
    <w:rsid w:val="00FA7A10"/>
    <w:rsid w:val="00FA7CE2"/>
    <w:rsid w:val="00FA7F2D"/>
    <w:rsid w:val="00FB03C6"/>
    <w:rsid w:val="00FB088B"/>
    <w:rsid w:val="00FB0BA7"/>
    <w:rsid w:val="00FB1B1A"/>
    <w:rsid w:val="00FB1F4E"/>
    <w:rsid w:val="00FB2051"/>
    <w:rsid w:val="00FB2328"/>
    <w:rsid w:val="00FB2688"/>
    <w:rsid w:val="00FB2D0E"/>
    <w:rsid w:val="00FB2E03"/>
    <w:rsid w:val="00FB3C5D"/>
    <w:rsid w:val="00FB4198"/>
    <w:rsid w:val="00FB4C2B"/>
    <w:rsid w:val="00FB5635"/>
    <w:rsid w:val="00FB666A"/>
    <w:rsid w:val="00FB7300"/>
    <w:rsid w:val="00FC0B93"/>
    <w:rsid w:val="00FC1DC6"/>
    <w:rsid w:val="00FC20A7"/>
    <w:rsid w:val="00FC2BFC"/>
    <w:rsid w:val="00FC3A47"/>
    <w:rsid w:val="00FC4442"/>
    <w:rsid w:val="00FC4F1B"/>
    <w:rsid w:val="00FC5AC8"/>
    <w:rsid w:val="00FC5EED"/>
    <w:rsid w:val="00FC67FD"/>
    <w:rsid w:val="00FC688B"/>
    <w:rsid w:val="00FC6D16"/>
    <w:rsid w:val="00FC7CBF"/>
    <w:rsid w:val="00FD0F4C"/>
    <w:rsid w:val="00FD1C42"/>
    <w:rsid w:val="00FD2472"/>
    <w:rsid w:val="00FD38FF"/>
    <w:rsid w:val="00FD391B"/>
    <w:rsid w:val="00FD43F6"/>
    <w:rsid w:val="00FD4BD7"/>
    <w:rsid w:val="00FD51E0"/>
    <w:rsid w:val="00FD5602"/>
    <w:rsid w:val="00FD6505"/>
    <w:rsid w:val="00FD6BDF"/>
    <w:rsid w:val="00FD6C92"/>
    <w:rsid w:val="00FD7383"/>
    <w:rsid w:val="00FD7440"/>
    <w:rsid w:val="00FD7B59"/>
    <w:rsid w:val="00FD7E1A"/>
    <w:rsid w:val="00FE0754"/>
    <w:rsid w:val="00FE0F5C"/>
    <w:rsid w:val="00FE0F94"/>
    <w:rsid w:val="00FE12A4"/>
    <w:rsid w:val="00FE15E4"/>
    <w:rsid w:val="00FE1A31"/>
    <w:rsid w:val="00FE230F"/>
    <w:rsid w:val="00FE2775"/>
    <w:rsid w:val="00FE2E0C"/>
    <w:rsid w:val="00FE32E5"/>
    <w:rsid w:val="00FE35D4"/>
    <w:rsid w:val="00FE3CF2"/>
    <w:rsid w:val="00FE54CF"/>
    <w:rsid w:val="00FE5910"/>
    <w:rsid w:val="00FE6CE2"/>
    <w:rsid w:val="00FF03A1"/>
    <w:rsid w:val="00FF0E06"/>
    <w:rsid w:val="00FF14DB"/>
    <w:rsid w:val="00FF1650"/>
    <w:rsid w:val="00FF17BE"/>
    <w:rsid w:val="00FF1EE6"/>
    <w:rsid w:val="00FF2148"/>
    <w:rsid w:val="00FF2ED9"/>
    <w:rsid w:val="00FF2F90"/>
    <w:rsid w:val="00FF34D2"/>
    <w:rsid w:val="00FF37A7"/>
    <w:rsid w:val="00FF4269"/>
    <w:rsid w:val="00FF429C"/>
    <w:rsid w:val="00FF5144"/>
    <w:rsid w:val="00FF51A8"/>
    <w:rsid w:val="00FF7403"/>
    <w:rsid w:val="00FF753A"/>
    <w:rsid w:val="00FF7B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onnector" idref="#_x0000_s1029"/>
        <o:r id="V:Rule2" type="connector" idref="#_x0000_s1031"/>
        <o:r id="V:Rule3" type="connector" idref="#_x0000_s1033"/>
        <o:r id="V:Rule4"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3FA"/>
    <w:pPr>
      <w:suppressAutoHyphens/>
      <w:spacing w:after="0" w:line="240" w:lineRule="auto"/>
    </w:pPr>
    <w:rPr>
      <w:rFonts w:ascii="Times New Roman" w:eastAsia="Times New Roman" w:hAnsi="Times New Roman" w:cs="Times New Roman"/>
      <w:kern w:val="2"/>
      <w:sz w:val="24"/>
      <w:szCs w:val="24"/>
      <w:lang w:eastAsia="ar-SA"/>
    </w:rPr>
  </w:style>
  <w:style w:type="paragraph" w:styleId="1">
    <w:name w:val="heading 1"/>
    <w:basedOn w:val="a"/>
    <w:next w:val="a"/>
    <w:link w:val="10"/>
    <w:qFormat/>
    <w:rsid w:val="002D63FA"/>
    <w:pPr>
      <w:widowControl w:val="0"/>
      <w:suppressAutoHyphens w:val="0"/>
      <w:autoSpaceDE w:val="0"/>
      <w:autoSpaceDN w:val="0"/>
      <w:adjustRightInd w:val="0"/>
      <w:spacing w:before="108" w:after="108"/>
      <w:jc w:val="center"/>
      <w:outlineLvl w:val="0"/>
    </w:pPr>
    <w:rPr>
      <w:rFonts w:ascii="Arial" w:hAnsi="Arial" w:cs="Arial"/>
      <w:b/>
      <w:bCs/>
      <w:color w:val="000080"/>
      <w:kern w:val="0"/>
      <w:sz w:val="20"/>
      <w:szCs w:val="20"/>
      <w:lang w:eastAsia="ru-RU"/>
    </w:rPr>
  </w:style>
  <w:style w:type="paragraph" w:styleId="2">
    <w:name w:val="heading 2"/>
    <w:basedOn w:val="a"/>
    <w:next w:val="a"/>
    <w:link w:val="20"/>
    <w:qFormat/>
    <w:rsid w:val="002D63FA"/>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2D63FA"/>
    <w:rPr>
      <w:rFonts w:ascii="Arial" w:eastAsia="Times New Roman" w:hAnsi="Arial" w:cs="Arial"/>
      <w:b/>
      <w:bCs/>
      <w:color w:val="000080"/>
      <w:sz w:val="20"/>
      <w:szCs w:val="20"/>
      <w:lang w:eastAsia="ru-RU"/>
    </w:rPr>
  </w:style>
  <w:style w:type="character" w:customStyle="1" w:styleId="20">
    <w:name w:val="Заголовок 2 Знак"/>
    <w:basedOn w:val="a0"/>
    <w:link w:val="2"/>
    <w:rsid w:val="002D63FA"/>
    <w:rPr>
      <w:rFonts w:ascii="Cambria" w:eastAsia="Times New Roman" w:hAnsi="Cambria" w:cs="Times New Roman"/>
      <w:b/>
      <w:bCs/>
      <w:color w:val="4F81BD"/>
      <w:kern w:val="2"/>
      <w:sz w:val="26"/>
      <w:szCs w:val="26"/>
      <w:lang w:eastAsia="ar-SA"/>
    </w:rPr>
  </w:style>
  <w:style w:type="paragraph" w:customStyle="1" w:styleId="ConsPlusTitle">
    <w:name w:val="ConsPlusTitle"/>
    <w:rsid w:val="002D63FA"/>
    <w:pPr>
      <w:widowControl w:val="0"/>
      <w:suppressAutoHyphens/>
      <w:autoSpaceDE w:val="0"/>
      <w:spacing w:after="0" w:line="240" w:lineRule="auto"/>
    </w:pPr>
    <w:rPr>
      <w:rFonts w:ascii="Arial" w:eastAsia="Arial" w:hAnsi="Arial" w:cs="Arial"/>
      <w:b/>
      <w:bCs/>
      <w:kern w:val="2"/>
      <w:sz w:val="20"/>
      <w:szCs w:val="20"/>
      <w:lang w:eastAsia="ar-SA"/>
    </w:rPr>
  </w:style>
  <w:style w:type="paragraph" w:styleId="a3">
    <w:name w:val="Normal (Web)"/>
    <w:basedOn w:val="a"/>
    <w:rsid w:val="002D63FA"/>
    <w:pPr>
      <w:suppressAutoHyphens w:val="0"/>
      <w:spacing w:before="100" w:beforeAutospacing="1" w:after="119"/>
    </w:pPr>
    <w:rPr>
      <w:kern w:val="0"/>
      <w:lang w:eastAsia="ru-RU"/>
    </w:rPr>
  </w:style>
  <w:style w:type="paragraph" w:styleId="a4">
    <w:name w:val="Balloon Text"/>
    <w:basedOn w:val="a"/>
    <w:link w:val="a5"/>
    <w:unhideWhenUsed/>
    <w:rsid w:val="002D63FA"/>
    <w:rPr>
      <w:rFonts w:ascii="Tahoma" w:hAnsi="Tahoma" w:cs="Tahoma"/>
      <w:sz w:val="16"/>
      <w:szCs w:val="16"/>
    </w:rPr>
  </w:style>
  <w:style w:type="character" w:customStyle="1" w:styleId="a5">
    <w:name w:val="Текст выноски Знак"/>
    <w:basedOn w:val="a0"/>
    <w:link w:val="a4"/>
    <w:rsid w:val="002D63FA"/>
    <w:rPr>
      <w:rFonts w:ascii="Tahoma" w:eastAsia="Times New Roman" w:hAnsi="Tahoma" w:cs="Tahoma"/>
      <w:kern w:val="2"/>
      <w:sz w:val="16"/>
      <w:szCs w:val="16"/>
      <w:lang w:eastAsia="ar-SA"/>
    </w:rPr>
  </w:style>
  <w:style w:type="paragraph" w:styleId="a6">
    <w:name w:val="Plain Text"/>
    <w:basedOn w:val="a"/>
    <w:link w:val="a7"/>
    <w:rsid w:val="0035007D"/>
    <w:rPr>
      <w:rFonts w:ascii="Courier New" w:hAnsi="Courier New" w:cs="Courier New"/>
      <w:sz w:val="20"/>
      <w:szCs w:val="20"/>
    </w:rPr>
  </w:style>
  <w:style w:type="character" w:customStyle="1" w:styleId="a7">
    <w:name w:val="Текст Знак"/>
    <w:basedOn w:val="a0"/>
    <w:link w:val="a6"/>
    <w:rsid w:val="0035007D"/>
    <w:rPr>
      <w:rFonts w:ascii="Courier New" w:eastAsia="Times New Roman" w:hAnsi="Courier New" w:cs="Courier New"/>
      <w:kern w:val="2"/>
      <w:sz w:val="20"/>
      <w:szCs w:val="20"/>
      <w:lang w:eastAsia="ar-SA"/>
    </w:rPr>
  </w:style>
  <w:style w:type="character" w:customStyle="1" w:styleId="-">
    <w:name w:val="Ж-курсив"/>
    <w:rsid w:val="0035007D"/>
  </w:style>
  <w:style w:type="paragraph" w:customStyle="1" w:styleId="NoSpacing">
    <w:name w:val="No Spacing"/>
    <w:rsid w:val="0035007D"/>
    <w:pPr>
      <w:widowControl w:val="0"/>
      <w:suppressAutoHyphens/>
      <w:spacing w:after="0" w:line="240" w:lineRule="auto"/>
    </w:pPr>
    <w:rPr>
      <w:rFonts w:ascii="Times New Roman" w:eastAsia="Arial" w:hAnsi="Times New Roman" w:cs="Times New Roman"/>
      <w:kern w:val="1"/>
      <w:sz w:val="20"/>
      <w:szCs w:val="20"/>
      <w:lang w:eastAsia="ar-SA"/>
    </w:rPr>
  </w:style>
  <w:style w:type="paragraph" w:customStyle="1" w:styleId="ConsPlusNormal">
    <w:name w:val="ConsPlusNormal"/>
    <w:rsid w:val="0035007D"/>
    <w:pPr>
      <w:widowControl w:val="0"/>
      <w:suppressAutoHyphens/>
      <w:spacing w:after="0" w:line="240" w:lineRule="auto"/>
    </w:pPr>
    <w:rPr>
      <w:rFonts w:ascii="Times New Roman" w:eastAsia="Arial" w:hAnsi="Times New Roman" w:cs="Times New Roman"/>
      <w:kern w:val="1"/>
      <w:sz w:val="20"/>
      <w:szCs w:val="20"/>
      <w:lang w:eastAsia="ar-SA"/>
    </w:rPr>
  </w:style>
  <w:style w:type="paragraph" w:customStyle="1" w:styleId="NormalWeb">
    <w:name w:val="Normal (Web)"/>
    <w:basedOn w:val="a"/>
    <w:rsid w:val="0035007D"/>
    <w:pPr>
      <w:spacing w:after="200" w:line="276" w:lineRule="auto"/>
      <w:ind w:firstLine="567"/>
      <w:jc w:val="both"/>
    </w:pPr>
    <w:rPr>
      <w:kern w:val="1"/>
      <w:sz w:val="28"/>
      <w:szCs w:val="22"/>
    </w:rPr>
  </w:style>
  <w:style w:type="paragraph" w:styleId="a8">
    <w:name w:val="header"/>
    <w:basedOn w:val="a"/>
    <w:link w:val="a9"/>
    <w:rsid w:val="0035007D"/>
    <w:pPr>
      <w:tabs>
        <w:tab w:val="center" w:pos="4677"/>
        <w:tab w:val="right" w:pos="9355"/>
      </w:tabs>
    </w:pPr>
  </w:style>
  <w:style w:type="character" w:customStyle="1" w:styleId="a9">
    <w:name w:val="Верхний колонтитул Знак"/>
    <w:basedOn w:val="a0"/>
    <w:link w:val="a8"/>
    <w:rsid w:val="0035007D"/>
    <w:rPr>
      <w:rFonts w:ascii="Times New Roman" w:eastAsia="Times New Roman" w:hAnsi="Times New Roman" w:cs="Times New Roman"/>
      <w:kern w:val="2"/>
      <w:sz w:val="24"/>
      <w:szCs w:val="24"/>
      <w:lang w:eastAsia="ar-SA"/>
    </w:rPr>
  </w:style>
  <w:style w:type="character" w:styleId="aa">
    <w:name w:val="page number"/>
    <w:basedOn w:val="a0"/>
    <w:rsid w:val="0035007D"/>
  </w:style>
  <w:style w:type="character" w:styleId="ab">
    <w:name w:val="Hyperlink"/>
    <w:basedOn w:val="a0"/>
    <w:uiPriority w:val="99"/>
    <w:rsid w:val="0035007D"/>
    <w:rPr>
      <w:color w:val="0000FF"/>
      <w:u w:val="single"/>
    </w:rPr>
  </w:style>
  <w:style w:type="paragraph" w:customStyle="1" w:styleId="ConsPlusNonformat">
    <w:name w:val="ConsPlusNonformat"/>
    <w:uiPriority w:val="99"/>
    <w:rsid w:val="0035007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35007D"/>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c">
    <w:name w:val="Содержимое таблицы"/>
    <w:basedOn w:val="a"/>
    <w:rsid w:val="0035007D"/>
    <w:pPr>
      <w:suppressLineNumbers/>
      <w:spacing w:line="360" w:lineRule="auto"/>
    </w:pPr>
    <w:rPr>
      <w:kern w:val="1"/>
    </w:rPr>
  </w:style>
  <w:style w:type="paragraph" w:styleId="ad">
    <w:name w:val="Body Text"/>
    <w:basedOn w:val="a"/>
    <w:link w:val="ae"/>
    <w:rsid w:val="0035007D"/>
    <w:pPr>
      <w:spacing w:after="120" w:line="276" w:lineRule="auto"/>
    </w:pPr>
    <w:rPr>
      <w:rFonts w:ascii="Calibri" w:eastAsia="Calibri" w:hAnsi="Calibri" w:cs="Calibri"/>
      <w:kern w:val="0"/>
      <w:sz w:val="22"/>
      <w:szCs w:val="22"/>
    </w:rPr>
  </w:style>
  <w:style w:type="character" w:customStyle="1" w:styleId="ae">
    <w:name w:val="Основной текст Знак"/>
    <w:basedOn w:val="a0"/>
    <w:link w:val="ad"/>
    <w:rsid w:val="0035007D"/>
    <w:rPr>
      <w:rFonts w:ascii="Calibri" w:eastAsia="Calibri" w:hAnsi="Calibri" w:cs="Calibri"/>
      <w:lang w:eastAsia="ar-SA"/>
    </w:rPr>
  </w:style>
  <w:style w:type="paragraph" w:customStyle="1" w:styleId="ConsPlusDocList">
    <w:name w:val="  ConsPlusDocList"/>
    <w:next w:val="a"/>
    <w:rsid w:val="0035007D"/>
    <w:pPr>
      <w:widowControl w:val="0"/>
      <w:suppressAutoHyphens/>
      <w:autoSpaceDE w:val="0"/>
      <w:spacing w:after="0" w:line="240" w:lineRule="auto"/>
    </w:pPr>
    <w:rPr>
      <w:rFonts w:ascii="Arial" w:eastAsia="Arial" w:hAnsi="Arial" w:cs="Arial"/>
      <w:sz w:val="20"/>
      <w:szCs w:val="20"/>
      <w:lang w:eastAsia="hi-IN" w:bidi="hi-IN"/>
    </w:rPr>
  </w:style>
  <w:style w:type="paragraph" w:customStyle="1" w:styleId="af">
    <w:name w:val="разослать"/>
    <w:basedOn w:val="a"/>
    <w:rsid w:val="0035007D"/>
    <w:pPr>
      <w:suppressAutoHyphens w:val="0"/>
      <w:spacing w:after="160"/>
      <w:ind w:left="1418" w:hanging="1418"/>
      <w:jc w:val="both"/>
    </w:pPr>
    <w:rPr>
      <w:kern w:val="0"/>
      <w:sz w:val="28"/>
      <w:szCs w:val="20"/>
      <w:lang w:eastAsia="ru-RU"/>
    </w:rPr>
  </w:style>
  <w:style w:type="character" w:customStyle="1" w:styleId="apple-style-span">
    <w:name w:val="apple-style-span"/>
    <w:basedOn w:val="a0"/>
    <w:rsid w:val="0035007D"/>
  </w:style>
  <w:style w:type="paragraph" w:styleId="af0">
    <w:name w:val="No Spacing"/>
    <w:uiPriority w:val="1"/>
    <w:qFormat/>
    <w:rsid w:val="0035007D"/>
    <w:pPr>
      <w:suppressAutoHyphens/>
      <w:spacing w:after="0" w:line="240" w:lineRule="auto"/>
    </w:pPr>
    <w:rPr>
      <w:rFonts w:ascii="Times New Roman" w:eastAsia="Times New Roman" w:hAnsi="Times New Roman" w:cs="Times New Roman"/>
      <w:kern w:val="2"/>
      <w:sz w:val="24"/>
      <w:szCs w:val="24"/>
      <w:lang w:eastAsia="ar-SA"/>
    </w:rPr>
  </w:style>
  <w:style w:type="table" w:styleId="af1">
    <w:name w:val="Table Grid"/>
    <w:basedOn w:val="a1"/>
    <w:rsid w:val="0035007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2">
    <w:name w:val="footer"/>
    <w:basedOn w:val="a"/>
    <w:link w:val="af3"/>
    <w:rsid w:val="0035007D"/>
    <w:pPr>
      <w:tabs>
        <w:tab w:val="center" w:pos="4677"/>
        <w:tab w:val="right" w:pos="9355"/>
      </w:tabs>
    </w:pPr>
  </w:style>
  <w:style w:type="character" w:customStyle="1" w:styleId="af3">
    <w:name w:val="Нижний колонтитул Знак"/>
    <w:basedOn w:val="a0"/>
    <w:link w:val="af2"/>
    <w:rsid w:val="0035007D"/>
    <w:rPr>
      <w:rFonts w:ascii="Times New Roman" w:eastAsia="Times New Roman" w:hAnsi="Times New Roman" w:cs="Times New Roman"/>
      <w:kern w:val="2"/>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dministrationVp@mail.ru" TargetMode="External"/><Relationship Id="rId13" Type="http://schemas.openxmlformats.org/officeDocument/2006/relationships/hyperlink" Target="consultantplus://offline/ref=478369CF16432FA1FECFDA502EF702F544C76CC72ECDDEC73612680EADx6k9F" TargetMode="External"/><Relationship Id="rId18" Type="http://schemas.openxmlformats.org/officeDocument/2006/relationships/hyperlink" Target="consultantplus://offline/ref=2362F458B51EDECB3313210BE8240B4CE76A1A1ED1528104666DDE43787CA841957D4EAFFA396D5DE24F02T2n4N"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consultantplus://offline/ref=2362F458B51EDECB3313210BE8240B4CE76A1A1ED757810E646DDE43787CA841957D4EAFFA396D5DE24F02T2n6N" TargetMode="External"/><Relationship Id="rId7" Type="http://schemas.openxmlformats.org/officeDocument/2006/relationships/hyperlink" Target="http://www.admvpol.ru/" TargetMode="External"/><Relationship Id="rId12" Type="http://schemas.openxmlformats.org/officeDocument/2006/relationships/hyperlink" Target="consultantplus://offline/ref=478369CF16432FA1FECFDA502EF702F544C76CC72ECDDEC73612680EADx6k9F" TargetMode="External"/><Relationship Id="rId17" Type="http://schemas.openxmlformats.org/officeDocument/2006/relationships/hyperlink" Target="consultantplus://offline/ref=2362F458B51EDECB3313210BE8240B4CE76A1A1ED1568709606DDE43787CA841957D4EAFFA396D5DE24F02T2n4N" TargetMode="External"/><Relationship Id="rId25" Type="http://schemas.openxmlformats.org/officeDocument/2006/relationships/hyperlink" Target="consultantplus://offline/ref=6260E412E5BBC88DE75CCA38FA7AF456AE7A8C85840F76ABC21F2CA7E7U2vCH" TargetMode="External"/><Relationship Id="rId2" Type="http://schemas.openxmlformats.org/officeDocument/2006/relationships/styles" Target="styles.xml"/><Relationship Id="rId16" Type="http://schemas.openxmlformats.org/officeDocument/2006/relationships/hyperlink" Target="consultantplus://offline/ref=2362F458B51EDECB3313210BE8240B4CE76A1A1ED1578705636DDE43787CA841957D4EAFFA396D5DE24F02T2n6N" TargetMode="External"/><Relationship Id="rId20" Type="http://schemas.openxmlformats.org/officeDocument/2006/relationships/hyperlink" Target="consultantplus://offline/ref=2362F458B51EDECB3313210BE8240B4CE76A1A1ED65F8308646DDE43787CA841957D4EAFFA396D5DE24F02T2n6N"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administrationVP@mail.ru" TargetMode="External"/><Relationship Id="rId11" Type="http://schemas.openxmlformats.org/officeDocument/2006/relationships/hyperlink" Target="consultantplus://offline/ref=478369CF16432FA1FECFDA502EF702F544C56FC42FCBDEC73612680EAD6979215E174E29B0xCkBF" TargetMode="External"/><Relationship Id="rId24" Type="http://schemas.openxmlformats.org/officeDocument/2006/relationships/hyperlink" Target="consultantplus://offline/ref=6260E412E5BBC88DE75CCA38FA7AF456AE788C878D0B76ABC21F2CA7E72CA9C6344A0651CEUCv4H" TargetMode="External"/><Relationship Id="rId5" Type="http://schemas.openxmlformats.org/officeDocument/2006/relationships/image" Target="media/image1.jpeg"/><Relationship Id="rId15" Type="http://schemas.openxmlformats.org/officeDocument/2006/relationships/hyperlink" Target="consultantplus://offline/ref=2362F458B51EDECB3313210BE8240B4CE76A1A1ED050840D616DDE43787CA841957D4EAFFA396D5DE24F02T2n6N" TargetMode="External"/><Relationship Id="rId23" Type="http://schemas.openxmlformats.org/officeDocument/2006/relationships/hyperlink" Target="mailto:administrationvp@mail.ru" TargetMode="External"/><Relationship Id="rId28" Type="http://schemas.openxmlformats.org/officeDocument/2006/relationships/fontTable" Target="fontTable.xml"/><Relationship Id="rId10" Type="http://schemas.openxmlformats.org/officeDocument/2006/relationships/hyperlink" Target="consultantplus://offline/ref=F7E8A05190126513BCB3B1115728FEAAB5372597D8A230C1EA5F96LFCFN" TargetMode="External"/><Relationship Id="rId19" Type="http://schemas.openxmlformats.org/officeDocument/2006/relationships/hyperlink" Target="consultantplus://offline/ref=2362F458B51EDECB3313210BE8240B4CE76A1A1ED6538A0B616DDE43787CA841957D4EAFFA396D5DE24F02T2n6N" TargetMode="External"/><Relationship Id="rId4" Type="http://schemas.openxmlformats.org/officeDocument/2006/relationships/webSettings" Target="webSettings.xml"/><Relationship Id="rId9" Type="http://schemas.openxmlformats.org/officeDocument/2006/relationships/hyperlink" Target="http://www.pgmu/ako.kirov.ru" TargetMode="External"/><Relationship Id="rId14" Type="http://schemas.openxmlformats.org/officeDocument/2006/relationships/hyperlink" Target="consultantplus://offline/ref=2362F458B51EDECB3313210BE8240B4CE76A1A1ED057800F646DDE43787CA841957D4EAFFA396D5DE24F02T2n6N" TargetMode="External"/><Relationship Id="rId22" Type="http://schemas.openxmlformats.org/officeDocument/2006/relationships/hyperlink" Target="consultantplus://offline/ref=B15048C2066BF5FA14AA956A260788466C1BC11C90FA802E7C518B16483060BE5B7DF6BD770F1FDDDAA468kB2DF" TargetMode="External"/><Relationship Id="rId27"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28</Pages>
  <Words>9146</Words>
  <Characters>52135</Characters>
  <Application>Microsoft Office Word</Application>
  <DocSecurity>0</DocSecurity>
  <Lines>434</Lines>
  <Paragraphs>122</Paragraphs>
  <ScaleCrop>false</ScaleCrop>
  <Company>Company</Company>
  <LinksUpToDate>false</LinksUpToDate>
  <CharactersWithSpaces>61159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User3213</dc:creator>
  <cp:keywords/>
  <dc:description/>
  <cp:lastModifiedBy>User3213</cp:lastModifiedBy>
  <cp:revision>3</cp:revision>
  <dcterms:created xsi:type="dcterms:W3CDTF">2016-03-18T11:34:00Z</dcterms:created>
  <dcterms:modified xsi:type="dcterms:W3CDTF">2017-04-17T07:45:00Z</dcterms:modified>
</cp:coreProperties>
</file>